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86D" w:rsidRDefault="0098286D" w:rsidP="0098286D">
      <w:pPr>
        <w:jc w:val="center"/>
        <w:rPr>
          <w:lang w:eastAsia="zh-CN"/>
        </w:rPr>
      </w:pPr>
      <w:r>
        <w:rPr>
          <w:b/>
          <w:bCs/>
          <w:sz w:val="32"/>
          <w:szCs w:val="32"/>
        </w:rPr>
        <w:t>Администрация Божковского сельского поселения</w:t>
      </w: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jc w:val="center"/>
      </w:pPr>
      <w:r>
        <w:rPr>
          <w:sz w:val="96"/>
          <w:szCs w:val="96"/>
        </w:rPr>
        <w:t>ОТЧЕТ</w:t>
      </w:r>
    </w:p>
    <w:p w:rsidR="0098286D" w:rsidRDefault="0098286D" w:rsidP="0098286D">
      <w:pPr>
        <w:jc w:val="center"/>
      </w:pPr>
      <w:r>
        <w:rPr>
          <w:sz w:val="64"/>
          <w:szCs w:val="64"/>
        </w:rPr>
        <w:t>о проделанной работе</w:t>
      </w:r>
    </w:p>
    <w:p w:rsidR="0098286D" w:rsidRDefault="0098286D" w:rsidP="0098286D">
      <w:pPr>
        <w:jc w:val="center"/>
      </w:pPr>
      <w:proofErr w:type="gramStart"/>
      <w:r>
        <w:rPr>
          <w:sz w:val="64"/>
          <w:szCs w:val="64"/>
        </w:rPr>
        <w:t xml:space="preserve">за  </w:t>
      </w:r>
      <w:r w:rsidR="005C0A5F">
        <w:rPr>
          <w:sz w:val="64"/>
          <w:szCs w:val="64"/>
        </w:rPr>
        <w:t>первое</w:t>
      </w:r>
      <w:proofErr w:type="gramEnd"/>
      <w:r w:rsidR="005C0A5F">
        <w:rPr>
          <w:sz w:val="64"/>
          <w:szCs w:val="64"/>
        </w:rPr>
        <w:t xml:space="preserve"> полугодие 2019</w:t>
      </w:r>
      <w:r>
        <w:rPr>
          <w:sz w:val="64"/>
          <w:szCs w:val="64"/>
        </w:rPr>
        <w:t xml:space="preserve"> год</w:t>
      </w:r>
      <w:r w:rsidR="005C0A5F">
        <w:rPr>
          <w:sz w:val="64"/>
          <w:szCs w:val="64"/>
        </w:rPr>
        <w:t>а</w:t>
      </w:r>
    </w:p>
    <w:p w:rsidR="0098286D" w:rsidRDefault="0098286D" w:rsidP="0098286D">
      <w:pPr>
        <w:jc w:val="center"/>
      </w:pPr>
      <w:r>
        <w:rPr>
          <w:sz w:val="80"/>
          <w:szCs w:val="80"/>
        </w:rPr>
        <w:t>Главы Администрации Божковского</w:t>
      </w:r>
    </w:p>
    <w:p w:rsidR="0098286D" w:rsidRDefault="0098286D" w:rsidP="0098286D">
      <w:pPr>
        <w:jc w:val="center"/>
      </w:pPr>
      <w:r>
        <w:rPr>
          <w:sz w:val="80"/>
          <w:szCs w:val="80"/>
        </w:rPr>
        <w:t>сельского поселения</w:t>
      </w:r>
    </w:p>
    <w:p w:rsidR="0098286D" w:rsidRDefault="0098286D" w:rsidP="0098286D">
      <w:pPr>
        <w:jc w:val="center"/>
        <w:rPr>
          <w:sz w:val="32"/>
          <w:szCs w:val="32"/>
        </w:rPr>
      </w:pPr>
    </w:p>
    <w:p w:rsidR="0098286D" w:rsidRDefault="0098286D" w:rsidP="0098286D">
      <w:pPr>
        <w:ind w:firstLine="750"/>
        <w:jc w:val="center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98286D" w:rsidRDefault="0098286D" w:rsidP="0098286D">
      <w:pPr>
        <w:ind w:firstLine="750"/>
        <w:rPr>
          <w:sz w:val="32"/>
          <w:szCs w:val="32"/>
        </w:rPr>
      </w:pPr>
    </w:p>
    <w:p w:rsidR="00686FC2" w:rsidRPr="00C70CBC" w:rsidRDefault="009F169C" w:rsidP="00C70CBC">
      <w:pPr>
        <w:jc w:val="center"/>
        <w:rPr>
          <w:b/>
          <w:sz w:val="28"/>
          <w:szCs w:val="28"/>
        </w:rPr>
      </w:pPr>
      <w:r w:rsidRPr="00C70CBC">
        <w:rPr>
          <w:b/>
          <w:sz w:val="28"/>
          <w:szCs w:val="28"/>
        </w:rPr>
        <w:lastRenderedPageBreak/>
        <w:t>Уважаемые жители Божковского сельского поселения, уважаемые гости и приглашенные!</w:t>
      </w:r>
    </w:p>
    <w:p w:rsidR="00686FC2" w:rsidRPr="00C70CBC" w:rsidRDefault="00686FC2" w:rsidP="009F169C">
      <w:pPr>
        <w:jc w:val="center"/>
        <w:rPr>
          <w:b/>
          <w:sz w:val="28"/>
          <w:szCs w:val="28"/>
        </w:rPr>
      </w:pPr>
    </w:p>
    <w:p w:rsidR="00686FC2" w:rsidRPr="00C70CBC" w:rsidRDefault="00B26A41" w:rsidP="00686FC2">
      <w:pPr>
        <w:ind w:firstLine="750"/>
        <w:jc w:val="both"/>
        <w:rPr>
          <w:sz w:val="28"/>
          <w:szCs w:val="28"/>
          <w:lang w:eastAsia="zh-CN"/>
        </w:rPr>
      </w:pPr>
      <w:r w:rsidRPr="00C70CBC">
        <w:rPr>
          <w:sz w:val="28"/>
          <w:szCs w:val="28"/>
        </w:rPr>
        <w:t xml:space="preserve">  </w:t>
      </w:r>
      <w:r w:rsidR="00686FC2" w:rsidRPr="00C70CBC">
        <w:rPr>
          <w:sz w:val="28"/>
          <w:szCs w:val="28"/>
        </w:rPr>
        <w:t xml:space="preserve">  Вашему вниманию предоставляется отчет о работе Главы Администрации Божковского сельского поселения и работе Администрации Божковского сельского поселения </w:t>
      </w:r>
      <w:r w:rsidR="004717B5">
        <w:rPr>
          <w:sz w:val="28"/>
          <w:szCs w:val="28"/>
        </w:rPr>
        <w:t>за первое полугодие 2019 года</w:t>
      </w:r>
      <w:r w:rsidR="00686FC2" w:rsidRPr="00C70CBC">
        <w:rPr>
          <w:sz w:val="28"/>
          <w:szCs w:val="28"/>
        </w:rPr>
        <w:t xml:space="preserve">.  Такие отчеты уже стали обязательной нормой для нас – мы оцениваем достигнутые результаты, выявляем существующие проблемы, ставим задачи на будущее. </w:t>
      </w:r>
    </w:p>
    <w:p w:rsidR="00B26A41" w:rsidRPr="00C70CBC" w:rsidRDefault="00B26A41" w:rsidP="00B26A41">
      <w:pPr>
        <w:rPr>
          <w:sz w:val="28"/>
          <w:szCs w:val="28"/>
        </w:rPr>
      </w:pPr>
      <w:r w:rsidRPr="00C70CBC">
        <w:rPr>
          <w:sz w:val="28"/>
          <w:szCs w:val="28"/>
        </w:rPr>
        <w:t xml:space="preserve"> </w:t>
      </w:r>
      <w:r w:rsidR="00686FC2" w:rsidRPr="00C70CBC">
        <w:rPr>
          <w:sz w:val="28"/>
          <w:szCs w:val="28"/>
        </w:rPr>
        <w:tab/>
      </w:r>
      <w:r w:rsidRPr="00C70CBC">
        <w:rPr>
          <w:sz w:val="28"/>
          <w:szCs w:val="28"/>
        </w:rPr>
        <w:t xml:space="preserve"> Муниципальное образование «Божковское сельское поселение» входит в состав </w:t>
      </w:r>
      <w:proofErr w:type="spellStart"/>
      <w:r w:rsidRPr="00C70CBC">
        <w:rPr>
          <w:sz w:val="28"/>
          <w:szCs w:val="28"/>
        </w:rPr>
        <w:t>Красносулинского</w:t>
      </w:r>
      <w:proofErr w:type="spellEnd"/>
      <w:r w:rsidRPr="00C70CBC">
        <w:rPr>
          <w:sz w:val="28"/>
          <w:szCs w:val="28"/>
        </w:rPr>
        <w:t xml:space="preserve"> района.</w:t>
      </w:r>
    </w:p>
    <w:p w:rsidR="00686FC2" w:rsidRPr="00C70CBC" w:rsidRDefault="00686FC2" w:rsidP="00B26A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26A41" w:rsidRPr="00C70CBC" w:rsidRDefault="00B26A41" w:rsidP="00B26A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70CBC">
        <w:rPr>
          <w:rFonts w:ascii="Times New Roman CYR" w:hAnsi="Times New Roman CYR" w:cs="Times New Roman CYR"/>
          <w:sz w:val="28"/>
          <w:szCs w:val="28"/>
        </w:rPr>
        <w:t>В состав Божковского сельского поселения входят следующие населенные пункты:</w:t>
      </w:r>
    </w:p>
    <w:p w:rsidR="00B26A41" w:rsidRPr="00C70CBC" w:rsidRDefault="00B26A41" w:rsidP="00B26A41">
      <w:pPr>
        <w:ind w:left="720"/>
        <w:rPr>
          <w:sz w:val="28"/>
          <w:szCs w:val="28"/>
        </w:rPr>
      </w:pPr>
      <w:r w:rsidRPr="00C70CBC">
        <w:rPr>
          <w:rFonts w:ascii="Times New Roman CYR" w:hAnsi="Times New Roman CYR" w:cs="Times New Roman CYR"/>
          <w:sz w:val="28"/>
          <w:szCs w:val="28"/>
        </w:rPr>
        <w:t xml:space="preserve">1) хутор </w:t>
      </w:r>
      <w:proofErr w:type="spellStart"/>
      <w:r w:rsidRPr="00C70CBC">
        <w:rPr>
          <w:rFonts w:ascii="Times New Roman CYR" w:hAnsi="Times New Roman CYR" w:cs="Times New Roman CYR"/>
          <w:sz w:val="28"/>
          <w:szCs w:val="28"/>
        </w:rPr>
        <w:t>Божковка</w:t>
      </w:r>
      <w:proofErr w:type="spellEnd"/>
      <w:r w:rsidRPr="00C70CBC">
        <w:rPr>
          <w:rFonts w:ascii="Times New Roman CYR" w:hAnsi="Times New Roman CYR" w:cs="Times New Roman CYR"/>
          <w:sz w:val="28"/>
          <w:szCs w:val="28"/>
        </w:rPr>
        <w:t xml:space="preserve"> – административный центр;</w:t>
      </w:r>
      <w:r w:rsidRPr="00C70CBC">
        <w:rPr>
          <w:sz w:val="28"/>
          <w:szCs w:val="28"/>
        </w:rPr>
        <w:t xml:space="preserve"> проживают 957чел.;</w:t>
      </w:r>
    </w:p>
    <w:p w:rsidR="00B26A41" w:rsidRPr="00C70CBC" w:rsidRDefault="00B26A41" w:rsidP="00B26A41">
      <w:pPr>
        <w:ind w:left="720"/>
        <w:rPr>
          <w:sz w:val="28"/>
          <w:szCs w:val="28"/>
        </w:rPr>
      </w:pPr>
      <w:r w:rsidRPr="00C70CBC">
        <w:rPr>
          <w:rFonts w:ascii="Times New Roman CYR" w:hAnsi="Times New Roman CYR" w:cs="Times New Roman CYR"/>
          <w:sz w:val="28"/>
          <w:szCs w:val="28"/>
        </w:rPr>
        <w:t xml:space="preserve">2) поселок Тополевый, </w:t>
      </w:r>
      <w:r w:rsidR="00B61588" w:rsidRPr="00C70CBC">
        <w:rPr>
          <w:sz w:val="28"/>
          <w:szCs w:val="28"/>
        </w:rPr>
        <w:t>проживают 165</w:t>
      </w:r>
      <w:r w:rsidRPr="00C70CBC">
        <w:rPr>
          <w:sz w:val="28"/>
          <w:szCs w:val="28"/>
        </w:rPr>
        <w:t>2 чел.;</w:t>
      </w:r>
    </w:p>
    <w:p w:rsidR="00B26A41" w:rsidRPr="00C70CBC" w:rsidRDefault="00B26A41" w:rsidP="00B26A41">
      <w:pPr>
        <w:ind w:left="720"/>
        <w:rPr>
          <w:sz w:val="28"/>
          <w:szCs w:val="28"/>
        </w:rPr>
      </w:pPr>
      <w:r w:rsidRPr="00C70CBC">
        <w:rPr>
          <w:rFonts w:ascii="Times New Roman CYR" w:hAnsi="Times New Roman CYR" w:cs="Times New Roman CYR"/>
          <w:sz w:val="28"/>
          <w:szCs w:val="28"/>
        </w:rPr>
        <w:t xml:space="preserve">3) хутор Володарский, </w:t>
      </w:r>
      <w:r w:rsidRPr="00C70CBC">
        <w:rPr>
          <w:sz w:val="28"/>
          <w:szCs w:val="28"/>
        </w:rPr>
        <w:t>проживают 152чел.;</w:t>
      </w:r>
    </w:p>
    <w:p w:rsidR="00B26A41" w:rsidRPr="00C70CBC" w:rsidRDefault="00B26A41" w:rsidP="00B26A41">
      <w:pPr>
        <w:ind w:left="720"/>
        <w:rPr>
          <w:sz w:val="28"/>
          <w:szCs w:val="28"/>
        </w:rPr>
      </w:pPr>
      <w:r w:rsidRPr="00C70CBC">
        <w:rPr>
          <w:rFonts w:ascii="Times New Roman CYR" w:hAnsi="Times New Roman CYR" w:cs="Times New Roman CYR"/>
          <w:sz w:val="28"/>
          <w:szCs w:val="28"/>
        </w:rPr>
        <w:t xml:space="preserve">4) поселок Колонка, </w:t>
      </w:r>
      <w:r w:rsidRPr="00C70CBC">
        <w:rPr>
          <w:sz w:val="28"/>
          <w:szCs w:val="28"/>
        </w:rPr>
        <w:t>проживают 43 чел.;</w:t>
      </w:r>
    </w:p>
    <w:p w:rsidR="00B26A41" w:rsidRPr="00C70CBC" w:rsidRDefault="00B26A41" w:rsidP="00B26A41">
      <w:pPr>
        <w:ind w:left="720"/>
        <w:rPr>
          <w:sz w:val="28"/>
          <w:szCs w:val="28"/>
        </w:rPr>
      </w:pPr>
      <w:r w:rsidRPr="00C70CBC">
        <w:rPr>
          <w:rFonts w:ascii="Times New Roman CYR" w:hAnsi="Times New Roman CYR" w:cs="Times New Roman CYR"/>
          <w:sz w:val="28"/>
          <w:szCs w:val="28"/>
        </w:rPr>
        <w:t xml:space="preserve">5) станция </w:t>
      </w:r>
      <w:proofErr w:type="spellStart"/>
      <w:r w:rsidRPr="00C70CBC">
        <w:rPr>
          <w:rFonts w:ascii="Times New Roman CYR" w:hAnsi="Times New Roman CYR" w:cs="Times New Roman CYR"/>
          <w:sz w:val="28"/>
          <w:szCs w:val="28"/>
        </w:rPr>
        <w:t>Божковка</w:t>
      </w:r>
      <w:proofErr w:type="spellEnd"/>
      <w:r w:rsidRPr="00C70CBC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C70CBC">
        <w:rPr>
          <w:sz w:val="28"/>
          <w:szCs w:val="28"/>
        </w:rPr>
        <w:t>проживают 40 чел.;</w:t>
      </w:r>
    </w:p>
    <w:p w:rsidR="00B26A41" w:rsidRPr="00C70CBC" w:rsidRDefault="00B26A41" w:rsidP="00B26A41">
      <w:pPr>
        <w:ind w:left="720"/>
        <w:rPr>
          <w:sz w:val="28"/>
          <w:szCs w:val="28"/>
        </w:rPr>
      </w:pPr>
      <w:r w:rsidRPr="00C70CBC">
        <w:rPr>
          <w:rFonts w:ascii="Times New Roman CYR" w:hAnsi="Times New Roman CYR" w:cs="Times New Roman CYR"/>
          <w:sz w:val="28"/>
          <w:szCs w:val="28"/>
        </w:rPr>
        <w:t xml:space="preserve">6) хутор Обухов-4, </w:t>
      </w:r>
      <w:r w:rsidRPr="00C70CBC">
        <w:rPr>
          <w:sz w:val="28"/>
          <w:szCs w:val="28"/>
        </w:rPr>
        <w:t>проживают 368 чел.;</w:t>
      </w:r>
    </w:p>
    <w:p w:rsidR="00B26A41" w:rsidRPr="00C70CBC" w:rsidRDefault="00B26A41" w:rsidP="00B26A41">
      <w:pPr>
        <w:ind w:left="720"/>
        <w:rPr>
          <w:sz w:val="28"/>
          <w:szCs w:val="28"/>
        </w:rPr>
      </w:pPr>
      <w:r w:rsidRPr="00C70CBC">
        <w:rPr>
          <w:rFonts w:ascii="Times New Roman CYR" w:hAnsi="Times New Roman CYR" w:cs="Times New Roman CYR"/>
          <w:sz w:val="28"/>
          <w:szCs w:val="28"/>
        </w:rPr>
        <w:t xml:space="preserve">7) хутор Обухов-7, </w:t>
      </w:r>
      <w:r w:rsidRPr="00C70CBC">
        <w:rPr>
          <w:sz w:val="28"/>
          <w:szCs w:val="28"/>
        </w:rPr>
        <w:t>проживают 18 чел.;</w:t>
      </w:r>
    </w:p>
    <w:p w:rsidR="00B26A41" w:rsidRPr="00C70CBC" w:rsidRDefault="00B26A41" w:rsidP="00B26A41">
      <w:pPr>
        <w:ind w:left="720"/>
        <w:rPr>
          <w:sz w:val="28"/>
          <w:szCs w:val="28"/>
        </w:rPr>
      </w:pPr>
      <w:r w:rsidRPr="00C70CBC">
        <w:rPr>
          <w:rFonts w:ascii="Times New Roman CYR" w:hAnsi="Times New Roman CYR" w:cs="Times New Roman CYR"/>
          <w:sz w:val="28"/>
          <w:szCs w:val="28"/>
        </w:rPr>
        <w:t xml:space="preserve">8) хутор Чернецов, </w:t>
      </w:r>
      <w:r w:rsidR="00B61588" w:rsidRPr="00C70CBC">
        <w:rPr>
          <w:sz w:val="28"/>
          <w:szCs w:val="28"/>
        </w:rPr>
        <w:t>проживают 40</w:t>
      </w:r>
      <w:r w:rsidRPr="00C70CBC">
        <w:rPr>
          <w:sz w:val="28"/>
          <w:szCs w:val="28"/>
        </w:rPr>
        <w:t>2 чел.;</w:t>
      </w:r>
    </w:p>
    <w:p w:rsidR="00B26A41" w:rsidRPr="00C70CBC" w:rsidRDefault="00B26A41" w:rsidP="00B26A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CBC">
        <w:rPr>
          <w:rFonts w:ascii="Times New Roman CYR" w:hAnsi="Times New Roman CYR" w:cs="Times New Roman CYR"/>
          <w:sz w:val="28"/>
          <w:szCs w:val="28"/>
        </w:rPr>
        <w:t xml:space="preserve"> 9) хутор </w:t>
      </w:r>
      <w:proofErr w:type="spellStart"/>
      <w:r w:rsidRPr="00C70CBC">
        <w:rPr>
          <w:rFonts w:ascii="Times New Roman CYR" w:hAnsi="Times New Roman CYR" w:cs="Times New Roman CYR"/>
          <w:sz w:val="28"/>
          <w:szCs w:val="28"/>
        </w:rPr>
        <w:t>Чекунов</w:t>
      </w:r>
      <w:proofErr w:type="spellEnd"/>
      <w:r w:rsidRPr="00C70CBC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B61588" w:rsidRPr="00C70CBC">
        <w:rPr>
          <w:sz w:val="28"/>
          <w:szCs w:val="28"/>
        </w:rPr>
        <w:t>проживают 10</w:t>
      </w:r>
      <w:r w:rsidRPr="00C70CBC">
        <w:rPr>
          <w:sz w:val="28"/>
          <w:szCs w:val="28"/>
        </w:rPr>
        <w:t>1 чел.;</w:t>
      </w:r>
    </w:p>
    <w:p w:rsidR="00B26A41" w:rsidRPr="00C70CBC" w:rsidRDefault="00B26A41" w:rsidP="00B26A41">
      <w:pPr>
        <w:ind w:left="720"/>
        <w:rPr>
          <w:sz w:val="28"/>
          <w:szCs w:val="28"/>
        </w:rPr>
      </w:pPr>
      <w:r w:rsidRPr="00C70CBC">
        <w:rPr>
          <w:rFonts w:ascii="Times New Roman CYR" w:hAnsi="Times New Roman CYR" w:cs="Times New Roman CYR"/>
          <w:sz w:val="28"/>
          <w:szCs w:val="28"/>
        </w:rPr>
        <w:t xml:space="preserve">10) хутор Грязновка, </w:t>
      </w:r>
      <w:r w:rsidR="00B61588" w:rsidRPr="00C70CBC">
        <w:rPr>
          <w:sz w:val="28"/>
          <w:szCs w:val="28"/>
        </w:rPr>
        <w:t>проживают 9</w:t>
      </w:r>
      <w:r w:rsidRPr="00C70CBC">
        <w:rPr>
          <w:sz w:val="28"/>
          <w:szCs w:val="28"/>
        </w:rPr>
        <w:t>5чел.;</w:t>
      </w:r>
    </w:p>
    <w:p w:rsidR="00B26A41" w:rsidRPr="00C70CBC" w:rsidRDefault="00B26A41" w:rsidP="00B26A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70CBC">
        <w:rPr>
          <w:rFonts w:ascii="Times New Roman CYR" w:hAnsi="Times New Roman CYR" w:cs="Times New Roman CYR"/>
          <w:sz w:val="28"/>
          <w:szCs w:val="28"/>
        </w:rPr>
        <w:t>11) хутор Калинов.</w:t>
      </w:r>
    </w:p>
    <w:p w:rsidR="00B26A41" w:rsidRPr="00C70CBC" w:rsidRDefault="00B26A41" w:rsidP="00B26A41">
      <w:pPr>
        <w:rPr>
          <w:sz w:val="28"/>
          <w:szCs w:val="28"/>
        </w:rPr>
      </w:pPr>
    </w:p>
    <w:p w:rsidR="00B26A41" w:rsidRPr="00C70CBC" w:rsidRDefault="00B61588" w:rsidP="00B26A41">
      <w:pPr>
        <w:ind w:left="360"/>
        <w:rPr>
          <w:sz w:val="28"/>
          <w:szCs w:val="28"/>
        </w:rPr>
      </w:pPr>
      <w:proofErr w:type="gramStart"/>
      <w:r w:rsidRPr="00C70CBC">
        <w:rPr>
          <w:sz w:val="28"/>
          <w:szCs w:val="28"/>
        </w:rPr>
        <w:t>Всего :</w:t>
      </w:r>
      <w:proofErr w:type="gramEnd"/>
      <w:r w:rsidRPr="00C70CBC">
        <w:rPr>
          <w:sz w:val="28"/>
          <w:szCs w:val="28"/>
        </w:rPr>
        <w:t xml:space="preserve"> 382</w:t>
      </w:r>
      <w:r w:rsidR="00B26A41" w:rsidRPr="00C70CBC">
        <w:rPr>
          <w:sz w:val="28"/>
          <w:szCs w:val="28"/>
        </w:rPr>
        <w:t>8 человека.</w:t>
      </w:r>
    </w:p>
    <w:p w:rsidR="00B26A41" w:rsidRPr="00C70CBC" w:rsidRDefault="00B26A41" w:rsidP="00B26A41">
      <w:pPr>
        <w:rPr>
          <w:sz w:val="28"/>
          <w:szCs w:val="28"/>
        </w:rPr>
      </w:pPr>
    </w:p>
    <w:p w:rsidR="00B26A41" w:rsidRPr="00C70CBC" w:rsidRDefault="00B26A41" w:rsidP="00B26A41">
      <w:pPr>
        <w:ind w:left="360"/>
        <w:rPr>
          <w:sz w:val="28"/>
          <w:szCs w:val="28"/>
        </w:rPr>
      </w:pPr>
      <w:r w:rsidRPr="00C70CBC">
        <w:rPr>
          <w:sz w:val="28"/>
          <w:szCs w:val="28"/>
        </w:rPr>
        <w:tab/>
        <w:t>На территории поселения находятся объекты социальной сферы:</w:t>
      </w:r>
    </w:p>
    <w:p w:rsidR="00B26A41" w:rsidRPr="00C70CBC" w:rsidRDefault="00B26A41" w:rsidP="00B26A41">
      <w:pPr>
        <w:ind w:left="360"/>
        <w:rPr>
          <w:sz w:val="28"/>
          <w:szCs w:val="28"/>
        </w:rPr>
      </w:pPr>
    </w:p>
    <w:p w:rsidR="00B26A41" w:rsidRPr="00C70CBC" w:rsidRDefault="00B26A41" w:rsidP="00B26A41">
      <w:pPr>
        <w:ind w:left="360"/>
        <w:rPr>
          <w:sz w:val="28"/>
          <w:szCs w:val="28"/>
        </w:rPr>
      </w:pPr>
      <w:r w:rsidRPr="00C70CBC">
        <w:rPr>
          <w:sz w:val="28"/>
          <w:szCs w:val="28"/>
        </w:rPr>
        <w:t>- МБОУ «</w:t>
      </w:r>
      <w:proofErr w:type="spellStart"/>
      <w:r w:rsidRPr="00C70CBC">
        <w:rPr>
          <w:sz w:val="28"/>
          <w:szCs w:val="28"/>
        </w:rPr>
        <w:t>Тополевская</w:t>
      </w:r>
      <w:proofErr w:type="spellEnd"/>
      <w:r w:rsidRPr="00C70CBC">
        <w:rPr>
          <w:sz w:val="28"/>
          <w:szCs w:val="28"/>
        </w:rPr>
        <w:t xml:space="preserve"> средняя образовательная школа»</w:t>
      </w:r>
    </w:p>
    <w:p w:rsidR="00B26A41" w:rsidRPr="00C70CBC" w:rsidRDefault="00B26A41" w:rsidP="00B26A41">
      <w:pPr>
        <w:ind w:left="360"/>
        <w:rPr>
          <w:sz w:val="28"/>
          <w:szCs w:val="28"/>
        </w:rPr>
      </w:pPr>
      <w:r w:rsidRPr="00C70CBC">
        <w:rPr>
          <w:sz w:val="28"/>
          <w:szCs w:val="28"/>
        </w:rPr>
        <w:t>- МБОУ «</w:t>
      </w:r>
      <w:proofErr w:type="spellStart"/>
      <w:r w:rsidRPr="00C70CBC">
        <w:rPr>
          <w:sz w:val="28"/>
          <w:szCs w:val="28"/>
        </w:rPr>
        <w:t>Божковская</w:t>
      </w:r>
      <w:proofErr w:type="spellEnd"/>
      <w:r w:rsidRPr="00C70CBC">
        <w:rPr>
          <w:sz w:val="28"/>
          <w:szCs w:val="28"/>
        </w:rPr>
        <w:t xml:space="preserve"> средняя образовательная школа»</w:t>
      </w:r>
    </w:p>
    <w:p w:rsidR="00B26A41" w:rsidRPr="00C70CBC" w:rsidRDefault="00B26A41" w:rsidP="00B26A41">
      <w:pPr>
        <w:ind w:left="360"/>
        <w:rPr>
          <w:sz w:val="28"/>
          <w:szCs w:val="28"/>
        </w:rPr>
      </w:pPr>
      <w:r w:rsidRPr="00C70CBC">
        <w:rPr>
          <w:sz w:val="28"/>
          <w:szCs w:val="28"/>
        </w:rPr>
        <w:t>- МБОУ «</w:t>
      </w:r>
      <w:proofErr w:type="spellStart"/>
      <w:r w:rsidRPr="00C70CBC">
        <w:rPr>
          <w:sz w:val="28"/>
          <w:szCs w:val="28"/>
        </w:rPr>
        <w:t>Чернецовская</w:t>
      </w:r>
      <w:proofErr w:type="spellEnd"/>
      <w:r w:rsidRPr="00C70CBC">
        <w:rPr>
          <w:sz w:val="28"/>
          <w:szCs w:val="28"/>
        </w:rPr>
        <w:t xml:space="preserve"> средняя образовательная школа»</w:t>
      </w:r>
    </w:p>
    <w:p w:rsidR="00B26A41" w:rsidRPr="00C70CBC" w:rsidRDefault="00B26A41" w:rsidP="00B26A41">
      <w:pPr>
        <w:ind w:left="360"/>
        <w:rPr>
          <w:sz w:val="28"/>
          <w:szCs w:val="28"/>
        </w:rPr>
      </w:pPr>
      <w:r w:rsidRPr="00C70CBC">
        <w:rPr>
          <w:sz w:val="28"/>
          <w:szCs w:val="28"/>
        </w:rPr>
        <w:t>- МДОУ «Детский сад 23 «Незабудка»;</w:t>
      </w:r>
    </w:p>
    <w:p w:rsidR="00B26A41" w:rsidRPr="00C70CBC" w:rsidRDefault="00B26A41" w:rsidP="00B26A41">
      <w:pPr>
        <w:ind w:left="360"/>
        <w:rPr>
          <w:sz w:val="28"/>
          <w:szCs w:val="28"/>
        </w:rPr>
      </w:pPr>
      <w:r w:rsidRPr="00C70CBC">
        <w:rPr>
          <w:sz w:val="28"/>
          <w:szCs w:val="28"/>
        </w:rPr>
        <w:t>- МДОУ «Детский сад 22 «Зайчик»;</w:t>
      </w:r>
    </w:p>
    <w:p w:rsidR="00B26A41" w:rsidRPr="00C70CBC" w:rsidRDefault="00B26A41" w:rsidP="00B26A41">
      <w:pPr>
        <w:ind w:left="360"/>
        <w:rPr>
          <w:b/>
          <w:sz w:val="28"/>
          <w:szCs w:val="28"/>
        </w:rPr>
      </w:pPr>
      <w:r w:rsidRPr="00C70CBC">
        <w:rPr>
          <w:sz w:val="28"/>
          <w:szCs w:val="28"/>
        </w:rPr>
        <w:t>-</w:t>
      </w:r>
      <w:proofErr w:type="spellStart"/>
      <w:r w:rsidRPr="00C70CBC">
        <w:rPr>
          <w:sz w:val="28"/>
          <w:szCs w:val="28"/>
        </w:rPr>
        <w:t>Тополевская</w:t>
      </w:r>
      <w:proofErr w:type="spellEnd"/>
      <w:r w:rsidRPr="00C70CBC">
        <w:rPr>
          <w:sz w:val="28"/>
          <w:szCs w:val="28"/>
        </w:rPr>
        <w:t xml:space="preserve"> амбулатория</w:t>
      </w:r>
    </w:p>
    <w:p w:rsidR="00B26A41" w:rsidRPr="00C70CBC" w:rsidRDefault="00B61588" w:rsidP="00B26A41">
      <w:pPr>
        <w:ind w:left="360"/>
        <w:rPr>
          <w:sz w:val="28"/>
          <w:szCs w:val="28"/>
        </w:rPr>
      </w:pPr>
      <w:r w:rsidRPr="00C70CBC">
        <w:rPr>
          <w:sz w:val="28"/>
          <w:szCs w:val="28"/>
        </w:rPr>
        <w:t>- 5 (</w:t>
      </w:r>
      <w:proofErr w:type="gramStart"/>
      <w:r w:rsidRPr="00C70CBC">
        <w:rPr>
          <w:sz w:val="28"/>
          <w:szCs w:val="28"/>
        </w:rPr>
        <w:t>пять</w:t>
      </w:r>
      <w:r w:rsidR="00B26A41" w:rsidRPr="00C70CBC">
        <w:rPr>
          <w:sz w:val="28"/>
          <w:szCs w:val="28"/>
        </w:rPr>
        <w:t>)  ФАП</w:t>
      </w:r>
      <w:proofErr w:type="gramEnd"/>
      <w:r w:rsidR="00B26A41" w:rsidRPr="00C70CBC">
        <w:rPr>
          <w:sz w:val="28"/>
          <w:szCs w:val="28"/>
        </w:rPr>
        <w:t xml:space="preserve">  (</w:t>
      </w:r>
      <w:proofErr w:type="spellStart"/>
      <w:r w:rsidRPr="00C70CBC">
        <w:rPr>
          <w:sz w:val="28"/>
          <w:szCs w:val="28"/>
        </w:rPr>
        <w:t>х.Божковка</w:t>
      </w:r>
      <w:proofErr w:type="spellEnd"/>
      <w:r w:rsidRPr="00C70CBC">
        <w:rPr>
          <w:sz w:val="28"/>
          <w:szCs w:val="28"/>
        </w:rPr>
        <w:t xml:space="preserve">, </w:t>
      </w:r>
      <w:proofErr w:type="spellStart"/>
      <w:r w:rsidR="00B26A41" w:rsidRPr="00C70CBC">
        <w:rPr>
          <w:sz w:val="28"/>
          <w:szCs w:val="28"/>
        </w:rPr>
        <w:t>х.Володарский</w:t>
      </w:r>
      <w:proofErr w:type="spellEnd"/>
      <w:r w:rsidR="00B26A41" w:rsidRPr="00C70CBC">
        <w:rPr>
          <w:sz w:val="28"/>
          <w:szCs w:val="28"/>
        </w:rPr>
        <w:t xml:space="preserve">, х.Обухов-4, </w:t>
      </w:r>
      <w:proofErr w:type="spellStart"/>
      <w:r w:rsidR="00B26A41" w:rsidRPr="00C70CBC">
        <w:rPr>
          <w:sz w:val="28"/>
          <w:szCs w:val="28"/>
        </w:rPr>
        <w:t>х.Чернецов</w:t>
      </w:r>
      <w:proofErr w:type="spellEnd"/>
      <w:r w:rsidR="00B26A41" w:rsidRPr="00C70CBC">
        <w:rPr>
          <w:sz w:val="28"/>
          <w:szCs w:val="28"/>
        </w:rPr>
        <w:t xml:space="preserve">, </w:t>
      </w:r>
      <w:proofErr w:type="spellStart"/>
      <w:r w:rsidR="00B26A41" w:rsidRPr="00C70CBC">
        <w:rPr>
          <w:sz w:val="28"/>
          <w:szCs w:val="28"/>
        </w:rPr>
        <w:t>х.Чекунов</w:t>
      </w:r>
      <w:proofErr w:type="spellEnd"/>
      <w:r w:rsidR="00B26A41" w:rsidRPr="00C70CBC">
        <w:rPr>
          <w:sz w:val="28"/>
          <w:szCs w:val="28"/>
        </w:rPr>
        <w:t>);</w:t>
      </w:r>
    </w:p>
    <w:p w:rsidR="00B26A41" w:rsidRPr="00C70CBC" w:rsidRDefault="00B26A41" w:rsidP="00B26A41">
      <w:pPr>
        <w:ind w:left="360"/>
        <w:rPr>
          <w:sz w:val="28"/>
          <w:szCs w:val="28"/>
        </w:rPr>
      </w:pPr>
      <w:r w:rsidRPr="00C70CBC">
        <w:rPr>
          <w:sz w:val="28"/>
          <w:szCs w:val="28"/>
        </w:rPr>
        <w:t>- МБУК «СДК Божковского сельского поселения»;</w:t>
      </w:r>
    </w:p>
    <w:p w:rsidR="00B26A41" w:rsidRPr="00C70CBC" w:rsidRDefault="00B26A41" w:rsidP="00B26A41">
      <w:pPr>
        <w:ind w:left="360"/>
        <w:rPr>
          <w:sz w:val="28"/>
          <w:szCs w:val="28"/>
        </w:rPr>
      </w:pPr>
      <w:r w:rsidRPr="00C70CBC">
        <w:rPr>
          <w:sz w:val="28"/>
          <w:szCs w:val="28"/>
        </w:rPr>
        <w:t>- два отделения социального обслуживания граждан пожилого возраста;</w:t>
      </w:r>
    </w:p>
    <w:p w:rsidR="00B26A41" w:rsidRPr="001E70AF" w:rsidRDefault="00A77FFC" w:rsidP="00A77FF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6A41" w:rsidRPr="001E70AF">
        <w:rPr>
          <w:sz w:val="28"/>
          <w:szCs w:val="28"/>
        </w:rPr>
        <w:t xml:space="preserve">На территории имеется пожарная часть ПЧ 208, МУП «Коммунальное </w:t>
      </w:r>
      <w:r>
        <w:rPr>
          <w:sz w:val="28"/>
          <w:szCs w:val="28"/>
        </w:rPr>
        <w:t xml:space="preserve">   </w:t>
      </w:r>
      <w:r w:rsidR="00B26A41" w:rsidRPr="001E70AF">
        <w:rPr>
          <w:sz w:val="28"/>
          <w:szCs w:val="28"/>
        </w:rPr>
        <w:t>хозяйство Божковского сельского поселения»</w:t>
      </w:r>
    </w:p>
    <w:p w:rsidR="00B26A41" w:rsidRPr="001E70AF" w:rsidRDefault="00B26A41" w:rsidP="00B26A41">
      <w:pPr>
        <w:ind w:left="360"/>
        <w:rPr>
          <w:sz w:val="28"/>
          <w:szCs w:val="28"/>
        </w:rPr>
      </w:pPr>
    </w:p>
    <w:p w:rsidR="004717B5" w:rsidRDefault="00B26A41" w:rsidP="00B26A41">
      <w:pPr>
        <w:ind w:left="360"/>
        <w:rPr>
          <w:sz w:val="28"/>
          <w:szCs w:val="28"/>
        </w:rPr>
      </w:pPr>
      <w:r w:rsidRPr="001E70AF">
        <w:rPr>
          <w:sz w:val="28"/>
          <w:szCs w:val="28"/>
        </w:rPr>
        <w:t xml:space="preserve">На территории поселения имеются три отделения «Почта России» </w:t>
      </w:r>
      <w:proofErr w:type="spellStart"/>
      <w:r w:rsidRPr="001E70AF">
        <w:rPr>
          <w:sz w:val="28"/>
          <w:szCs w:val="28"/>
        </w:rPr>
        <w:t>п.Тополевый</w:t>
      </w:r>
      <w:proofErr w:type="spellEnd"/>
      <w:r w:rsidRPr="001E70AF">
        <w:rPr>
          <w:sz w:val="28"/>
          <w:szCs w:val="28"/>
        </w:rPr>
        <w:t xml:space="preserve">, </w:t>
      </w:r>
      <w:proofErr w:type="spellStart"/>
      <w:r w:rsidRPr="001E70AF">
        <w:rPr>
          <w:sz w:val="28"/>
          <w:szCs w:val="28"/>
        </w:rPr>
        <w:t>х.Божковка</w:t>
      </w:r>
      <w:proofErr w:type="spellEnd"/>
      <w:proofErr w:type="gramStart"/>
      <w:r w:rsidRPr="001E70AF">
        <w:rPr>
          <w:sz w:val="28"/>
          <w:szCs w:val="28"/>
        </w:rPr>
        <w:t xml:space="preserve">,  </w:t>
      </w:r>
      <w:proofErr w:type="spellStart"/>
      <w:r w:rsidRPr="001E70AF">
        <w:rPr>
          <w:sz w:val="28"/>
          <w:szCs w:val="28"/>
        </w:rPr>
        <w:t>х.Чернецов</w:t>
      </w:r>
      <w:proofErr w:type="spellEnd"/>
      <w:proofErr w:type="gramEnd"/>
      <w:r w:rsidRPr="001E70AF">
        <w:rPr>
          <w:sz w:val="28"/>
          <w:szCs w:val="28"/>
        </w:rPr>
        <w:t xml:space="preserve">, </w:t>
      </w:r>
    </w:p>
    <w:p w:rsidR="00B26A41" w:rsidRPr="001E70AF" w:rsidRDefault="00B26A41" w:rsidP="00B26A41">
      <w:pPr>
        <w:ind w:left="360"/>
        <w:rPr>
          <w:sz w:val="28"/>
          <w:szCs w:val="28"/>
        </w:rPr>
      </w:pPr>
      <w:r w:rsidRPr="001E70AF">
        <w:rPr>
          <w:sz w:val="28"/>
          <w:szCs w:val="28"/>
        </w:rPr>
        <w:t xml:space="preserve">два филиала «Сбербанка России», </w:t>
      </w:r>
      <w:proofErr w:type="spellStart"/>
      <w:r w:rsidRPr="001E70AF">
        <w:rPr>
          <w:sz w:val="28"/>
          <w:szCs w:val="28"/>
        </w:rPr>
        <w:t>п.Тополевый</w:t>
      </w:r>
      <w:proofErr w:type="spellEnd"/>
      <w:r w:rsidRPr="001E70AF">
        <w:rPr>
          <w:sz w:val="28"/>
          <w:szCs w:val="28"/>
        </w:rPr>
        <w:t xml:space="preserve">, </w:t>
      </w:r>
      <w:proofErr w:type="spellStart"/>
      <w:r w:rsidRPr="001E70AF">
        <w:rPr>
          <w:sz w:val="28"/>
          <w:szCs w:val="28"/>
        </w:rPr>
        <w:t>х.Божковка</w:t>
      </w:r>
      <w:proofErr w:type="spellEnd"/>
      <w:r w:rsidRPr="001E70AF">
        <w:rPr>
          <w:sz w:val="28"/>
          <w:szCs w:val="28"/>
        </w:rPr>
        <w:t>.</w:t>
      </w:r>
    </w:p>
    <w:p w:rsidR="00B26A41" w:rsidRPr="001E70AF" w:rsidRDefault="00B26A41" w:rsidP="00B26A41">
      <w:pPr>
        <w:rPr>
          <w:sz w:val="28"/>
          <w:szCs w:val="28"/>
        </w:rPr>
      </w:pPr>
    </w:p>
    <w:p w:rsidR="00B26A41" w:rsidRPr="001E70AF" w:rsidRDefault="00B26A41" w:rsidP="00B26A41">
      <w:pPr>
        <w:rPr>
          <w:sz w:val="28"/>
          <w:szCs w:val="28"/>
        </w:rPr>
      </w:pPr>
      <w:r w:rsidRPr="001E70AF">
        <w:rPr>
          <w:color w:val="FF0000"/>
          <w:sz w:val="28"/>
          <w:szCs w:val="28"/>
        </w:rPr>
        <w:t xml:space="preserve">     </w:t>
      </w:r>
      <w:r w:rsidRPr="001E70AF">
        <w:rPr>
          <w:sz w:val="28"/>
          <w:szCs w:val="28"/>
        </w:rPr>
        <w:t>На территории поселения работают предприятия:</w:t>
      </w:r>
    </w:p>
    <w:p w:rsidR="00B26A41" w:rsidRPr="001E70AF" w:rsidRDefault="00B26A41" w:rsidP="00B26A41">
      <w:pPr>
        <w:rPr>
          <w:sz w:val="28"/>
          <w:szCs w:val="28"/>
        </w:rPr>
      </w:pPr>
      <w:r w:rsidRPr="001E70AF">
        <w:rPr>
          <w:sz w:val="28"/>
          <w:szCs w:val="28"/>
        </w:rPr>
        <w:t xml:space="preserve">           </w:t>
      </w:r>
      <w:r w:rsidR="004717B5">
        <w:rPr>
          <w:sz w:val="28"/>
          <w:szCs w:val="28"/>
        </w:rPr>
        <w:t xml:space="preserve">АО «Донской </w:t>
      </w:r>
      <w:proofErr w:type="gramStart"/>
      <w:r w:rsidR="004717B5">
        <w:rPr>
          <w:sz w:val="28"/>
          <w:szCs w:val="28"/>
        </w:rPr>
        <w:t>Антрацит»-</w:t>
      </w:r>
      <w:proofErr w:type="gramEnd"/>
      <w:r w:rsidR="004717B5">
        <w:rPr>
          <w:sz w:val="28"/>
          <w:szCs w:val="28"/>
        </w:rPr>
        <w:t xml:space="preserve"> 1006</w:t>
      </w:r>
      <w:r w:rsidRPr="001E70AF">
        <w:rPr>
          <w:sz w:val="28"/>
          <w:szCs w:val="28"/>
        </w:rPr>
        <w:t xml:space="preserve"> работающих, </w:t>
      </w:r>
    </w:p>
    <w:p w:rsidR="00B26A41" w:rsidRPr="001E70AF" w:rsidRDefault="00B26A41" w:rsidP="00B26A41">
      <w:pPr>
        <w:rPr>
          <w:sz w:val="28"/>
          <w:szCs w:val="28"/>
        </w:rPr>
      </w:pPr>
      <w:r w:rsidRPr="001E70AF">
        <w:rPr>
          <w:sz w:val="28"/>
          <w:szCs w:val="28"/>
        </w:rPr>
        <w:t xml:space="preserve">           ОАО «</w:t>
      </w:r>
      <w:proofErr w:type="spellStart"/>
      <w:r w:rsidRPr="001E70AF">
        <w:rPr>
          <w:sz w:val="28"/>
          <w:szCs w:val="28"/>
        </w:rPr>
        <w:t>Донуголь</w:t>
      </w:r>
      <w:proofErr w:type="spellEnd"/>
      <w:r w:rsidRPr="001E70AF">
        <w:rPr>
          <w:sz w:val="28"/>
          <w:szCs w:val="28"/>
        </w:rPr>
        <w:t xml:space="preserve">» </w:t>
      </w:r>
      <w:r w:rsidR="004717B5">
        <w:rPr>
          <w:sz w:val="28"/>
          <w:szCs w:val="28"/>
        </w:rPr>
        <w:t xml:space="preserve">шахта </w:t>
      </w:r>
      <w:proofErr w:type="spellStart"/>
      <w:r w:rsidR="004717B5">
        <w:rPr>
          <w:sz w:val="28"/>
          <w:szCs w:val="28"/>
        </w:rPr>
        <w:t>Шерловская</w:t>
      </w:r>
      <w:proofErr w:type="spellEnd"/>
      <w:r w:rsidR="004717B5">
        <w:rPr>
          <w:sz w:val="28"/>
          <w:szCs w:val="28"/>
        </w:rPr>
        <w:t>-Наклонная», 1249</w:t>
      </w:r>
      <w:r w:rsidRPr="001E70AF">
        <w:rPr>
          <w:sz w:val="28"/>
          <w:szCs w:val="28"/>
        </w:rPr>
        <w:t xml:space="preserve"> работающих,</w:t>
      </w:r>
    </w:p>
    <w:p w:rsidR="00B26A41" w:rsidRPr="001E70AF" w:rsidRDefault="00B26A41" w:rsidP="00B26A41">
      <w:pPr>
        <w:rPr>
          <w:sz w:val="28"/>
          <w:szCs w:val="28"/>
        </w:rPr>
      </w:pPr>
      <w:r w:rsidRPr="001E70AF">
        <w:rPr>
          <w:sz w:val="28"/>
          <w:szCs w:val="28"/>
        </w:rPr>
        <w:t xml:space="preserve">           ОАО «Юг-Нер</w:t>
      </w:r>
      <w:r w:rsidR="004717B5">
        <w:rPr>
          <w:sz w:val="28"/>
          <w:szCs w:val="28"/>
        </w:rPr>
        <w:t>уд», 80</w:t>
      </w:r>
      <w:r w:rsidRPr="001E70AF">
        <w:rPr>
          <w:sz w:val="28"/>
          <w:szCs w:val="28"/>
        </w:rPr>
        <w:t xml:space="preserve"> работающих,</w:t>
      </w:r>
    </w:p>
    <w:p w:rsidR="00B26A41" w:rsidRPr="001E70AF" w:rsidRDefault="00B26A41" w:rsidP="00B26A41">
      <w:pPr>
        <w:ind w:firstLine="360"/>
        <w:rPr>
          <w:sz w:val="28"/>
          <w:szCs w:val="28"/>
        </w:rPr>
      </w:pPr>
      <w:r w:rsidRPr="001E70AF">
        <w:rPr>
          <w:sz w:val="28"/>
          <w:szCs w:val="28"/>
        </w:rPr>
        <w:t xml:space="preserve">      Горные выработки (забой по добыче песчаника) ООО «</w:t>
      </w:r>
      <w:proofErr w:type="spellStart"/>
      <w:r w:rsidRPr="001E70AF">
        <w:rPr>
          <w:sz w:val="28"/>
          <w:szCs w:val="28"/>
        </w:rPr>
        <w:t>Богураев</w:t>
      </w:r>
      <w:proofErr w:type="spellEnd"/>
      <w:r w:rsidRPr="001E70AF">
        <w:rPr>
          <w:sz w:val="28"/>
          <w:szCs w:val="28"/>
        </w:rPr>
        <w:t>-Неруд»</w:t>
      </w:r>
    </w:p>
    <w:p w:rsidR="00B26A41" w:rsidRPr="001E70AF" w:rsidRDefault="00B26A41" w:rsidP="00B26A41">
      <w:pPr>
        <w:rPr>
          <w:color w:val="FF0000"/>
          <w:sz w:val="28"/>
          <w:szCs w:val="28"/>
        </w:rPr>
      </w:pPr>
    </w:p>
    <w:p w:rsidR="00B26A41" w:rsidRPr="001E70AF" w:rsidRDefault="00B26A41" w:rsidP="00B26A41">
      <w:pPr>
        <w:ind w:left="360"/>
        <w:rPr>
          <w:sz w:val="28"/>
          <w:szCs w:val="28"/>
        </w:rPr>
      </w:pPr>
      <w:r w:rsidRPr="001E70AF">
        <w:rPr>
          <w:sz w:val="28"/>
          <w:szCs w:val="28"/>
        </w:rPr>
        <w:tab/>
        <w:t xml:space="preserve">На территории поселения расположены </w:t>
      </w:r>
      <w:proofErr w:type="gramStart"/>
      <w:r w:rsidRPr="001E70AF">
        <w:rPr>
          <w:sz w:val="28"/>
          <w:szCs w:val="28"/>
        </w:rPr>
        <w:t xml:space="preserve">земли  </w:t>
      </w:r>
      <w:r w:rsidR="003F2BF4">
        <w:rPr>
          <w:sz w:val="28"/>
          <w:szCs w:val="28"/>
        </w:rPr>
        <w:t>ООО</w:t>
      </w:r>
      <w:proofErr w:type="gramEnd"/>
      <w:r w:rsidR="003F2BF4">
        <w:rPr>
          <w:sz w:val="28"/>
          <w:szCs w:val="28"/>
        </w:rPr>
        <w:t xml:space="preserve"> «</w:t>
      </w:r>
      <w:proofErr w:type="spellStart"/>
      <w:r w:rsidR="003F2BF4">
        <w:rPr>
          <w:sz w:val="28"/>
          <w:szCs w:val="28"/>
        </w:rPr>
        <w:t>Калиновское</w:t>
      </w:r>
      <w:proofErr w:type="spellEnd"/>
      <w:r w:rsidR="003F2BF4">
        <w:rPr>
          <w:sz w:val="28"/>
          <w:szCs w:val="28"/>
        </w:rPr>
        <w:t>», ООО «Донецкий Кряж</w:t>
      </w:r>
      <w:r w:rsidRPr="001E70AF">
        <w:rPr>
          <w:sz w:val="28"/>
          <w:szCs w:val="28"/>
        </w:rPr>
        <w:t xml:space="preserve">», ИП Санников, ИП Власенко, ИП Воеводин, ИП Костюк, ИП </w:t>
      </w:r>
      <w:proofErr w:type="spellStart"/>
      <w:r w:rsidRPr="001E70AF">
        <w:rPr>
          <w:sz w:val="28"/>
          <w:szCs w:val="28"/>
        </w:rPr>
        <w:t>Можаев</w:t>
      </w:r>
      <w:proofErr w:type="spellEnd"/>
      <w:r w:rsidRPr="001E70AF">
        <w:rPr>
          <w:sz w:val="28"/>
          <w:szCs w:val="28"/>
        </w:rPr>
        <w:t xml:space="preserve">. </w:t>
      </w:r>
    </w:p>
    <w:p w:rsidR="00B26A41" w:rsidRPr="001E70AF" w:rsidRDefault="00B26A41" w:rsidP="00B26A41">
      <w:pPr>
        <w:ind w:left="360"/>
        <w:rPr>
          <w:sz w:val="28"/>
          <w:szCs w:val="28"/>
        </w:rPr>
      </w:pPr>
      <w:r w:rsidRPr="001E70AF">
        <w:rPr>
          <w:sz w:val="28"/>
          <w:szCs w:val="28"/>
        </w:rPr>
        <w:tab/>
      </w:r>
    </w:p>
    <w:p w:rsidR="00B26A41" w:rsidRPr="001E70AF" w:rsidRDefault="00B26A41" w:rsidP="001E70AF">
      <w:pPr>
        <w:ind w:left="360"/>
        <w:jc w:val="both"/>
        <w:rPr>
          <w:sz w:val="28"/>
          <w:szCs w:val="28"/>
        </w:rPr>
      </w:pPr>
      <w:r w:rsidRPr="001E70AF">
        <w:rPr>
          <w:sz w:val="28"/>
          <w:szCs w:val="28"/>
        </w:rPr>
        <w:t xml:space="preserve">  </w:t>
      </w:r>
      <w:r w:rsidR="001E70AF">
        <w:rPr>
          <w:sz w:val="28"/>
          <w:szCs w:val="28"/>
        </w:rPr>
        <w:tab/>
      </w:r>
      <w:r w:rsidRPr="001E70AF">
        <w:rPr>
          <w:sz w:val="28"/>
          <w:szCs w:val="28"/>
        </w:rPr>
        <w:t xml:space="preserve"> Главными задачами в работе администрации поселения остается исполнение полномочий в соответствии со ст. </w:t>
      </w:r>
      <w:proofErr w:type="gramStart"/>
      <w:r w:rsidRPr="001E70AF">
        <w:rPr>
          <w:sz w:val="28"/>
          <w:szCs w:val="28"/>
        </w:rPr>
        <w:t>14  Федерального</w:t>
      </w:r>
      <w:proofErr w:type="gramEnd"/>
      <w:r w:rsidRPr="001E70AF">
        <w:rPr>
          <w:sz w:val="28"/>
          <w:szCs w:val="28"/>
        </w:rPr>
        <w:t xml:space="preserve"> закона  от 06.10.2003г. № 131-ФЗ «Об общих принципах организации местного самоуправления в РФ», Уставом поселения и другими федеральными и областными правовыми актами. Это, прежде всего:</w:t>
      </w:r>
    </w:p>
    <w:p w:rsidR="00B26A41" w:rsidRPr="001E70AF" w:rsidRDefault="00B26A41" w:rsidP="00B26A41">
      <w:pPr>
        <w:ind w:left="360"/>
        <w:rPr>
          <w:sz w:val="28"/>
          <w:szCs w:val="28"/>
        </w:rPr>
      </w:pPr>
    </w:p>
    <w:p w:rsidR="00B26A41" w:rsidRPr="001E70AF" w:rsidRDefault="00B26A41" w:rsidP="00B26A41">
      <w:pPr>
        <w:ind w:left="360"/>
        <w:rPr>
          <w:sz w:val="28"/>
          <w:szCs w:val="28"/>
        </w:rPr>
      </w:pPr>
      <w:r w:rsidRPr="001E70AF">
        <w:rPr>
          <w:sz w:val="28"/>
          <w:szCs w:val="28"/>
        </w:rPr>
        <w:t xml:space="preserve"> - исполнение бюджета поселения;</w:t>
      </w:r>
    </w:p>
    <w:p w:rsidR="00B26A41" w:rsidRPr="001E70AF" w:rsidRDefault="00B26A41" w:rsidP="00B26A41">
      <w:pPr>
        <w:ind w:left="360"/>
        <w:rPr>
          <w:sz w:val="28"/>
          <w:szCs w:val="28"/>
        </w:rPr>
      </w:pPr>
      <w:r w:rsidRPr="001E70AF">
        <w:rPr>
          <w:sz w:val="28"/>
          <w:szCs w:val="28"/>
        </w:rPr>
        <w:t>- благоустройство территории населенных пунктов, обеспечение жизнедеятельности поселения;</w:t>
      </w:r>
    </w:p>
    <w:p w:rsidR="00B26A41" w:rsidRPr="001E70AF" w:rsidRDefault="00B26A41" w:rsidP="00B26A41">
      <w:pPr>
        <w:ind w:left="360"/>
        <w:rPr>
          <w:sz w:val="28"/>
          <w:szCs w:val="28"/>
        </w:rPr>
      </w:pPr>
      <w:r w:rsidRPr="001E70AF">
        <w:rPr>
          <w:sz w:val="28"/>
          <w:szCs w:val="28"/>
        </w:rPr>
        <w:t>- выявление проблем и вопросов поселения путём проведения сходов граждан, встреч с депутатами Собрания депутатов Божковского сельского поселения, для решения вопросов жизнедеятельности населенных пунктов поселения.</w:t>
      </w:r>
    </w:p>
    <w:p w:rsidR="00B26A41" w:rsidRPr="001E70AF" w:rsidRDefault="00B26A41" w:rsidP="00B26A41">
      <w:pPr>
        <w:rPr>
          <w:sz w:val="28"/>
          <w:szCs w:val="28"/>
        </w:rPr>
      </w:pPr>
    </w:p>
    <w:p w:rsidR="00B26A41" w:rsidRPr="001E70AF" w:rsidRDefault="00B26A41" w:rsidP="00B26A41">
      <w:pPr>
        <w:ind w:left="360"/>
        <w:rPr>
          <w:sz w:val="28"/>
          <w:szCs w:val="28"/>
        </w:rPr>
      </w:pPr>
      <w:r w:rsidRPr="001E70AF">
        <w:rPr>
          <w:sz w:val="28"/>
          <w:szCs w:val="28"/>
        </w:rPr>
        <w:t>Бюджет Божковского сельского поселения составлен с соблюдением принципа сбалансированности.</w:t>
      </w:r>
    </w:p>
    <w:p w:rsidR="00BA2C4E" w:rsidRPr="001E70AF" w:rsidRDefault="00BA2C4E" w:rsidP="00787E5A">
      <w:pPr>
        <w:tabs>
          <w:tab w:val="left" w:pos="708"/>
          <w:tab w:val="center" w:pos="4677"/>
          <w:tab w:val="right" w:pos="9355"/>
        </w:tabs>
        <w:rPr>
          <w:b/>
          <w:i/>
          <w:sz w:val="28"/>
          <w:szCs w:val="28"/>
          <w:u w:val="single"/>
        </w:rPr>
      </w:pPr>
    </w:p>
    <w:p w:rsidR="00BA2C4E" w:rsidRPr="001E70AF" w:rsidRDefault="00BA2C4E" w:rsidP="00BA2C4E">
      <w:pPr>
        <w:tabs>
          <w:tab w:val="left" w:pos="708"/>
          <w:tab w:val="center" w:pos="4677"/>
          <w:tab w:val="right" w:pos="9355"/>
        </w:tabs>
        <w:ind w:firstLine="567"/>
        <w:rPr>
          <w:b/>
          <w:i/>
          <w:sz w:val="28"/>
          <w:szCs w:val="28"/>
          <w:u w:val="single"/>
        </w:rPr>
      </w:pPr>
      <w:r w:rsidRPr="001E70AF">
        <w:rPr>
          <w:b/>
          <w:i/>
          <w:sz w:val="28"/>
          <w:szCs w:val="28"/>
          <w:u w:val="single"/>
        </w:rPr>
        <w:t>1.Бюджет поселения</w:t>
      </w:r>
    </w:p>
    <w:p w:rsidR="00BA2C4E" w:rsidRPr="001E70AF" w:rsidRDefault="00BA2C4E" w:rsidP="00BA2C4E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</w:p>
    <w:p w:rsidR="00BA2C4E" w:rsidRPr="001E70AF" w:rsidRDefault="00BA2C4E" w:rsidP="00BA2C4E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  <w:r w:rsidRPr="005C0A5F">
        <w:rPr>
          <w:b/>
          <w:sz w:val="28"/>
          <w:szCs w:val="28"/>
        </w:rPr>
        <w:t>1.1</w:t>
      </w:r>
      <w:r w:rsidRPr="001E70AF">
        <w:rPr>
          <w:sz w:val="28"/>
          <w:szCs w:val="28"/>
        </w:rPr>
        <w:t xml:space="preserve"> Исполнение бюджета Б</w:t>
      </w:r>
      <w:r w:rsidR="005C0A5F">
        <w:rPr>
          <w:sz w:val="28"/>
          <w:szCs w:val="28"/>
        </w:rPr>
        <w:t xml:space="preserve">ожковского сельского поселения </w:t>
      </w:r>
      <w:r w:rsidRPr="001E70AF">
        <w:rPr>
          <w:sz w:val="28"/>
          <w:szCs w:val="28"/>
        </w:rPr>
        <w:t>за</w:t>
      </w:r>
      <w:r w:rsidR="00FF730F" w:rsidRPr="001E70AF">
        <w:rPr>
          <w:sz w:val="28"/>
          <w:szCs w:val="28"/>
        </w:rPr>
        <w:t xml:space="preserve"> </w:t>
      </w:r>
      <w:r w:rsidR="005C0A5F">
        <w:rPr>
          <w:sz w:val="28"/>
          <w:szCs w:val="28"/>
        </w:rPr>
        <w:t>первое полугодие</w:t>
      </w:r>
      <w:r w:rsidR="00D824C7" w:rsidRPr="001E70AF">
        <w:rPr>
          <w:sz w:val="28"/>
          <w:szCs w:val="28"/>
        </w:rPr>
        <w:t xml:space="preserve"> </w:t>
      </w:r>
      <w:r w:rsidR="00B26A41" w:rsidRPr="001E70AF">
        <w:rPr>
          <w:sz w:val="28"/>
          <w:szCs w:val="28"/>
        </w:rPr>
        <w:t>201</w:t>
      </w:r>
      <w:r w:rsidR="005C0A5F">
        <w:rPr>
          <w:sz w:val="28"/>
          <w:szCs w:val="28"/>
        </w:rPr>
        <w:t>9</w:t>
      </w:r>
      <w:r w:rsidR="008259EA" w:rsidRPr="001E70AF">
        <w:rPr>
          <w:sz w:val="28"/>
          <w:szCs w:val="28"/>
        </w:rPr>
        <w:t xml:space="preserve"> год</w:t>
      </w:r>
      <w:r w:rsidR="005C0A5F">
        <w:rPr>
          <w:sz w:val="28"/>
          <w:szCs w:val="28"/>
        </w:rPr>
        <w:t>а</w:t>
      </w:r>
      <w:r w:rsidR="00706FAD" w:rsidRPr="001E70AF">
        <w:rPr>
          <w:sz w:val="28"/>
          <w:szCs w:val="28"/>
        </w:rPr>
        <w:t xml:space="preserve"> </w:t>
      </w:r>
      <w:r w:rsidRPr="001E70AF">
        <w:rPr>
          <w:sz w:val="28"/>
          <w:szCs w:val="28"/>
        </w:rPr>
        <w:t>осуществлялось в соответствии с решением Собрания депутатов Бож</w:t>
      </w:r>
      <w:r w:rsidR="00D824C7" w:rsidRPr="001E70AF">
        <w:rPr>
          <w:sz w:val="28"/>
          <w:szCs w:val="28"/>
        </w:rPr>
        <w:t xml:space="preserve">ковского сельского </w:t>
      </w:r>
      <w:r w:rsidR="00706FAD" w:rsidRPr="001E70AF">
        <w:rPr>
          <w:sz w:val="28"/>
          <w:szCs w:val="28"/>
        </w:rPr>
        <w:t xml:space="preserve">поселения </w:t>
      </w:r>
      <w:r w:rsidR="001B3F93" w:rsidRPr="001E70AF">
        <w:rPr>
          <w:sz w:val="28"/>
          <w:szCs w:val="28"/>
        </w:rPr>
        <w:t>от</w:t>
      </w:r>
      <w:r w:rsidR="00706FAD" w:rsidRPr="001E70AF">
        <w:rPr>
          <w:sz w:val="28"/>
          <w:szCs w:val="28"/>
        </w:rPr>
        <w:t xml:space="preserve"> 2</w:t>
      </w:r>
      <w:r w:rsidR="005C0A5F">
        <w:rPr>
          <w:sz w:val="28"/>
          <w:szCs w:val="28"/>
        </w:rPr>
        <w:t>5</w:t>
      </w:r>
      <w:r w:rsidR="00706FAD" w:rsidRPr="001E70AF">
        <w:rPr>
          <w:sz w:val="28"/>
          <w:szCs w:val="28"/>
        </w:rPr>
        <w:t>.</w:t>
      </w:r>
      <w:r w:rsidR="00D824C7" w:rsidRPr="001E70AF">
        <w:rPr>
          <w:sz w:val="28"/>
          <w:szCs w:val="28"/>
        </w:rPr>
        <w:t>12.</w:t>
      </w:r>
      <w:r w:rsidR="00CA384E" w:rsidRPr="001E70AF">
        <w:rPr>
          <w:sz w:val="28"/>
          <w:szCs w:val="28"/>
        </w:rPr>
        <w:t>201</w:t>
      </w:r>
      <w:r w:rsidR="005C0A5F">
        <w:rPr>
          <w:sz w:val="28"/>
          <w:szCs w:val="28"/>
        </w:rPr>
        <w:t>8</w:t>
      </w:r>
      <w:r w:rsidR="00D824C7" w:rsidRPr="001E70AF">
        <w:rPr>
          <w:sz w:val="28"/>
          <w:szCs w:val="28"/>
        </w:rPr>
        <w:t xml:space="preserve"> № </w:t>
      </w:r>
      <w:r w:rsidR="005C0A5F">
        <w:rPr>
          <w:sz w:val="28"/>
          <w:szCs w:val="28"/>
        </w:rPr>
        <w:t>77</w:t>
      </w:r>
      <w:r w:rsidRPr="001E70AF">
        <w:rPr>
          <w:sz w:val="28"/>
          <w:szCs w:val="28"/>
        </w:rPr>
        <w:t xml:space="preserve"> «О бюджете Божковского сельского поселения</w:t>
      </w:r>
      <w:r w:rsidR="00D824C7" w:rsidRPr="001E70AF">
        <w:rPr>
          <w:sz w:val="28"/>
          <w:szCs w:val="28"/>
        </w:rPr>
        <w:t xml:space="preserve"> </w:t>
      </w:r>
      <w:proofErr w:type="spellStart"/>
      <w:r w:rsidR="00D824C7" w:rsidRPr="001E70AF">
        <w:rPr>
          <w:sz w:val="28"/>
          <w:szCs w:val="28"/>
        </w:rPr>
        <w:t>Красносулинского</w:t>
      </w:r>
      <w:proofErr w:type="spellEnd"/>
      <w:r w:rsidR="00D824C7" w:rsidRPr="001E70AF">
        <w:rPr>
          <w:sz w:val="28"/>
          <w:szCs w:val="28"/>
        </w:rPr>
        <w:t xml:space="preserve"> района на </w:t>
      </w:r>
      <w:r w:rsidR="00B26A41" w:rsidRPr="001E70AF">
        <w:rPr>
          <w:sz w:val="28"/>
          <w:szCs w:val="28"/>
        </w:rPr>
        <w:t>201</w:t>
      </w:r>
      <w:r w:rsidR="005C0A5F">
        <w:rPr>
          <w:sz w:val="28"/>
          <w:szCs w:val="28"/>
        </w:rPr>
        <w:t>9</w:t>
      </w:r>
      <w:r w:rsidR="00D824C7" w:rsidRPr="001E70AF">
        <w:rPr>
          <w:sz w:val="28"/>
          <w:szCs w:val="28"/>
        </w:rPr>
        <w:t xml:space="preserve"> год</w:t>
      </w:r>
      <w:r w:rsidR="005775E5">
        <w:rPr>
          <w:sz w:val="28"/>
          <w:szCs w:val="28"/>
        </w:rPr>
        <w:t xml:space="preserve"> </w:t>
      </w:r>
      <w:r w:rsidR="00CA384E" w:rsidRPr="001E70AF">
        <w:rPr>
          <w:sz w:val="28"/>
          <w:szCs w:val="28"/>
        </w:rPr>
        <w:t>и плановый период 20</w:t>
      </w:r>
      <w:r w:rsidR="005C0A5F">
        <w:rPr>
          <w:sz w:val="28"/>
          <w:szCs w:val="28"/>
        </w:rPr>
        <w:t>20 и 2021</w:t>
      </w:r>
      <w:r w:rsidR="00706FAD" w:rsidRPr="001E70AF">
        <w:rPr>
          <w:sz w:val="28"/>
          <w:szCs w:val="28"/>
        </w:rPr>
        <w:t xml:space="preserve"> годов»</w:t>
      </w:r>
      <w:r w:rsidR="00787E5A" w:rsidRPr="001E70AF">
        <w:rPr>
          <w:sz w:val="28"/>
          <w:szCs w:val="28"/>
        </w:rPr>
        <w:t>.</w:t>
      </w:r>
    </w:p>
    <w:p w:rsidR="00CA384E" w:rsidRPr="001E70AF" w:rsidRDefault="005C0A5F" w:rsidP="00CA384E">
      <w:pPr>
        <w:pStyle w:val="ad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r w:rsidR="00CA384E" w:rsidRPr="001E70AF">
        <w:rPr>
          <w:sz w:val="28"/>
          <w:szCs w:val="28"/>
        </w:rPr>
        <w:t xml:space="preserve">Божковского сельского поселения </w:t>
      </w:r>
      <w:proofErr w:type="spellStart"/>
      <w:r w:rsidR="00CA384E" w:rsidRPr="001E70AF">
        <w:rPr>
          <w:sz w:val="28"/>
          <w:szCs w:val="28"/>
        </w:rPr>
        <w:t>Красно</w:t>
      </w:r>
      <w:r w:rsidR="005775E5">
        <w:rPr>
          <w:sz w:val="28"/>
          <w:szCs w:val="28"/>
        </w:rPr>
        <w:t>сулинского</w:t>
      </w:r>
      <w:proofErr w:type="spellEnd"/>
      <w:r w:rsidR="005775E5">
        <w:rPr>
          <w:sz w:val="28"/>
          <w:szCs w:val="28"/>
        </w:rPr>
        <w:t xml:space="preserve"> района за </w:t>
      </w:r>
      <w:r w:rsidRPr="005C0A5F">
        <w:rPr>
          <w:sz w:val="28"/>
          <w:szCs w:val="28"/>
        </w:rPr>
        <w:t xml:space="preserve">первое полугодие 2019 года </w:t>
      </w:r>
      <w:r w:rsidR="00CA384E" w:rsidRPr="001E70AF">
        <w:rPr>
          <w:sz w:val="28"/>
          <w:szCs w:val="28"/>
        </w:rPr>
        <w:t>по д</w:t>
      </w:r>
      <w:r w:rsidR="005775E5">
        <w:rPr>
          <w:sz w:val="28"/>
          <w:szCs w:val="28"/>
        </w:rPr>
        <w:t xml:space="preserve">оходам исполнен в сумме </w:t>
      </w:r>
      <w:r>
        <w:rPr>
          <w:sz w:val="28"/>
          <w:szCs w:val="28"/>
        </w:rPr>
        <w:t>7</w:t>
      </w:r>
      <w:r w:rsidR="005775E5">
        <w:rPr>
          <w:sz w:val="28"/>
          <w:szCs w:val="28"/>
        </w:rPr>
        <w:t xml:space="preserve"> </w:t>
      </w:r>
      <w:r>
        <w:rPr>
          <w:sz w:val="28"/>
          <w:szCs w:val="28"/>
        </w:rPr>
        <w:t>250,4</w:t>
      </w:r>
      <w:r w:rsidR="004F2540" w:rsidRPr="001E70AF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="004F2540" w:rsidRPr="001E70AF">
        <w:rPr>
          <w:sz w:val="28"/>
          <w:szCs w:val="28"/>
        </w:rPr>
        <w:t xml:space="preserve">рублей, или </w:t>
      </w:r>
      <w:r w:rsidR="005775E5">
        <w:rPr>
          <w:sz w:val="28"/>
          <w:szCs w:val="28"/>
        </w:rPr>
        <w:t>53,6</w:t>
      </w:r>
      <w:r w:rsidR="00CA384E" w:rsidRPr="001E70AF">
        <w:rPr>
          <w:sz w:val="28"/>
          <w:szCs w:val="28"/>
        </w:rPr>
        <w:t xml:space="preserve"> процента к годовому плану, и по расходам исполнен в сумме </w:t>
      </w:r>
      <w:r w:rsidR="005775E5">
        <w:rPr>
          <w:sz w:val="28"/>
          <w:szCs w:val="28"/>
        </w:rPr>
        <w:t>5 702,6</w:t>
      </w:r>
      <w:r w:rsidR="00CA384E" w:rsidRPr="001E70AF">
        <w:rPr>
          <w:sz w:val="28"/>
          <w:szCs w:val="28"/>
        </w:rPr>
        <w:t xml:space="preserve"> тыс.</w:t>
      </w:r>
      <w:r w:rsidR="005775E5">
        <w:rPr>
          <w:sz w:val="28"/>
          <w:szCs w:val="28"/>
        </w:rPr>
        <w:t xml:space="preserve"> </w:t>
      </w:r>
      <w:r w:rsidR="00CA384E" w:rsidRPr="001E70AF">
        <w:rPr>
          <w:sz w:val="28"/>
          <w:szCs w:val="28"/>
        </w:rPr>
        <w:t xml:space="preserve">рублей, или </w:t>
      </w:r>
      <w:r w:rsidR="005775E5">
        <w:rPr>
          <w:sz w:val="28"/>
          <w:szCs w:val="28"/>
        </w:rPr>
        <w:t>42,2</w:t>
      </w:r>
      <w:r w:rsidR="00CA384E" w:rsidRPr="001E70AF">
        <w:rPr>
          <w:sz w:val="28"/>
          <w:szCs w:val="28"/>
        </w:rPr>
        <w:t xml:space="preserve"> % к годовому плану.</w:t>
      </w:r>
    </w:p>
    <w:p w:rsidR="00CA384E" w:rsidRPr="001E70AF" w:rsidRDefault="00CA384E" w:rsidP="00CA384E">
      <w:pPr>
        <w:pStyle w:val="ad"/>
        <w:tabs>
          <w:tab w:val="left" w:pos="708"/>
        </w:tabs>
        <w:jc w:val="left"/>
        <w:rPr>
          <w:sz w:val="28"/>
          <w:szCs w:val="28"/>
        </w:rPr>
      </w:pPr>
      <w:r w:rsidRPr="001E70AF">
        <w:rPr>
          <w:sz w:val="28"/>
          <w:szCs w:val="28"/>
        </w:rPr>
        <w:t xml:space="preserve">Налоговые и неналоговые доходы бюджета поселения исполнены в сумме </w:t>
      </w:r>
      <w:r w:rsidR="005775E5">
        <w:rPr>
          <w:sz w:val="28"/>
          <w:szCs w:val="28"/>
        </w:rPr>
        <w:t>5 502,7</w:t>
      </w:r>
      <w:r w:rsidR="00D04C4B">
        <w:rPr>
          <w:sz w:val="28"/>
          <w:szCs w:val="28"/>
        </w:rPr>
        <w:t xml:space="preserve"> тыс.</w:t>
      </w:r>
      <w:r w:rsidR="005775E5">
        <w:rPr>
          <w:sz w:val="28"/>
          <w:szCs w:val="28"/>
        </w:rPr>
        <w:t xml:space="preserve"> рублей</w:t>
      </w:r>
      <w:r w:rsidR="00D04C4B">
        <w:rPr>
          <w:sz w:val="28"/>
          <w:szCs w:val="28"/>
        </w:rPr>
        <w:t xml:space="preserve"> </w:t>
      </w:r>
      <w:proofErr w:type="gramStart"/>
      <w:r w:rsidR="00D04C4B">
        <w:rPr>
          <w:sz w:val="28"/>
          <w:szCs w:val="28"/>
        </w:rPr>
        <w:t xml:space="preserve">или  </w:t>
      </w:r>
      <w:r w:rsidR="005775E5">
        <w:rPr>
          <w:sz w:val="28"/>
          <w:szCs w:val="28"/>
        </w:rPr>
        <w:t>53</w:t>
      </w:r>
      <w:proofErr w:type="gramEnd"/>
      <w:r w:rsidR="005775E5">
        <w:rPr>
          <w:sz w:val="28"/>
          <w:szCs w:val="28"/>
        </w:rPr>
        <w:t>,1</w:t>
      </w:r>
      <w:r w:rsidRPr="001E70AF">
        <w:rPr>
          <w:sz w:val="28"/>
          <w:szCs w:val="28"/>
        </w:rPr>
        <w:t xml:space="preserve"> % к годовому плану.</w:t>
      </w:r>
    </w:p>
    <w:p w:rsidR="00CA384E" w:rsidRPr="001E70AF" w:rsidRDefault="00CA384E" w:rsidP="00CA384E">
      <w:pPr>
        <w:pStyle w:val="ad"/>
        <w:tabs>
          <w:tab w:val="left" w:pos="708"/>
        </w:tabs>
        <w:rPr>
          <w:sz w:val="28"/>
          <w:szCs w:val="28"/>
        </w:rPr>
      </w:pPr>
      <w:r w:rsidRPr="001E70AF">
        <w:rPr>
          <w:sz w:val="28"/>
          <w:szCs w:val="28"/>
        </w:rPr>
        <w:t>Безвозмездные поступления бю</w:t>
      </w:r>
      <w:r w:rsidR="004F2540" w:rsidRPr="001E70AF">
        <w:rPr>
          <w:sz w:val="28"/>
          <w:szCs w:val="28"/>
        </w:rPr>
        <w:t xml:space="preserve">джета поселения составили </w:t>
      </w:r>
      <w:r w:rsidR="005775E5">
        <w:rPr>
          <w:sz w:val="28"/>
          <w:szCs w:val="28"/>
        </w:rPr>
        <w:t xml:space="preserve">1 747,7 </w:t>
      </w:r>
      <w:r w:rsidRPr="001E70AF">
        <w:rPr>
          <w:sz w:val="28"/>
          <w:szCs w:val="28"/>
        </w:rPr>
        <w:t>тыс.</w:t>
      </w:r>
      <w:r w:rsidR="005775E5">
        <w:rPr>
          <w:sz w:val="28"/>
          <w:szCs w:val="28"/>
        </w:rPr>
        <w:t xml:space="preserve"> </w:t>
      </w:r>
      <w:r w:rsidRPr="001E70AF">
        <w:rPr>
          <w:sz w:val="28"/>
          <w:szCs w:val="28"/>
        </w:rPr>
        <w:t xml:space="preserve">рублей, или </w:t>
      </w:r>
      <w:r w:rsidR="005775E5">
        <w:rPr>
          <w:sz w:val="28"/>
          <w:szCs w:val="28"/>
        </w:rPr>
        <w:t>55,4</w:t>
      </w:r>
      <w:r w:rsidRPr="001E70AF">
        <w:rPr>
          <w:sz w:val="28"/>
          <w:szCs w:val="28"/>
        </w:rPr>
        <w:t xml:space="preserve"> % к годовому плану.</w:t>
      </w:r>
    </w:p>
    <w:p w:rsidR="00BA2C4E" w:rsidRPr="001E70AF" w:rsidRDefault="00BA2C4E" w:rsidP="00BA2C4E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BA2C4E" w:rsidRPr="001E70AF" w:rsidRDefault="00BA2C4E" w:rsidP="00BA2C4E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5C0A5F">
        <w:rPr>
          <w:b/>
          <w:sz w:val="28"/>
          <w:szCs w:val="28"/>
        </w:rPr>
        <w:lastRenderedPageBreak/>
        <w:t>1.2</w:t>
      </w:r>
      <w:r w:rsidRPr="001E70AF">
        <w:rPr>
          <w:sz w:val="28"/>
          <w:szCs w:val="28"/>
        </w:rPr>
        <w:t xml:space="preserve"> Собственные доходы складывались из следующих поступлений:</w:t>
      </w:r>
    </w:p>
    <w:p w:rsidR="00BA2C4E" w:rsidRPr="001E70AF" w:rsidRDefault="00BA2C4E" w:rsidP="00BA2C4E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BA2C4E" w:rsidRPr="001E70AF" w:rsidRDefault="00BA2C4E" w:rsidP="00BA2C4E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1E70AF">
        <w:rPr>
          <w:sz w:val="28"/>
          <w:szCs w:val="28"/>
        </w:rPr>
        <w:t xml:space="preserve">- налог на доходы физических лиц – </w:t>
      </w:r>
      <w:r w:rsidR="005775E5">
        <w:rPr>
          <w:sz w:val="28"/>
          <w:szCs w:val="28"/>
        </w:rPr>
        <w:t xml:space="preserve">4291,8 </w:t>
      </w:r>
      <w:r w:rsidRPr="001E70AF">
        <w:rPr>
          <w:sz w:val="28"/>
          <w:szCs w:val="28"/>
        </w:rPr>
        <w:t>тыс.</w:t>
      </w:r>
      <w:r w:rsidR="005775E5">
        <w:rPr>
          <w:sz w:val="28"/>
          <w:szCs w:val="28"/>
        </w:rPr>
        <w:t xml:space="preserve"> руб. или 54,2</w:t>
      </w:r>
      <w:r w:rsidRPr="001E70AF">
        <w:rPr>
          <w:sz w:val="28"/>
          <w:szCs w:val="28"/>
        </w:rPr>
        <w:t>% к годовому показателю;</w:t>
      </w:r>
    </w:p>
    <w:p w:rsidR="00BA2C4E" w:rsidRPr="001E70AF" w:rsidRDefault="00BA2C4E" w:rsidP="00BA2C4E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1E70AF">
        <w:rPr>
          <w:sz w:val="28"/>
          <w:szCs w:val="28"/>
        </w:rPr>
        <w:t xml:space="preserve">- единый сельскохозяйственный налог – </w:t>
      </w:r>
      <w:r w:rsidR="005775E5">
        <w:rPr>
          <w:sz w:val="28"/>
          <w:szCs w:val="28"/>
        </w:rPr>
        <w:t xml:space="preserve">566,7 </w:t>
      </w:r>
      <w:r w:rsidRPr="001E70AF">
        <w:rPr>
          <w:sz w:val="28"/>
          <w:szCs w:val="28"/>
        </w:rPr>
        <w:t>тыс.</w:t>
      </w:r>
      <w:r w:rsidR="005775E5">
        <w:rPr>
          <w:sz w:val="28"/>
          <w:szCs w:val="28"/>
        </w:rPr>
        <w:t xml:space="preserve"> руб. или</w:t>
      </w:r>
      <w:r w:rsidRPr="001E70AF">
        <w:rPr>
          <w:sz w:val="28"/>
          <w:szCs w:val="28"/>
        </w:rPr>
        <w:t xml:space="preserve"> </w:t>
      </w:r>
      <w:r w:rsidR="005775E5">
        <w:rPr>
          <w:sz w:val="28"/>
          <w:szCs w:val="28"/>
        </w:rPr>
        <w:t>165,7</w:t>
      </w:r>
      <w:r w:rsidRPr="001E70AF">
        <w:rPr>
          <w:sz w:val="28"/>
          <w:szCs w:val="28"/>
        </w:rPr>
        <w:t>% к годовому плану;</w:t>
      </w:r>
    </w:p>
    <w:p w:rsidR="00BA2C4E" w:rsidRPr="001E70AF" w:rsidRDefault="00BA2C4E" w:rsidP="00BA2C4E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1E70AF">
        <w:rPr>
          <w:sz w:val="28"/>
          <w:szCs w:val="28"/>
        </w:rPr>
        <w:t xml:space="preserve">- налог на имущество физических лиц – </w:t>
      </w:r>
      <w:r w:rsidR="00F8114F">
        <w:rPr>
          <w:sz w:val="28"/>
          <w:szCs w:val="28"/>
        </w:rPr>
        <w:t>16,</w:t>
      </w:r>
      <w:r w:rsidR="005775E5">
        <w:rPr>
          <w:sz w:val="28"/>
          <w:szCs w:val="28"/>
        </w:rPr>
        <w:t xml:space="preserve">1 </w:t>
      </w:r>
      <w:r w:rsidR="001C0916" w:rsidRPr="001E70AF">
        <w:rPr>
          <w:sz w:val="28"/>
          <w:szCs w:val="28"/>
        </w:rPr>
        <w:t>т</w:t>
      </w:r>
      <w:r w:rsidRPr="001E70AF">
        <w:rPr>
          <w:sz w:val="28"/>
          <w:szCs w:val="28"/>
        </w:rPr>
        <w:t xml:space="preserve">ыс. руб. или </w:t>
      </w:r>
      <w:r w:rsidR="00F8114F">
        <w:rPr>
          <w:sz w:val="28"/>
          <w:szCs w:val="28"/>
        </w:rPr>
        <w:t>12,5</w:t>
      </w:r>
      <w:r w:rsidRPr="001E70AF">
        <w:rPr>
          <w:sz w:val="28"/>
          <w:szCs w:val="28"/>
        </w:rPr>
        <w:t>% к годовому плану</w:t>
      </w:r>
      <w:r w:rsidR="004F2540" w:rsidRPr="001E70AF">
        <w:rPr>
          <w:sz w:val="28"/>
          <w:szCs w:val="28"/>
        </w:rPr>
        <w:t xml:space="preserve"> в связи с</w:t>
      </w:r>
      <w:r w:rsidR="00F8114F">
        <w:rPr>
          <w:sz w:val="28"/>
          <w:szCs w:val="28"/>
        </w:rPr>
        <w:t>о сроком уплаты налога 01.12.2019 года</w:t>
      </w:r>
      <w:r w:rsidRPr="001E70AF">
        <w:rPr>
          <w:sz w:val="28"/>
          <w:szCs w:val="28"/>
        </w:rPr>
        <w:t>;</w:t>
      </w:r>
    </w:p>
    <w:p w:rsidR="001C0916" w:rsidRPr="001E70AF" w:rsidRDefault="00F8114F" w:rsidP="00BE2D88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налог – 579,4</w:t>
      </w:r>
      <w:r w:rsidR="00BA2C4E" w:rsidRPr="001E70AF">
        <w:rPr>
          <w:sz w:val="28"/>
          <w:szCs w:val="28"/>
        </w:rPr>
        <w:t xml:space="preserve">. руб. или </w:t>
      </w:r>
      <w:r>
        <w:rPr>
          <w:sz w:val="28"/>
          <w:szCs w:val="28"/>
        </w:rPr>
        <w:t>30,1</w:t>
      </w:r>
      <w:r w:rsidR="00BA2C4E" w:rsidRPr="001E70AF">
        <w:rPr>
          <w:sz w:val="28"/>
          <w:szCs w:val="28"/>
        </w:rPr>
        <w:t xml:space="preserve"> % к годовому плану; </w:t>
      </w:r>
    </w:p>
    <w:p w:rsidR="00F8114F" w:rsidRDefault="00BA2C4E" w:rsidP="00BA2C4E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1E70AF">
        <w:rPr>
          <w:sz w:val="28"/>
          <w:szCs w:val="28"/>
        </w:rPr>
        <w:t xml:space="preserve">- от сдачи в аренду имущества </w:t>
      </w:r>
      <w:r w:rsidR="00F8114F">
        <w:rPr>
          <w:sz w:val="28"/>
          <w:szCs w:val="28"/>
        </w:rPr>
        <w:t>39,7</w:t>
      </w:r>
      <w:r w:rsidRPr="001E70AF">
        <w:rPr>
          <w:sz w:val="28"/>
          <w:szCs w:val="28"/>
        </w:rPr>
        <w:t xml:space="preserve"> тыс. руб. или </w:t>
      </w:r>
      <w:r w:rsidR="00F8114F">
        <w:rPr>
          <w:sz w:val="28"/>
          <w:szCs w:val="28"/>
        </w:rPr>
        <w:t>50</w:t>
      </w:r>
      <w:r w:rsidR="004F2540" w:rsidRPr="001E70AF">
        <w:rPr>
          <w:sz w:val="28"/>
          <w:szCs w:val="28"/>
        </w:rPr>
        <w:t xml:space="preserve"> % к годовому плану</w:t>
      </w:r>
      <w:r w:rsidR="00F8114F">
        <w:rPr>
          <w:sz w:val="28"/>
          <w:szCs w:val="28"/>
        </w:rPr>
        <w:t>;</w:t>
      </w:r>
    </w:p>
    <w:p w:rsidR="00BA2C4E" w:rsidRPr="001E70AF" w:rsidRDefault="00F8114F" w:rsidP="00BA2C4E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сдачи в аренду земельного участка 8,0 тыс. руб., договор аренды земельного участка заключен в феврале 2019 года.</w:t>
      </w:r>
    </w:p>
    <w:p w:rsidR="00BA2C4E" w:rsidRPr="001E70AF" w:rsidRDefault="00BA2C4E" w:rsidP="00BA2C4E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BA2C4E" w:rsidRPr="001E70AF" w:rsidRDefault="00BA2C4E" w:rsidP="00BA2C4E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5C0A5F">
        <w:rPr>
          <w:b/>
          <w:sz w:val="28"/>
          <w:szCs w:val="28"/>
        </w:rPr>
        <w:t>1.3</w:t>
      </w:r>
      <w:r w:rsidRPr="001E70AF">
        <w:rPr>
          <w:sz w:val="28"/>
          <w:szCs w:val="28"/>
        </w:rPr>
        <w:t xml:space="preserve"> Безвозмездные поступления:</w:t>
      </w:r>
    </w:p>
    <w:p w:rsidR="00BA2C4E" w:rsidRPr="001E70AF" w:rsidRDefault="00BA2C4E" w:rsidP="00BA2C4E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BA2C4E" w:rsidRPr="001E70AF" w:rsidRDefault="00BA2C4E" w:rsidP="00BA2C4E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1E70AF">
        <w:rPr>
          <w:sz w:val="28"/>
          <w:szCs w:val="28"/>
        </w:rPr>
        <w:t xml:space="preserve">- субвенции бюджетам на осуществление первичного воинского учета на территориях, где отсутствуют военные комиссариаты (ВУС) поступило в сумме </w:t>
      </w:r>
      <w:r w:rsidR="00F8114F">
        <w:rPr>
          <w:sz w:val="28"/>
          <w:szCs w:val="28"/>
        </w:rPr>
        <w:t xml:space="preserve">104,1 </w:t>
      </w:r>
      <w:r w:rsidRPr="001E70AF">
        <w:rPr>
          <w:sz w:val="28"/>
          <w:szCs w:val="28"/>
        </w:rPr>
        <w:t>тыс. руб.</w:t>
      </w:r>
    </w:p>
    <w:p w:rsidR="00BA2C4E" w:rsidRPr="001E70AF" w:rsidRDefault="00BA2C4E" w:rsidP="00BA2C4E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1E70AF">
        <w:rPr>
          <w:sz w:val="28"/>
          <w:szCs w:val="28"/>
        </w:rPr>
        <w:t>- субвенции бюджетам поселений на вып</w:t>
      </w:r>
      <w:r w:rsidR="00FF730F" w:rsidRPr="001E70AF">
        <w:rPr>
          <w:sz w:val="28"/>
          <w:szCs w:val="28"/>
        </w:rPr>
        <w:t>олнение передаваемых полномочий 0,2</w:t>
      </w:r>
      <w:r w:rsidR="00F8114F">
        <w:rPr>
          <w:sz w:val="28"/>
          <w:szCs w:val="28"/>
        </w:rPr>
        <w:t xml:space="preserve"> </w:t>
      </w:r>
      <w:proofErr w:type="spellStart"/>
      <w:r w:rsidR="00FF730F" w:rsidRPr="001E70AF">
        <w:rPr>
          <w:sz w:val="28"/>
          <w:szCs w:val="28"/>
        </w:rPr>
        <w:t>тыс.руб</w:t>
      </w:r>
      <w:proofErr w:type="spellEnd"/>
      <w:r w:rsidR="00FF730F" w:rsidRPr="001E70AF">
        <w:rPr>
          <w:sz w:val="28"/>
          <w:szCs w:val="28"/>
        </w:rPr>
        <w:t>.</w:t>
      </w:r>
    </w:p>
    <w:p w:rsidR="00FC2123" w:rsidRPr="001E70AF" w:rsidRDefault="00FC2123" w:rsidP="00BA2C4E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1E70AF">
        <w:rPr>
          <w:sz w:val="28"/>
          <w:szCs w:val="28"/>
        </w:rPr>
        <w:t>Межбюджетные трансферты, передаваемые</w:t>
      </w:r>
      <w:r w:rsidR="009B471E" w:rsidRPr="001E70AF">
        <w:rPr>
          <w:sz w:val="28"/>
          <w:szCs w:val="28"/>
        </w:rPr>
        <w:t xml:space="preserve"> бюджетам поселений на осуществление части полномочий – </w:t>
      </w:r>
      <w:r w:rsidR="00F8114F">
        <w:rPr>
          <w:sz w:val="28"/>
          <w:szCs w:val="28"/>
        </w:rPr>
        <w:t>602,6</w:t>
      </w:r>
      <w:r w:rsidR="009B471E" w:rsidRPr="001E70AF">
        <w:rPr>
          <w:sz w:val="28"/>
          <w:szCs w:val="28"/>
        </w:rPr>
        <w:t xml:space="preserve"> </w:t>
      </w:r>
      <w:proofErr w:type="spellStart"/>
      <w:r w:rsidR="009B471E" w:rsidRPr="001E70AF">
        <w:rPr>
          <w:sz w:val="28"/>
          <w:szCs w:val="28"/>
        </w:rPr>
        <w:t>тыс.руб</w:t>
      </w:r>
      <w:proofErr w:type="spellEnd"/>
      <w:r w:rsidR="009B471E" w:rsidRPr="001E70AF">
        <w:rPr>
          <w:sz w:val="28"/>
          <w:szCs w:val="28"/>
        </w:rPr>
        <w:t>.</w:t>
      </w:r>
    </w:p>
    <w:p w:rsidR="001E18EF" w:rsidRPr="001E70AF" w:rsidRDefault="001E18EF" w:rsidP="00BA2C4E">
      <w:pPr>
        <w:ind w:firstLine="708"/>
        <w:jc w:val="both"/>
        <w:rPr>
          <w:sz w:val="28"/>
          <w:szCs w:val="28"/>
        </w:rPr>
      </w:pPr>
    </w:p>
    <w:p w:rsidR="00BA2C4E" w:rsidRPr="001E70AF" w:rsidRDefault="00BA2C4E" w:rsidP="00BA2C4E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color w:val="FF0000"/>
          <w:sz w:val="28"/>
          <w:szCs w:val="28"/>
        </w:rPr>
      </w:pPr>
      <w:r w:rsidRPr="007A69C0">
        <w:rPr>
          <w:sz w:val="28"/>
          <w:szCs w:val="28"/>
        </w:rPr>
        <w:t xml:space="preserve">При администрации сельского поселения работает комиссия по сбору недоимки по налогам. </w:t>
      </w:r>
      <w:proofErr w:type="gramStart"/>
      <w:r w:rsidRPr="007A69C0">
        <w:rPr>
          <w:sz w:val="28"/>
          <w:szCs w:val="28"/>
        </w:rPr>
        <w:t xml:space="preserve">Проведено </w:t>
      </w:r>
      <w:r w:rsidR="00413492" w:rsidRPr="007A69C0">
        <w:rPr>
          <w:sz w:val="28"/>
          <w:szCs w:val="28"/>
        </w:rPr>
        <w:t xml:space="preserve"> </w:t>
      </w:r>
      <w:r w:rsidR="004717B5" w:rsidRPr="007A69C0">
        <w:rPr>
          <w:sz w:val="28"/>
          <w:szCs w:val="28"/>
        </w:rPr>
        <w:t>за</w:t>
      </w:r>
      <w:proofErr w:type="gramEnd"/>
      <w:r w:rsidR="004717B5" w:rsidRPr="007A69C0">
        <w:rPr>
          <w:sz w:val="28"/>
          <w:szCs w:val="28"/>
        </w:rPr>
        <w:t xml:space="preserve"> первое полугодие 2019 года</w:t>
      </w:r>
      <w:r w:rsidR="00931C70" w:rsidRPr="007A69C0">
        <w:rPr>
          <w:sz w:val="28"/>
          <w:szCs w:val="28"/>
        </w:rPr>
        <w:t xml:space="preserve"> 9</w:t>
      </w:r>
      <w:r w:rsidR="009B471E" w:rsidRPr="007A69C0">
        <w:rPr>
          <w:sz w:val="28"/>
          <w:szCs w:val="28"/>
        </w:rPr>
        <w:t xml:space="preserve"> </w:t>
      </w:r>
      <w:r w:rsidRPr="007A69C0">
        <w:rPr>
          <w:sz w:val="28"/>
          <w:szCs w:val="28"/>
        </w:rPr>
        <w:t>координационных советов</w:t>
      </w:r>
      <w:r w:rsidR="009B471E" w:rsidRPr="007A69C0">
        <w:rPr>
          <w:sz w:val="28"/>
          <w:szCs w:val="28"/>
        </w:rPr>
        <w:t xml:space="preserve">, на которые были приглашены  </w:t>
      </w:r>
      <w:r w:rsidR="007A69C0" w:rsidRPr="007A69C0">
        <w:rPr>
          <w:sz w:val="28"/>
          <w:szCs w:val="28"/>
        </w:rPr>
        <w:t>30</w:t>
      </w:r>
      <w:r w:rsidR="009B471E" w:rsidRPr="007A69C0">
        <w:rPr>
          <w:sz w:val="28"/>
          <w:szCs w:val="28"/>
        </w:rPr>
        <w:t xml:space="preserve"> фи</w:t>
      </w:r>
      <w:r w:rsidR="006839E3" w:rsidRPr="007A69C0">
        <w:rPr>
          <w:sz w:val="28"/>
          <w:szCs w:val="28"/>
        </w:rPr>
        <w:t>зических лица</w:t>
      </w:r>
      <w:r w:rsidR="009C7734" w:rsidRPr="007A69C0">
        <w:rPr>
          <w:sz w:val="28"/>
          <w:szCs w:val="28"/>
        </w:rPr>
        <w:t xml:space="preserve">, </w:t>
      </w:r>
      <w:r w:rsidR="007A69C0" w:rsidRPr="007A69C0">
        <w:rPr>
          <w:sz w:val="28"/>
          <w:szCs w:val="28"/>
        </w:rPr>
        <w:t>4 юридических лиц</w:t>
      </w:r>
      <w:r w:rsidR="009C7734" w:rsidRPr="007A69C0">
        <w:rPr>
          <w:sz w:val="28"/>
          <w:szCs w:val="28"/>
        </w:rPr>
        <w:t>.</w:t>
      </w:r>
      <w:r w:rsidRPr="007A69C0">
        <w:rPr>
          <w:sz w:val="28"/>
          <w:szCs w:val="28"/>
        </w:rPr>
        <w:t xml:space="preserve"> По результатам заседаний уплачено </w:t>
      </w:r>
      <w:proofErr w:type="gramStart"/>
      <w:r w:rsidR="007A69C0" w:rsidRPr="007A69C0">
        <w:rPr>
          <w:sz w:val="28"/>
          <w:szCs w:val="28"/>
        </w:rPr>
        <w:t>205,2</w:t>
      </w:r>
      <w:r w:rsidR="006839E3" w:rsidRPr="007A69C0">
        <w:rPr>
          <w:sz w:val="28"/>
          <w:szCs w:val="28"/>
        </w:rPr>
        <w:t>тыс</w:t>
      </w:r>
      <w:r w:rsidRPr="007A69C0">
        <w:rPr>
          <w:sz w:val="28"/>
          <w:szCs w:val="28"/>
        </w:rPr>
        <w:t>.руб.</w:t>
      </w:r>
      <w:proofErr w:type="gramEnd"/>
      <w:r w:rsidR="009B471E" w:rsidRPr="007A69C0">
        <w:rPr>
          <w:sz w:val="28"/>
          <w:szCs w:val="28"/>
        </w:rPr>
        <w:t>,</w:t>
      </w:r>
      <w:r w:rsidRPr="007A69C0">
        <w:rPr>
          <w:sz w:val="28"/>
          <w:szCs w:val="28"/>
        </w:rPr>
        <w:t xml:space="preserve"> Недоимщикам направлялись уведомления о задолженности, вывешивались объявления о погашении задолженности и порядке обращения в налоговую инспекцию и администрацию поселения за выяснением сумм задолженностей и порядке погашения задолженност</w:t>
      </w:r>
      <w:r w:rsidRPr="00BF71C0">
        <w:rPr>
          <w:sz w:val="28"/>
          <w:szCs w:val="28"/>
        </w:rPr>
        <w:t>и.</w:t>
      </w:r>
      <w:r w:rsidRPr="001E70AF">
        <w:rPr>
          <w:sz w:val="28"/>
          <w:szCs w:val="28"/>
        </w:rPr>
        <w:t xml:space="preserve">  </w:t>
      </w:r>
      <w:r w:rsidRPr="001E70AF">
        <w:rPr>
          <w:color w:val="FF0000"/>
          <w:sz w:val="28"/>
          <w:szCs w:val="28"/>
        </w:rPr>
        <w:tab/>
      </w:r>
    </w:p>
    <w:p w:rsidR="00BA2C4E" w:rsidRPr="001E70AF" w:rsidRDefault="00BA2C4E" w:rsidP="00BA2C4E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color w:val="FF0000"/>
          <w:sz w:val="28"/>
          <w:szCs w:val="28"/>
        </w:rPr>
      </w:pPr>
    </w:p>
    <w:p w:rsidR="00BA2C4E" w:rsidRPr="001E70AF" w:rsidRDefault="00BA2C4E" w:rsidP="00BA2C4E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5C0A5F">
        <w:rPr>
          <w:b/>
          <w:sz w:val="28"/>
          <w:szCs w:val="28"/>
        </w:rPr>
        <w:t>1.4</w:t>
      </w:r>
      <w:r w:rsidRPr="001E70AF">
        <w:rPr>
          <w:sz w:val="28"/>
          <w:szCs w:val="28"/>
        </w:rPr>
        <w:t>.Бюджет</w:t>
      </w:r>
      <w:r w:rsidR="00F8114F">
        <w:rPr>
          <w:sz w:val="28"/>
          <w:szCs w:val="28"/>
        </w:rPr>
        <w:t xml:space="preserve">ная политика </w:t>
      </w:r>
      <w:r w:rsidRPr="001E70AF">
        <w:rPr>
          <w:sz w:val="28"/>
          <w:szCs w:val="28"/>
        </w:rPr>
        <w:t>в сфере расходов бюджета поселения была направлена на решение социальных и экономических задач поселения.</w:t>
      </w:r>
    </w:p>
    <w:p w:rsidR="00BA2C4E" w:rsidRPr="001E70AF" w:rsidRDefault="00BA2C4E" w:rsidP="00BA2C4E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BA2C4E" w:rsidRPr="001E70AF" w:rsidRDefault="00BA2C4E" w:rsidP="00BA2C4E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1E70AF">
        <w:rPr>
          <w:sz w:val="28"/>
          <w:szCs w:val="28"/>
        </w:rPr>
        <w:t xml:space="preserve">Расходная часть бюджета поселения </w:t>
      </w:r>
      <w:r w:rsidR="00F8114F">
        <w:rPr>
          <w:sz w:val="28"/>
          <w:szCs w:val="28"/>
        </w:rPr>
        <w:t xml:space="preserve">за </w:t>
      </w:r>
      <w:r w:rsidR="00F8114F" w:rsidRPr="00F8114F">
        <w:rPr>
          <w:sz w:val="28"/>
          <w:szCs w:val="28"/>
        </w:rPr>
        <w:t xml:space="preserve">первое полугодие 2019 года </w:t>
      </w:r>
      <w:r w:rsidRPr="001E70AF">
        <w:rPr>
          <w:sz w:val="28"/>
          <w:szCs w:val="28"/>
        </w:rPr>
        <w:t>исполнена</w:t>
      </w:r>
    </w:p>
    <w:p w:rsidR="00BA2C4E" w:rsidRPr="001E70AF" w:rsidRDefault="00BA2C4E" w:rsidP="00BA2C4E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1E70AF">
        <w:rPr>
          <w:sz w:val="28"/>
          <w:szCs w:val="28"/>
        </w:rPr>
        <w:t xml:space="preserve"> в сумме </w:t>
      </w:r>
      <w:r w:rsidR="00783EF5">
        <w:rPr>
          <w:sz w:val="28"/>
          <w:szCs w:val="28"/>
        </w:rPr>
        <w:t xml:space="preserve">5 702,6 </w:t>
      </w:r>
      <w:r w:rsidR="009B471E" w:rsidRPr="001E70AF">
        <w:rPr>
          <w:sz w:val="28"/>
          <w:szCs w:val="28"/>
        </w:rPr>
        <w:t>тыс</w:t>
      </w:r>
      <w:r w:rsidRPr="001E70AF">
        <w:rPr>
          <w:sz w:val="28"/>
          <w:szCs w:val="28"/>
        </w:rPr>
        <w:t>. руб.</w:t>
      </w:r>
      <w:r w:rsidR="00076D34" w:rsidRPr="001E70AF">
        <w:rPr>
          <w:sz w:val="28"/>
          <w:szCs w:val="28"/>
        </w:rPr>
        <w:t xml:space="preserve"> или </w:t>
      </w:r>
      <w:r w:rsidR="00783EF5">
        <w:rPr>
          <w:sz w:val="28"/>
          <w:szCs w:val="28"/>
        </w:rPr>
        <w:t xml:space="preserve">42,2 </w:t>
      </w:r>
      <w:r w:rsidR="00076D34" w:rsidRPr="001E70AF">
        <w:rPr>
          <w:sz w:val="28"/>
          <w:szCs w:val="28"/>
        </w:rPr>
        <w:t>% к годовому плану</w:t>
      </w:r>
      <w:r w:rsidRPr="001E70AF">
        <w:rPr>
          <w:sz w:val="28"/>
          <w:szCs w:val="28"/>
        </w:rPr>
        <w:t xml:space="preserve"> в том числе:</w:t>
      </w:r>
    </w:p>
    <w:p w:rsidR="00BA2C4E" w:rsidRPr="001E70AF" w:rsidRDefault="00783EF5" w:rsidP="00783EF5">
      <w:pPr>
        <w:tabs>
          <w:tab w:val="left" w:pos="769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тыс. рублей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2"/>
        <w:gridCol w:w="1537"/>
      </w:tblGrid>
      <w:tr w:rsidR="001E18EF" w:rsidRPr="001E70AF" w:rsidTr="00A50246">
        <w:tc>
          <w:tcPr>
            <w:tcW w:w="6822" w:type="dxa"/>
          </w:tcPr>
          <w:p w:rsidR="00A50246" w:rsidRPr="001E70AF" w:rsidRDefault="00A50246" w:rsidP="00613FBB">
            <w:pPr>
              <w:rPr>
                <w:sz w:val="28"/>
                <w:szCs w:val="28"/>
              </w:rPr>
            </w:pPr>
            <w:r w:rsidRPr="001E70AF">
              <w:rPr>
                <w:b/>
                <w:sz w:val="28"/>
                <w:szCs w:val="28"/>
              </w:rPr>
              <w:t>РАСХОДЫ:</w:t>
            </w:r>
          </w:p>
        </w:tc>
        <w:tc>
          <w:tcPr>
            <w:tcW w:w="1537" w:type="dxa"/>
          </w:tcPr>
          <w:p w:rsidR="00A50246" w:rsidRPr="001E70AF" w:rsidRDefault="00A50246" w:rsidP="007A1FBD">
            <w:pPr>
              <w:pStyle w:val="ad"/>
              <w:tabs>
                <w:tab w:val="left" w:pos="708"/>
              </w:tabs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E18EF" w:rsidRPr="001E70AF" w:rsidTr="00A50246">
        <w:tc>
          <w:tcPr>
            <w:tcW w:w="6822" w:type="dxa"/>
          </w:tcPr>
          <w:p w:rsidR="00A50246" w:rsidRPr="001E70AF" w:rsidRDefault="00A50246" w:rsidP="00613FBB">
            <w:pPr>
              <w:rPr>
                <w:b/>
                <w:sz w:val="28"/>
                <w:szCs w:val="28"/>
              </w:rPr>
            </w:pPr>
            <w:r w:rsidRPr="001E70AF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537" w:type="dxa"/>
          </w:tcPr>
          <w:p w:rsidR="00A50246" w:rsidRPr="001E70AF" w:rsidRDefault="00783EF5" w:rsidP="007A1FBD">
            <w:pPr>
              <w:pStyle w:val="ad"/>
              <w:tabs>
                <w:tab w:val="left" w:pos="708"/>
              </w:tabs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2 129,8</w:t>
            </w:r>
          </w:p>
        </w:tc>
      </w:tr>
      <w:tr w:rsidR="001E18EF" w:rsidRPr="001E70AF" w:rsidTr="00A50246">
        <w:tc>
          <w:tcPr>
            <w:tcW w:w="6822" w:type="dxa"/>
            <w:vAlign w:val="center"/>
          </w:tcPr>
          <w:p w:rsidR="00A50246" w:rsidRPr="001E70AF" w:rsidRDefault="00A50246" w:rsidP="00613FB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spacing w:before="2"/>
              <w:rPr>
                <w:b/>
                <w:iCs/>
                <w:sz w:val="28"/>
                <w:szCs w:val="28"/>
              </w:rPr>
            </w:pPr>
          </w:p>
          <w:p w:rsidR="00A50246" w:rsidRPr="001E70AF" w:rsidRDefault="00A50246" w:rsidP="00613FBB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spacing w:before="2"/>
              <w:rPr>
                <w:b/>
                <w:iCs/>
                <w:sz w:val="28"/>
                <w:szCs w:val="28"/>
              </w:rPr>
            </w:pPr>
            <w:r w:rsidRPr="001E70AF">
              <w:rPr>
                <w:b/>
                <w:iCs/>
                <w:sz w:val="28"/>
                <w:szCs w:val="28"/>
              </w:rPr>
              <w:t>НАЦИОНАЛЬНАЯ ОБОРОНА</w:t>
            </w:r>
          </w:p>
          <w:p w:rsidR="00A50246" w:rsidRPr="001E70AF" w:rsidRDefault="00A50246" w:rsidP="00613FBB">
            <w:pPr>
              <w:rPr>
                <w:sz w:val="28"/>
                <w:szCs w:val="28"/>
              </w:rPr>
            </w:pPr>
          </w:p>
        </w:tc>
        <w:tc>
          <w:tcPr>
            <w:tcW w:w="1537" w:type="dxa"/>
          </w:tcPr>
          <w:p w:rsidR="00A50246" w:rsidRPr="001E70AF" w:rsidRDefault="00A50246" w:rsidP="007A1FBD">
            <w:pPr>
              <w:pStyle w:val="ad"/>
              <w:tabs>
                <w:tab w:val="left" w:pos="708"/>
              </w:tabs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A50246" w:rsidRPr="001E70AF" w:rsidRDefault="00783EF5" w:rsidP="007A1FBD">
            <w:pPr>
              <w:pStyle w:val="ad"/>
              <w:tabs>
                <w:tab w:val="left" w:pos="708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95,1</w:t>
            </w:r>
          </w:p>
        </w:tc>
      </w:tr>
      <w:tr w:rsidR="001E18EF" w:rsidRPr="001E70AF" w:rsidTr="00A50246">
        <w:trPr>
          <w:trHeight w:val="583"/>
        </w:trPr>
        <w:tc>
          <w:tcPr>
            <w:tcW w:w="6822" w:type="dxa"/>
          </w:tcPr>
          <w:p w:rsidR="00A50246" w:rsidRPr="001E70AF" w:rsidRDefault="00A50246" w:rsidP="00613FBB">
            <w:pPr>
              <w:rPr>
                <w:sz w:val="28"/>
                <w:szCs w:val="28"/>
              </w:rPr>
            </w:pPr>
            <w:r w:rsidRPr="001E70AF">
              <w:rPr>
                <w:b/>
                <w:sz w:val="28"/>
                <w:szCs w:val="28"/>
              </w:rPr>
              <w:lastRenderedPageBreak/>
              <w:t>НАЦИОНАЛЬНАЯ ЭКОНОМИКА</w:t>
            </w:r>
          </w:p>
          <w:p w:rsidR="00A50246" w:rsidRPr="001E70AF" w:rsidRDefault="00A50246" w:rsidP="00A50246">
            <w:pPr>
              <w:rPr>
                <w:sz w:val="28"/>
                <w:szCs w:val="28"/>
              </w:rPr>
            </w:pPr>
          </w:p>
        </w:tc>
        <w:tc>
          <w:tcPr>
            <w:tcW w:w="1537" w:type="dxa"/>
          </w:tcPr>
          <w:p w:rsidR="00A50246" w:rsidRPr="001E70AF" w:rsidRDefault="00783EF5" w:rsidP="007A1FBD">
            <w:pPr>
              <w:pStyle w:val="ad"/>
              <w:tabs>
                <w:tab w:val="left" w:pos="708"/>
              </w:tabs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534,4</w:t>
            </w:r>
          </w:p>
        </w:tc>
      </w:tr>
      <w:tr w:rsidR="001E18EF" w:rsidRPr="001E70AF" w:rsidTr="00A50246">
        <w:tc>
          <w:tcPr>
            <w:tcW w:w="6822" w:type="dxa"/>
          </w:tcPr>
          <w:p w:rsidR="00A50246" w:rsidRPr="001E70AF" w:rsidRDefault="00A50246" w:rsidP="00613FBB">
            <w:pPr>
              <w:rPr>
                <w:sz w:val="28"/>
                <w:szCs w:val="28"/>
              </w:rPr>
            </w:pPr>
            <w:r w:rsidRPr="001E70AF">
              <w:rPr>
                <w:b/>
                <w:sz w:val="28"/>
                <w:szCs w:val="28"/>
              </w:rPr>
              <w:t xml:space="preserve">ЖИЛИЩНО-КОММУНАЛЬНОЕ ХОЗЯЙСТВО                                                           </w:t>
            </w:r>
          </w:p>
        </w:tc>
        <w:tc>
          <w:tcPr>
            <w:tcW w:w="1537" w:type="dxa"/>
          </w:tcPr>
          <w:p w:rsidR="00A50246" w:rsidRPr="001E70AF" w:rsidRDefault="00783EF5" w:rsidP="007A1FBD">
            <w:pPr>
              <w:pStyle w:val="ad"/>
              <w:tabs>
                <w:tab w:val="left" w:pos="708"/>
              </w:tabs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1 008,2</w:t>
            </w:r>
          </w:p>
        </w:tc>
      </w:tr>
      <w:tr w:rsidR="001E18EF" w:rsidRPr="001E70AF" w:rsidTr="00A50246">
        <w:tc>
          <w:tcPr>
            <w:tcW w:w="6822" w:type="dxa"/>
            <w:vAlign w:val="center"/>
          </w:tcPr>
          <w:p w:rsidR="00A50246" w:rsidRPr="001E70AF" w:rsidRDefault="00A50246" w:rsidP="00613FBB">
            <w:pPr>
              <w:rPr>
                <w:b/>
                <w:sz w:val="28"/>
                <w:szCs w:val="28"/>
              </w:rPr>
            </w:pPr>
            <w:r w:rsidRPr="001E70AF">
              <w:rPr>
                <w:iCs/>
                <w:sz w:val="28"/>
                <w:szCs w:val="28"/>
              </w:rPr>
              <w:t>Жилищное хозяйство</w:t>
            </w:r>
          </w:p>
        </w:tc>
        <w:tc>
          <w:tcPr>
            <w:tcW w:w="1537" w:type="dxa"/>
          </w:tcPr>
          <w:p w:rsidR="00A50246" w:rsidRPr="001E70AF" w:rsidRDefault="00783EF5" w:rsidP="007A1FBD">
            <w:pPr>
              <w:pStyle w:val="ad"/>
              <w:tabs>
                <w:tab w:val="left" w:pos="708"/>
              </w:tabs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1E18EF" w:rsidRPr="001E70AF" w:rsidTr="00A50246">
        <w:tc>
          <w:tcPr>
            <w:tcW w:w="6822" w:type="dxa"/>
            <w:vAlign w:val="center"/>
          </w:tcPr>
          <w:p w:rsidR="00A50246" w:rsidRPr="001E70AF" w:rsidRDefault="00A50246" w:rsidP="00613FBB">
            <w:pPr>
              <w:rPr>
                <w:sz w:val="28"/>
                <w:szCs w:val="28"/>
              </w:rPr>
            </w:pPr>
            <w:r w:rsidRPr="001E70AF">
              <w:rPr>
                <w:iCs/>
                <w:sz w:val="28"/>
                <w:szCs w:val="28"/>
              </w:rPr>
              <w:t>Коммунальное хозяйство</w:t>
            </w:r>
          </w:p>
        </w:tc>
        <w:tc>
          <w:tcPr>
            <w:tcW w:w="1537" w:type="dxa"/>
          </w:tcPr>
          <w:p w:rsidR="00A50246" w:rsidRPr="001E70AF" w:rsidRDefault="00783EF5" w:rsidP="007A1FBD">
            <w:pPr>
              <w:pStyle w:val="ad"/>
              <w:tabs>
                <w:tab w:val="left" w:pos="708"/>
              </w:tabs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51,3</w:t>
            </w:r>
          </w:p>
        </w:tc>
      </w:tr>
      <w:tr w:rsidR="001E18EF" w:rsidRPr="001E70AF" w:rsidTr="00A50246">
        <w:tc>
          <w:tcPr>
            <w:tcW w:w="6822" w:type="dxa"/>
            <w:vAlign w:val="center"/>
          </w:tcPr>
          <w:p w:rsidR="00A50246" w:rsidRPr="001E70AF" w:rsidRDefault="00A50246" w:rsidP="00613FBB">
            <w:pPr>
              <w:widowControl w:val="0"/>
              <w:tabs>
                <w:tab w:val="left" w:pos="90"/>
                <w:tab w:val="right" w:pos="9645"/>
              </w:tabs>
              <w:spacing w:before="2"/>
              <w:rPr>
                <w:iCs/>
                <w:sz w:val="28"/>
                <w:szCs w:val="28"/>
              </w:rPr>
            </w:pPr>
            <w:r w:rsidRPr="001E70AF">
              <w:rPr>
                <w:iCs/>
                <w:sz w:val="28"/>
                <w:szCs w:val="28"/>
              </w:rPr>
              <w:t>Благоустройство</w:t>
            </w:r>
          </w:p>
        </w:tc>
        <w:tc>
          <w:tcPr>
            <w:tcW w:w="1537" w:type="dxa"/>
          </w:tcPr>
          <w:p w:rsidR="00A50246" w:rsidRPr="001E70AF" w:rsidRDefault="00783EF5" w:rsidP="007A1FBD">
            <w:pPr>
              <w:pStyle w:val="ad"/>
              <w:tabs>
                <w:tab w:val="left" w:pos="708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953,4</w:t>
            </w:r>
          </w:p>
        </w:tc>
      </w:tr>
      <w:tr w:rsidR="00783EF5" w:rsidRPr="001E70AF" w:rsidTr="00A50246">
        <w:tc>
          <w:tcPr>
            <w:tcW w:w="6822" w:type="dxa"/>
            <w:vAlign w:val="center"/>
          </w:tcPr>
          <w:p w:rsidR="00783EF5" w:rsidRPr="00783EF5" w:rsidRDefault="00783EF5" w:rsidP="00613FBB">
            <w:pPr>
              <w:widowControl w:val="0"/>
              <w:tabs>
                <w:tab w:val="left" w:pos="90"/>
                <w:tab w:val="right" w:pos="9645"/>
              </w:tabs>
              <w:spacing w:before="2"/>
              <w:rPr>
                <w:b/>
                <w:iCs/>
                <w:sz w:val="28"/>
                <w:szCs w:val="28"/>
              </w:rPr>
            </w:pPr>
            <w:r w:rsidRPr="00783EF5">
              <w:rPr>
                <w:b/>
                <w:iCs/>
                <w:sz w:val="28"/>
                <w:szCs w:val="28"/>
              </w:rPr>
              <w:t>ОБРАЗОВАНИЕ</w:t>
            </w:r>
          </w:p>
        </w:tc>
        <w:tc>
          <w:tcPr>
            <w:tcW w:w="1537" w:type="dxa"/>
          </w:tcPr>
          <w:p w:rsidR="00783EF5" w:rsidRPr="00783EF5" w:rsidRDefault="00783EF5" w:rsidP="007A1FBD">
            <w:pPr>
              <w:pStyle w:val="ad"/>
              <w:tabs>
                <w:tab w:val="left" w:pos="708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783EF5">
              <w:rPr>
                <w:b/>
                <w:sz w:val="28"/>
                <w:szCs w:val="28"/>
              </w:rPr>
              <w:t>8,2</w:t>
            </w:r>
          </w:p>
        </w:tc>
      </w:tr>
      <w:tr w:rsidR="001E18EF" w:rsidRPr="001E70AF" w:rsidTr="00A50246">
        <w:tc>
          <w:tcPr>
            <w:tcW w:w="6822" w:type="dxa"/>
          </w:tcPr>
          <w:p w:rsidR="00A50246" w:rsidRPr="001E70AF" w:rsidRDefault="00A50246" w:rsidP="00613FBB">
            <w:pPr>
              <w:rPr>
                <w:iCs/>
                <w:sz w:val="28"/>
                <w:szCs w:val="28"/>
              </w:rPr>
            </w:pPr>
            <w:r w:rsidRPr="001E70AF">
              <w:rPr>
                <w:b/>
                <w:i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537" w:type="dxa"/>
          </w:tcPr>
          <w:p w:rsidR="00A50246" w:rsidRPr="001E70AF" w:rsidRDefault="00783EF5" w:rsidP="007A1FBD">
            <w:pPr>
              <w:pStyle w:val="ad"/>
              <w:tabs>
                <w:tab w:val="left" w:pos="708"/>
              </w:tabs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1 886,6</w:t>
            </w:r>
          </w:p>
        </w:tc>
      </w:tr>
      <w:tr w:rsidR="00783EF5" w:rsidRPr="001E70AF" w:rsidTr="00A50246">
        <w:tc>
          <w:tcPr>
            <w:tcW w:w="6822" w:type="dxa"/>
          </w:tcPr>
          <w:p w:rsidR="00783EF5" w:rsidRPr="001E70AF" w:rsidRDefault="00783EF5" w:rsidP="00783EF5">
            <w:pPr>
              <w:widowControl w:val="0"/>
              <w:tabs>
                <w:tab w:val="left" w:pos="90"/>
                <w:tab w:val="right" w:pos="9645"/>
              </w:tabs>
              <w:spacing w:before="2"/>
              <w:rPr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СОЦИАЛЬНАЯ ПОЛИТИКА</w:t>
            </w:r>
          </w:p>
        </w:tc>
        <w:tc>
          <w:tcPr>
            <w:tcW w:w="1537" w:type="dxa"/>
          </w:tcPr>
          <w:p w:rsidR="00783EF5" w:rsidRPr="001E70AF" w:rsidRDefault="00783EF5" w:rsidP="00783EF5">
            <w:pPr>
              <w:pStyle w:val="ad"/>
              <w:tabs>
                <w:tab w:val="left" w:pos="708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33,0</w:t>
            </w:r>
          </w:p>
        </w:tc>
      </w:tr>
      <w:tr w:rsidR="00783EF5" w:rsidRPr="001E70AF" w:rsidTr="00A50246">
        <w:tc>
          <w:tcPr>
            <w:tcW w:w="6822" w:type="dxa"/>
          </w:tcPr>
          <w:p w:rsidR="00783EF5" w:rsidRPr="00C60FD0" w:rsidRDefault="00C60FD0" w:rsidP="00783EF5">
            <w:pPr>
              <w:rPr>
                <w:b/>
                <w:iCs/>
                <w:sz w:val="28"/>
                <w:szCs w:val="28"/>
              </w:rPr>
            </w:pPr>
            <w:r w:rsidRPr="00C60FD0">
              <w:rPr>
                <w:b/>
                <w:i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537" w:type="dxa"/>
          </w:tcPr>
          <w:p w:rsidR="00783EF5" w:rsidRPr="00C60FD0" w:rsidRDefault="00C60FD0" w:rsidP="00783EF5">
            <w:pPr>
              <w:pStyle w:val="ad"/>
              <w:tabs>
                <w:tab w:val="left" w:pos="708"/>
              </w:tabs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C60FD0">
              <w:rPr>
                <w:b/>
                <w:bCs/>
                <w:sz w:val="28"/>
                <w:szCs w:val="28"/>
              </w:rPr>
              <w:t>7,3</w:t>
            </w:r>
          </w:p>
        </w:tc>
      </w:tr>
    </w:tbl>
    <w:p w:rsidR="005246C9" w:rsidRPr="001E70AF" w:rsidRDefault="005246C9" w:rsidP="005246C9">
      <w:pPr>
        <w:jc w:val="center"/>
        <w:rPr>
          <w:b/>
          <w:sz w:val="28"/>
          <w:szCs w:val="28"/>
        </w:rPr>
      </w:pPr>
    </w:p>
    <w:p w:rsidR="007A69C0" w:rsidRPr="007A69C0" w:rsidRDefault="007A69C0" w:rsidP="007A69C0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A69C0">
        <w:rPr>
          <w:sz w:val="28"/>
          <w:szCs w:val="28"/>
        </w:rPr>
        <w:t>Средства бюджета были израсходованы на благоустройство территории:</w:t>
      </w:r>
    </w:p>
    <w:p w:rsidR="007A69C0" w:rsidRPr="007A69C0" w:rsidRDefault="007A69C0" w:rsidP="007A69C0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  <w:r w:rsidRPr="007A69C0">
        <w:rPr>
          <w:sz w:val="28"/>
          <w:szCs w:val="28"/>
        </w:rPr>
        <w:t xml:space="preserve">Бактериологическое исследование и </w:t>
      </w:r>
    </w:p>
    <w:p w:rsidR="007A69C0" w:rsidRPr="007A69C0" w:rsidRDefault="007A69C0" w:rsidP="007A69C0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  <w:r w:rsidRPr="007A69C0">
        <w:rPr>
          <w:sz w:val="28"/>
          <w:szCs w:val="28"/>
        </w:rPr>
        <w:t xml:space="preserve">дезинфекция питьевой воды в общественных колодцах – 51,3 </w:t>
      </w:r>
      <w:proofErr w:type="spellStart"/>
      <w:r w:rsidRPr="007A69C0">
        <w:rPr>
          <w:sz w:val="28"/>
          <w:szCs w:val="28"/>
        </w:rPr>
        <w:t>тыс.руб</w:t>
      </w:r>
      <w:proofErr w:type="spellEnd"/>
      <w:r w:rsidRPr="007A69C0">
        <w:rPr>
          <w:sz w:val="28"/>
          <w:szCs w:val="28"/>
        </w:rPr>
        <w:t>.</w:t>
      </w:r>
    </w:p>
    <w:p w:rsidR="007A69C0" w:rsidRPr="007A69C0" w:rsidRDefault="007A69C0" w:rsidP="007A69C0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A69C0">
        <w:rPr>
          <w:sz w:val="28"/>
          <w:szCs w:val="28"/>
        </w:rPr>
        <w:t xml:space="preserve">Противоклещевая обработка – 43,2 </w:t>
      </w:r>
      <w:proofErr w:type="spellStart"/>
      <w:r w:rsidRPr="007A69C0">
        <w:rPr>
          <w:sz w:val="28"/>
          <w:szCs w:val="28"/>
        </w:rPr>
        <w:t>тыс.руб</w:t>
      </w:r>
      <w:proofErr w:type="spellEnd"/>
      <w:r w:rsidRPr="007A69C0">
        <w:rPr>
          <w:sz w:val="28"/>
          <w:szCs w:val="28"/>
        </w:rPr>
        <w:t>.</w:t>
      </w:r>
    </w:p>
    <w:p w:rsidR="007A69C0" w:rsidRPr="007A69C0" w:rsidRDefault="007A69C0" w:rsidP="007A69C0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  <w:lang w:eastAsia="ru-RU"/>
        </w:rPr>
      </w:pPr>
      <w:r w:rsidRPr="007A69C0">
        <w:rPr>
          <w:sz w:val="28"/>
          <w:szCs w:val="28"/>
          <w:lang w:eastAsia="ru-RU"/>
        </w:rPr>
        <w:t xml:space="preserve">Отлов и содержание безнадзорных животных – 23 </w:t>
      </w:r>
      <w:proofErr w:type="spellStart"/>
      <w:r w:rsidRPr="007A69C0">
        <w:rPr>
          <w:sz w:val="28"/>
          <w:szCs w:val="28"/>
          <w:lang w:eastAsia="ru-RU"/>
        </w:rPr>
        <w:t>тыс.руб</w:t>
      </w:r>
      <w:proofErr w:type="spellEnd"/>
      <w:r w:rsidRPr="007A69C0">
        <w:rPr>
          <w:sz w:val="28"/>
          <w:szCs w:val="28"/>
          <w:lang w:eastAsia="ru-RU"/>
        </w:rPr>
        <w:t>.</w:t>
      </w:r>
    </w:p>
    <w:p w:rsidR="007A69C0" w:rsidRPr="007A69C0" w:rsidRDefault="007A69C0" w:rsidP="007A69C0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7A69C0">
        <w:rPr>
          <w:sz w:val="28"/>
          <w:szCs w:val="28"/>
        </w:rPr>
        <w:t xml:space="preserve">       Благоустройство кладбищ – 85,6 </w:t>
      </w:r>
      <w:proofErr w:type="spellStart"/>
      <w:r w:rsidRPr="007A69C0">
        <w:rPr>
          <w:sz w:val="28"/>
          <w:szCs w:val="28"/>
        </w:rPr>
        <w:t>тыс.руб</w:t>
      </w:r>
      <w:proofErr w:type="spellEnd"/>
      <w:r w:rsidRPr="007A69C0">
        <w:rPr>
          <w:sz w:val="28"/>
          <w:szCs w:val="28"/>
        </w:rPr>
        <w:t>.</w:t>
      </w:r>
    </w:p>
    <w:p w:rsidR="007A69C0" w:rsidRPr="007A69C0" w:rsidRDefault="007A69C0" w:rsidP="007A69C0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A69C0">
        <w:rPr>
          <w:sz w:val="28"/>
          <w:szCs w:val="28"/>
        </w:rPr>
        <w:t xml:space="preserve">Оплата за уличное освещение – 178,5 </w:t>
      </w:r>
      <w:proofErr w:type="spellStart"/>
      <w:r w:rsidRPr="007A69C0">
        <w:rPr>
          <w:sz w:val="28"/>
          <w:szCs w:val="28"/>
        </w:rPr>
        <w:t>тыс.руб</w:t>
      </w:r>
      <w:proofErr w:type="spellEnd"/>
      <w:r w:rsidRPr="007A69C0">
        <w:rPr>
          <w:sz w:val="28"/>
          <w:szCs w:val="28"/>
        </w:rPr>
        <w:t xml:space="preserve">. </w:t>
      </w:r>
    </w:p>
    <w:p w:rsidR="007A69C0" w:rsidRPr="007A69C0" w:rsidRDefault="007A69C0" w:rsidP="007A69C0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  <w:r w:rsidRPr="007A69C0">
        <w:rPr>
          <w:sz w:val="28"/>
          <w:szCs w:val="28"/>
        </w:rPr>
        <w:t xml:space="preserve">Ремонт электролиний уличного освещения - 202 </w:t>
      </w:r>
      <w:proofErr w:type="spellStart"/>
      <w:r w:rsidRPr="007A69C0">
        <w:rPr>
          <w:sz w:val="28"/>
          <w:szCs w:val="28"/>
        </w:rPr>
        <w:t>тыс.руб</w:t>
      </w:r>
      <w:proofErr w:type="spellEnd"/>
      <w:r w:rsidRPr="007A69C0">
        <w:rPr>
          <w:sz w:val="28"/>
          <w:szCs w:val="28"/>
        </w:rPr>
        <w:t>.</w:t>
      </w:r>
    </w:p>
    <w:p w:rsidR="007A69C0" w:rsidRPr="007A69C0" w:rsidRDefault="007A69C0" w:rsidP="007A69C0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  <w:r w:rsidRPr="007A69C0">
        <w:rPr>
          <w:sz w:val="28"/>
          <w:szCs w:val="28"/>
        </w:rPr>
        <w:t xml:space="preserve">Приобретение электротоваров для уличного освещения – 54,2 </w:t>
      </w:r>
      <w:proofErr w:type="spellStart"/>
      <w:r w:rsidRPr="007A69C0">
        <w:rPr>
          <w:sz w:val="28"/>
          <w:szCs w:val="28"/>
        </w:rPr>
        <w:t>тыс.руб</w:t>
      </w:r>
      <w:proofErr w:type="spellEnd"/>
      <w:r w:rsidRPr="007A69C0">
        <w:rPr>
          <w:sz w:val="28"/>
          <w:szCs w:val="28"/>
        </w:rPr>
        <w:t xml:space="preserve">. </w:t>
      </w:r>
    </w:p>
    <w:p w:rsidR="007A69C0" w:rsidRPr="007A69C0" w:rsidRDefault="007A69C0" w:rsidP="007A69C0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  <w:r w:rsidRPr="007A69C0">
        <w:rPr>
          <w:sz w:val="28"/>
          <w:szCs w:val="28"/>
        </w:rPr>
        <w:t>Благоустройство территории (</w:t>
      </w:r>
      <w:proofErr w:type="spellStart"/>
      <w:r w:rsidRPr="007A69C0">
        <w:rPr>
          <w:sz w:val="28"/>
          <w:szCs w:val="28"/>
        </w:rPr>
        <w:t>обкос</w:t>
      </w:r>
      <w:proofErr w:type="spellEnd"/>
      <w:r w:rsidRPr="007A69C0">
        <w:rPr>
          <w:sz w:val="28"/>
          <w:szCs w:val="28"/>
        </w:rPr>
        <w:t xml:space="preserve"> травы, уборка </w:t>
      </w:r>
      <w:proofErr w:type="spellStart"/>
      <w:r w:rsidRPr="007A69C0">
        <w:rPr>
          <w:sz w:val="28"/>
          <w:szCs w:val="28"/>
        </w:rPr>
        <w:t>несанкц</w:t>
      </w:r>
      <w:proofErr w:type="spellEnd"/>
      <w:r w:rsidRPr="007A69C0">
        <w:rPr>
          <w:sz w:val="28"/>
          <w:szCs w:val="28"/>
        </w:rPr>
        <w:t>.</w:t>
      </w:r>
    </w:p>
    <w:p w:rsidR="007A69C0" w:rsidRPr="007A69C0" w:rsidRDefault="007A69C0" w:rsidP="007A69C0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  <w:r w:rsidRPr="007A69C0">
        <w:rPr>
          <w:sz w:val="28"/>
          <w:szCs w:val="28"/>
        </w:rPr>
        <w:t xml:space="preserve">свалок, уборка </w:t>
      </w:r>
      <w:proofErr w:type="gramStart"/>
      <w:r w:rsidRPr="007A69C0">
        <w:rPr>
          <w:sz w:val="28"/>
          <w:szCs w:val="28"/>
        </w:rPr>
        <w:t xml:space="preserve">территории)   </w:t>
      </w:r>
      <w:proofErr w:type="gramEnd"/>
      <w:r w:rsidRPr="007A69C0">
        <w:rPr>
          <w:sz w:val="28"/>
          <w:szCs w:val="28"/>
        </w:rPr>
        <w:t xml:space="preserve"> - 338,4 </w:t>
      </w:r>
      <w:proofErr w:type="spellStart"/>
      <w:r w:rsidRPr="007A69C0">
        <w:rPr>
          <w:sz w:val="28"/>
          <w:szCs w:val="28"/>
        </w:rPr>
        <w:t>тыс.руб</w:t>
      </w:r>
      <w:proofErr w:type="spellEnd"/>
      <w:r w:rsidRPr="007A69C0">
        <w:rPr>
          <w:sz w:val="28"/>
          <w:szCs w:val="28"/>
        </w:rPr>
        <w:t xml:space="preserve">. </w:t>
      </w:r>
    </w:p>
    <w:p w:rsidR="007A69C0" w:rsidRPr="007A69C0" w:rsidRDefault="007A69C0" w:rsidP="007A69C0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  <w:r w:rsidRPr="007A69C0">
        <w:rPr>
          <w:sz w:val="28"/>
          <w:szCs w:val="28"/>
        </w:rPr>
        <w:t xml:space="preserve">Приобретение контейнеров для сбора ТБО – 97,2 </w:t>
      </w:r>
      <w:proofErr w:type="spellStart"/>
      <w:r w:rsidRPr="007A69C0">
        <w:rPr>
          <w:sz w:val="28"/>
          <w:szCs w:val="28"/>
        </w:rPr>
        <w:t>тыс.руб</w:t>
      </w:r>
      <w:proofErr w:type="spellEnd"/>
      <w:r w:rsidRPr="007A69C0">
        <w:rPr>
          <w:sz w:val="28"/>
          <w:szCs w:val="28"/>
        </w:rPr>
        <w:t>.</w:t>
      </w:r>
    </w:p>
    <w:p w:rsidR="007A69C0" w:rsidRPr="007A69C0" w:rsidRDefault="007A69C0" w:rsidP="007A69C0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</w:p>
    <w:p w:rsidR="007A69C0" w:rsidRPr="007A69C0" w:rsidRDefault="007A69C0" w:rsidP="007A69C0">
      <w:pPr>
        <w:tabs>
          <w:tab w:val="left" w:pos="708"/>
          <w:tab w:val="center" w:pos="4677"/>
          <w:tab w:val="right" w:pos="9355"/>
        </w:tabs>
        <w:ind w:firstLine="567"/>
        <w:rPr>
          <w:sz w:val="28"/>
          <w:szCs w:val="28"/>
        </w:rPr>
      </w:pPr>
      <w:r w:rsidRPr="007A69C0">
        <w:rPr>
          <w:sz w:val="28"/>
          <w:szCs w:val="28"/>
        </w:rPr>
        <w:t>Средства бюджета были израсходованы на содержание и ремонт дорог, повышение безопасности дорожного движения:</w:t>
      </w:r>
    </w:p>
    <w:p w:rsidR="007A69C0" w:rsidRPr="007A69C0" w:rsidRDefault="007A69C0" w:rsidP="007A69C0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7A69C0">
        <w:rPr>
          <w:sz w:val="28"/>
          <w:szCs w:val="28"/>
        </w:rPr>
        <w:t xml:space="preserve">Очистка дорог от снега и наледи – 194,7 </w:t>
      </w:r>
      <w:proofErr w:type="spellStart"/>
      <w:r w:rsidRPr="007A69C0">
        <w:rPr>
          <w:sz w:val="28"/>
          <w:szCs w:val="28"/>
        </w:rPr>
        <w:t>тыс.руб</w:t>
      </w:r>
      <w:proofErr w:type="spellEnd"/>
      <w:r w:rsidRPr="007A69C0">
        <w:rPr>
          <w:sz w:val="28"/>
          <w:szCs w:val="28"/>
        </w:rPr>
        <w:t>.</w:t>
      </w:r>
    </w:p>
    <w:p w:rsidR="007A69C0" w:rsidRPr="007A69C0" w:rsidRDefault="007A69C0" w:rsidP="007A69C0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  <w:r w:rsidRPr="007A69C0">
        <w:rPr>
          <w:b/>
          <w:sz w:val="28"/>
          <w:szCs w:val="28"/>
        </w:rPr>
        <w:t xml:space="preserve">Ремонт автодорог: </w:t>
      </w:r>
      <w:proofErr w:type="spellStart"/>
      <w:r w:rsidRPr="007A69C0">
        <w:rPr>
          <w:sz w:val="28"/>
          <w:szCs w:val="28"/>
        </w:rPr>
        <w:t>п.Тополевый</w:t>
      </w:r>
      <w:proofErr w:type="spellEnd"/>
      <w:r w:rsidRPr="007A69C0">
        <w:rPr>
          <w:sz w:val="28"/>
          <w:szCs w:val="28"/>
        </w:rPr>
        <w:t xml:space="preserve"> по </w:t>
      </w:r>
      <w:proofErr w:type="spellStart"/>
      <w:r w:rsidRPr="007A69C0">
        <w:rPr>
          <w:sz w:val="28"/>
          <w:szCs w:val="28"/>
        </w:rPr>
        <w:t>ул.Степная</w:t>
      </w:r>
      <w:proofErr w:type="spellEnd"/>
      <w:r w:rsidRPr="007A69C0">
        <w:rPr>
          <w:sz w:val="28"/>
          <w:szCs w:val="28"/>
        </w:rPr>
        <w:t xml:space="preserve">, Зеленая; </w:t>
      </w:r>
      <w:proofErr w:type="spellStart"/>
      <w:r w:rsidRPr="007A69C0">
        <w:rPr>
          <w:sz w:val="28"/>
          <w:szCs w:val="28"/>
        </w:rPr>
        <w:t>х.Божковка</w:t>
      </w:r>
      <w:proofErr w:type="spellEnd"/>
      <w:r w:rsidRPr="007A69C0">
        <w:rPr>
          <w:sz w:val="28"/>
          <w:szCs w:val="28"/>
        </w:rPr>
        <w:t xml:space="preserve"> по </w:t>
      </w:r>
      <w:proofErr w:type="spellStart"/>
      <w:r w:rsidRPr="007A69C0">
        <w:rPr>
          <w:sz w:val="28"/>
          <w:szCs w:val="28"/>
        </w:rPr>
        <w:t>ул.Октябрьская</w:t>
      </w:r>
      <w:proofErr w:type="spellEnd"/>
      <w:r w:rsidRPr="007A69C0">
        <w:rPr>
          <w:sz w:val="28"/>
          <w:szCs w:val="28"/>
        </w:rPr>
        <w:t xml:space="preserve">, Московская, </w:t>
      </w:r>
      <w:proofErr w:type="gramStart"/>
      <w:r w:rsidRPr="007A69C0">
        <w:rPr>
          <w:sz w:val="28"/>
          <w:szCs w:val="28"/>
        </w:rPr>
        <w:t xml:space="preserve">Раевского;  </w:t>
      </w:r>
      <w:proofErr w:type="spellStart"/>
      <w:r w:rsidRPr="007A69C0">
        <w:rPr>
          <w:sz w:val="28"/>
          <w:szCs w:val="28"/>
        </w:rPr>
        <w:t>х.Чернецов</w:t>
      </w:r>
      <w:proofErr w:type="spellEnd"/>
      <w:proofErr w:type="gramEnd"/>
      <w:r w:rsidRPr="007A69C0">
        <w:rPr>
          <w:sz w:val="28"/>
          <w:szCs w:val="28"/>
        </w:rPr>
        <w:t xml:space="preserve"> по </w:t>
      </w:r>
      <w:proofErr w:type="spellStart"/>
      <w:r w:rsidRPr="007A69C0">
        <w:rPr>
          <w:sz w:val="28"/>
          <w:szCs w:val="28"/>
        </w:rPr>
        <w:t>ул.Советская</w:t>
      </w:r>
      <w:proofErr w:type="spellEnd"/>
      <w:r w:rsidRPr="007A69C0">
        <w:rPr>
          <w:sz w:val="28"/>
          <w:szCs w:val="28"/>
        </w:rPr>
        <w:t xml:space="preserve"> на сумму - 293 </w:t>
      </w:r>
      <w:proofErr w:type="spellStart"/>
      <w:r w:rsidRPr="007A69C0">
        <w:rPr>
          <w:sz w:val="28"/>
          <w:szCs w:val="28"/>
        </w:rPr>
        <w:t>тыс.руб</w:t>
      </w:r>
      <w:proofErr w:type="spellEnd"/>
      <w:r w:rsidRPr="007A69C0">
        <w:rPr>
          <w:sz w:val="28"/>
          <w:szCs w:val="28"/>
        </w:rPr>
        <w:t>.:</w:t>
      </w:r>
    </w:p>
    <w:p w:rsidR="007A69C0" w:rsidRPr="007A69C0" w:rsidRDefault="007A69C0" w:rsidP="007A69C0">
      <w:pPr>
        <w:tabs>
          <w:tab w:val="left" w:pos="708"/>
          <w:tab w:val="center" w:pos="4677"/>
          <w:tab w:val="right" w:pos="9355"/>
        </w:tabs>
        <w:jc w:val="both"/>
        <w:rPr>
          <w:b/>
          <w:sz w:val="28"/>
          <w:szCs w:val="28"/>
        </w:rPr>
      </w:pPr>
      <w:r w:rsidRPr="007A69C0">
        <w:rPr>
          <w:sz w:val="28"/>
          <w:szCs w:val="28"/>
        </w:rPr>
        <w:t xml:space="preserve">Окраска пешеходных переходов – 46,7 </w:t>
      </w:r>
      <w:proofErr w:type="spellStart"/>
      <w:r w:rsidRPr="007A69C0">
        <w:rPr>
          <w:sz w:val="28"/>
          <w:szCs w:val="28"/>
        </w:rPr>
        <w:t>тыс.руб</w:t>
      </w:r>
      <w:proofErr w:type="spellEnd"/>
      <w:r w:rsidRPr="007A69C0">
        <w:rPr>
          <w:sz w:val="28"/>
          <w:szCs w:val="28"/>
        </w:rPr>
        <w:t>.</w:t>
      </w:r>
      <w:r w:rsidRPr="007A69C0">
        <w:rPr>
          <w:b/>
          <w:sz w:val="28"/>
          <w:szCs w:val="28"/>
        </w:rPr>
        <w:t xml:space="preserve"> </w:t>
      </w:r>
    </w:p>
    <w:p w:rsidR="001E70AF" w:rsidRDefault="001E70AF" w:rsidP="00787E5A">
      <w:pPr>
        <w:jc w:val="center"/>
        <w:rPr>
          <w:b/>
          <w:sz w:val="28"/>
          <w:szCs w:val="28"/>
        </w:rPr>
      </w:pPr>
    </w:p>
    <w:p w:rsidR="009F169C" w:rsidRPr="001E70AF" w:rsidRDefault="00E079DC" w:rsidP="00787E5A">
      <w:pPr>
        <w:jc w:val="center"/>
        <w:rPr>
          <w:sz w:val="28"/>
          <w:szCs w:val="28"/>
        </w:rPr>
      </w:pPr>
      <w:r w:rsidRPr="001E70AF">
        <w:rPr>
          <w:b/>
          <w:sz w:val="28"/>
          <w:szCs w:val="28"/>
        </w:rPr>
        <w:t>И</w:t>
      </w:r>
      <w:r w:rsidR="009F169C" w:rsidRPr="001E70AF">
        <w:rPr>
          <w:b/>
          <w:sz w:val="28"/>
          <w:szCs w:val="28"/>
        </w:rPr>
        <w:t xml:space="preserve">тоги социально-экономического развития «Божковского сельского поселения» </w:t>
      </w:r>
      <w:proofErr w:type="gramStart"/>
      <w:r w:rsidR="009F169C" w:rsidRPr="001E70AF">
        <w:rPr>
          <w:b/>
          <w:sz w:val="28"/>
          <w:szCs w:val="28"/>
        </w:rPr>
        <w:t xml:space="preserve">за </w:t>
      </w:r>
      <w:r w:rsidR="007A69C0">
        <w:rPr>
          <w:b/>
          <w:sz w:val="28"/>
          <w:szCs w:val="28"/>
        </w:rPr>
        <w:t xml:space="preserve"> первое</w:t>
      </w:r>
      <w:proofErr w:type="gramEnd"/>
      <w:r w:rsidR="007A69C0">
        <w:rPr>
          <w:b/>
          <w:sz w:val="28"/>
          <w:szCs w:val="28"/>
        </w:rPr>
        <w:t xml:space="preserve"> полугодие 2019 года</w:t>
      </w:r>
    </w:p>
    <w:p w:rsidR="001B3F93" w:rsidRPr="001E70AF" w:rsidRDefault="001B3F93" w:rsidP="009F169C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28"/>
          <w:szCs w:val="28"/>
          <w:u w:val="single"/>
        </w:rPr>
      </w:pPr>
    </w:p>
    <w:p w:rsidR="009F169C" w:rsidRPr="001E70AF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28"/>
          <w:szCs w:val="28"/>
          <w:u w:val="single"/>
        </w:rPr>
      </w:pPr>
      <w:r w:rsidRPr="001E70AF">
        <w:rPr>
          <w:b/>
          <w:i/>
          <w:sz w:val="28"/>
          <w:szCs w:val="28"/>
          <w:u w:val="single"/>
        </w:rPr>
        <w:t xml:space="preserve">Работа Собрания депутатов </w:t>
      </w:r>
    </w:p>
    <w:p w:rsidR="009F169C" w:rsidRPr="001E70AF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28"/>
          <w:szCs w:val="28"/>
          <w:u w:val="single"/>
        </w:rPr>
      </w:pPr>
      <w:r w:rsidRPr="001E70AF">
        <w:rPr>
          <w:b/>
          <w:i/>
          <w:sz w:val="28"/>
          <w:szCs w:val="28"/>
          <w:u w:val="single"/>
        </w:rPr>
        <w:t xml:space="preserve"> Божковского сельского поселения </w:t>
      </w:r>
    </w:p>
    <w:p w:rsidR="009F169C" w:rsidRPr="001E70AF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sz w:val="28"/>
          <w:szCs w:val="28"/>
        </w:rPr>
      </w:pPr>
    </w:p>
    <w:p w:rsidR="009F169C" w:rsidRPr="001E70AF" w:rsidRDefault="009F169C" w:rsidP="008A10EB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1E70AF">
        <w:rPr>
          <w:sz w:val="28"/>
          <w:szCs w:val="28"/>
        </w:rPr>
        <w:t> За</w:t>
      </w:r>
      <w:r w:rsidR="00AC7993">
        <w:rPr>
          <w:sz w:val="28"/>
          <w:szCs w:val="28"/>
        </w:rPr>
        <w:t xml:space="preserve"> первое полугодие</w:t>
      </w:r>
      <w:r w:rsidRPr="001E70AF">
        <w:rPr>
          <w:sz w:val="28"/>
          <w:szCs w:val="28"/>
        </w:rPr>
        <w:t xml:space="preserve"> </w:t>
      </w:r>
      <w:r w:rsidR="00380784" w:rsidRPr="001E70AF">
        <w:rPr>
          <w:sz w:val="28"/>
          <w:szCs w:val="28"/>
        </w:rPr>
        <w:t xml:space="preserve">  </w:t>
      </w:r>
      <w:proofErr w:type="gramStart"/>
      <w:r w:rsidR="00AC7993">
        <w:rPr>
          <w:sz w:val="28"/>
          <w:szCs w:val="28"/>
        </w:rPr>
        <w:t>2019</w:t>
      </w:r>
      <w:r w:rsidR="001B3F93" w:rsidRPr="001E70AF">
        <w:rPr>
          <w:sz w:val="28"/>
          <w:szCs w:val="28"/>
        </w:rPr>
        <w:t xml:space="preserve"> </w:t>
      </w:r>
      <w:r w:rsidR="00380784" w:rsidRPr="001E70AF">
        <w:rPr>
          <w:sz w:val="28"/>
          <w:szCs w:val="28"/>
        </w:rPr>
        <w:t xml:space="preserve"> год</w:t>
      </w:r>
      <w:r w:rsidR="006243AC">
        <w:rPr>
          <w:sz w:val="28"/>
          <w:szCs w:val="28"/>
        </w:rPr>
        <w:t>а</w:t>
      </w:r>
      <w:proofErr w:type="gramEnd"/>
      <w:r w:rsidR="00D824C7" w:rsidRPr="001E70AF">
        <w:rPr>
          <w:sz w:val="28"/>
          <w:szCs w:val="28"/>
        </w:rPr>
        <w:t xml:space="preserve"> </w:t>
      </w:r>
      <w:r w:rsidRPr="001E70AF">
        <w:rPr>
          <w:sz w:val="28"/>
          <w:szCs w:val="28"/>
        </w:rPr>
        <w:t xml:space="preserve">проведено </w:t>
      </w:r>
      <w:r w:rsidR="00AC7993">
        <w:rPr>
          <w:sz w:val="28"/>
          <w:szCs w:val="28"/>
        </w:rPr>
        <w:t>6</w:t>
      </w:r>
      <w:r w:rsidRPr="001E70AF">
        <w:rPr>
          <w:sz w:val="28"/>
          <w:szCs w:val="28"/>
        </w:rPr>
        <w:t xml:space="preserve">  заседаний Собрания депутатов Божковског</w:t>
      </w:r>
      <w:r w:rsidR="005C0410" w:rsidRPr="001E70AF">
        <w:rPr>
          <w:sz w:val="28"/>
          <w:szCs w:val="28"/>
        </w:rPr>
        <w:t xml:space="preserve">о сельского поселения, принято </w:t>
      </w:r>
      <w:r w:rsidR="00AC7993">
        <w:rPr>
          <w:sz w:val="28"/>
          <w:szCs w:val="28"/>
        </w:rPr>
        <w:t>6</w:t>
      </w:r>
      <w:r w:rsidR="00874AF5" w:rsidRPr="001E70AF">
        <w:rPr>
          <w:sz w:val="28"/>
          <w:szCs w:val="28"/>
        </w:rPr>
        <w:t xml:space="preserve"> </w:t>
      </w:r>
      <w:r w:rsidR="00380784" w:rsidRPr="001E70AF">
        <w:rPr>
          <w:sz w:val="28"/>
          <w:szCs w:val="28"/>
        </w:rPr>
        <w:t>решений</w:t>
      </w:r>
      <w:r w:rsidRPr="001E70AF">
        <w:rPr>
          <w:sz w:val="28"/>
          <w:szCs w:val="28"/>
        </w:rPr>
        <w:t xml:space="preserve">. </w:t>
      </w:r>
    </w:p>
    <w:p w:rsidR="001B3F93" w:rsidRPr="001E70AF" w:rsidRDefault="001B3F93" w:rsidP="00787E5A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  <w:lang w:eastAsia="ru-RU"/>
        </w:rPr>
      </w:pPr>
      <w:r w:rsidRPr="001E70AF">
        <w:rPr>
          <w:sz w:val="28"/>
          <w:szCs w:val="28"/>
        </w:rPr>
        <w:t xml:space="preserve">В целях эффективного использования бюджетных средств на   заседаниях Собрания депутатов Божковского сельского </w:t>
      </w:r>
      <w:proofErr w:type="gramStart"/>
      <w:r w:rsidRPr="001E70AF">
        <w:rPr>
          <w:sz w:val="28"/>
          <w:szCs w:val="28"/>
        </w:rPr>
        <w:t>поселения  принимались</w:t>
      </w:r>
      <w:proofErr w:type="gramEnd"/>
      <w:r w:rsidRPr="001E70AF">
        <w:rPr>
          <w:sz w:val="28"/>
          <w:szCs w:val="28"/>
        </w:rPr>
        <w:t xml:space="preserve"> решения  «О внесении изменений в решение Собрания депутатов Божковского с</w:t>
      </w:r>
      <w:r w:rsidR="006C5970">
        <w:rPr>
          <w:sz w:val="28"/>
          <w:szCs w:val="28"/>
        </w:rPr>
        <w:t>ельского поселения от 25.12.2018 № 77</w:t>
      </w:r>
      <w:r w:rsidR="005C0410" w:rsidRPr="001E70AF">
        <w:rPr>
          <w:sz w:val="28"/>
          <w:szCs w:val="28"/>
        </w:rPr>
        <w:t xml:space="preserve"> </w:t>
      </w:r>
      <w:r w:rsidRPr="001E70AF">
        <w:rPr>
          <w:sz w:val="28"/>
          <w:szCs w:val="28"/>
        </w:rPr>
        <w:t xml:space="preserve"> «О бюджете Божковского сельского поселения </w:t>
      </w:r>
      <w:proofErr w:type="spellStart"/>
      <w:r w:rsidRPr="001E70AF">
        <w:rPr>
          <w:sz w:val="28"/>
          <w:szCs w:val="28"/>
        </w:rPr>
        <w:t>Красносулинского</w:t>
      </w:r>
      <w:proofErr w:type="spellEnd"/>
      <w:r w:rsidRPr="001E70AF">
        <w:rPr>
          <w:sz w:val="28"/>
          <w:szCs w:val="28"/>
        </w:rPr>
        <w:t xml:space="preserve"> района на</w:t>
      </w:r>
      <w:r w:rsidR="006C5970">
        <w:rPr>
          <w:sz w:val="28"/>
          <w:szCs w:val="28"/>
        </w:rPr>
        <w:t xml:space="preserve">  2019 год</w:t>
      </w:r>
      <w:r w:rsidR="005C0410" w:rsidRPr="001E70AF">
        <w:rPr>
          <w:sz w:val="28"/>
          <w:szCs w:val="28"/>
        </w:rPr>
        <w:t xml:space="preserve">  и плановы</w:t>
      </w:r>
      <w:r w:rsidR="006C5970">
        <w:rPr>
          <w:sz w:val="28"/>
          <w:szCs w:val="28"/>
        </w:rPr>
        <w:t>й период 2020</w:t>
      </w:r>
      <w:r w:rsidR="005C0410" w:rsidRPr="001E70AF">
        <w:rPr>
          <w:sz w:val="28"/>
          <w:szCs w:val="28"/>
        </w:rPr>
        <w:t xml:space="preserve"> и </w:t>
      </w:r>
      <w:r w:rsidR="006C5970">
        <w:rPr>
          <w:sz w:val="28"/>
          <w:szCs w:val="28"/>
        </w:rPr>
        <w:lastRenderedPageBreak/>
        <w:t>2021</w:t>
      </w:r>
      <w:r w:rsidRPr="001E70AF">
        <w:rPr>
          <w:sz w:val="28"/>
          <w:szCs w:val="28"/>
        </w:rPr>
        <w:t xml:space="preserve"> годов»</w:t>
      </w:r>
      <w:r w:rsidR="00874AF5" w:rsidRPr="001E70AF">
        <w:rPr>
          <w:sz w:val="28"/>
          <w:szCs w:val="28"/>
        </w:rPr>
        <w:t xml:space="preserve">, приняты решения «О внесении изменений и дополнений в Устав муниципального образования </w:t>
      </w:r>
      <w:r w:rsidR="006243AC">
        <w:rPr>
          <w:sz w:val="28"/>
          <w:szCs w:val="28"/>
        </w:rPr>
        <w:t>«Божковское сельское поселение»</w:t>
      </w:r>
      <w:r w:rsidR="006C4829" w:rsidRPr="001E70AF">
        <w:rPr>
          <w:sz w:val="28"/>
          <w:szCs w:val="28"/>
        </w:rPr>
        <w:t xml:space="preserve"> и др.</w:t>
      </w:r>
    </w:p>
    <w:p w:rsidR="001B3F93" w:rsidRPr="001E70AF" w:rsidRDefault="001B3F93" w:rsidP="00DE408D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sz w:val="28"/>
          <w:szCs w:val="28"/>
        </w:rPr>
      </w:pPr>
    </w:p>
    <w:p w:rsidR="009F169C" w:rsidRPr="001E70AF" w:rsidRDefault="009F169C" w:rsidP="00DE408D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28"/>
          <w:szCs w:val="28"/>
          <w:u w:val="single"/>
        </w:rPr>
      </w:pPr>
      <w:r w:rsidRPr="001E70AF">
        <w:rPr>
          <w:b/>
          <w:i/>
          <w:sz w:val="28"/>
          <w:szCs w:val="28"/>
          <w:u w:val="single"/>
        </w:rPr>
        <w:t xml:space="preserve">Выполнение отдельных государственных полномочий, которые вправе выполнять органы местного самоуправления </w:t>
      </w:r>
    </w:p>
    <w:p w:rsidR="00DE408D" w:rsidRPr="001E70AF" w:rsidRDefault="00DE408D" w:rsidP="00DE408D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28"/>
          <w:szCs w:val="28"/>
          <w:u w:val="single"/>
        </w:rPr>
      </w:pPr>
    </w:p>
    <w:p w:rsidR="00BA2C4E" w:rsidRPr="001E70AF" w:rsidRDefault="001E18EF" w:rsidP="001E70A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1E70AF">
        <w:rPr>
          <w:sz w:val="28"/>
          <w:szCs w:val="28"/>
        </w:rPr>
        <w:t>За</w:t>
      </w:r>
      <w:r w:rsidR="007E6F7C" w:rsidRPr="001E70AF">
        <w:rPr>
          <w:sz w:val="28"/>
          <w:szCs w:val="28"/>
        </w:rPr>
        <w:t xml:space="preserve"> </w:t>
      </w:r>
      <w:r w:rsidR="006243AC">
        <w:rPr>
          <w:sz w:val="28"/>
          <w:szCs w:val="28"/>
        </w:rPr>
        <w:t xml:space="preserve">первое полугодие   </w:t>
      </w:r>
      <w:proofErr w:type="gramStart"/>
      <w:r w:rsidR="006243AC">
        <w:rPr>
          <w:sz w:val="28"/>
          <w:szCs w:val="28"/>
        </w:rPr>
        <w:t>2019  года</w:t>
      </w:r>
      <w:proofErr w:type="gramEnd"/>
      <w:r w:rsidR="006243AC">
        <w:rPr>
          <w:sz w:val="28"/>
          <w:szCs w:val="28"/>
        </w:rPr>
        <w:t xml:space="preserve"> </w:t>
      </w:r>
      <w:r w:rsidR="00BA2C4E" w:rsidRPr="001E70AF">
        <w:rPr>
          <w:sz w:val="28"/>
          <w:szCs w:val="28"/>
        </w:rPr>
        <w:t xml:space="preserve">издано </w:t>
      </w:r>
      <w:r w:rsidR="006243AC">
        <w:rPr>
          <w:sz w:val="28"/>
          <w:szCs w:val="28"/>
        </w:rPr>
        <w:t>42</w:t>
      </w:r>
      <w:r w:rsidR="005939A9" w:rsidRPr="001E70AF">
        <w:rPr>
          <w:sz w:val="28"/>
          <w:szCs w:val="28"/>
        </w:rPr>
        <w:t xml:space="preserve"> Постановления</w:t>
      </w:r>
      <w:r w:rsidR="00BA2C4E" w:rsidRPr="001E70AF">
        <w:rPr>
          <w:sz w:val="28"/>
          <w:szCs w:val="28"/>
        </w:rPr>
        <w:t xml:space="preserve"> Администрации Божковского сельского поселения, </w:t>
      </w:r>
      <w:r w:rsidR="006243AC">
        <w:rPr>
          <w:sz w:val="28"/>
          <w:szCs w:val="28"/>
        </w:rPr>
        <w:t>24</w:t>
      </w:r>
      <w:r w:rsidR="007E6F7C" w:rsidRPr="001E70AF">
        <w:rPr>
          <w:sz w:val="28"/>
          <w:szCs w:val="28"/>
        </w:rPr>
        <w:t xml:space="preserve"> </w:t>
      </w:r>
      <w:r w:rsidR="00BA2C4E" w:rsidRPr="001E70AF">
        <w:rPr>
          <w:sz w:val="28"/>
          <w:szCs w:val="28"/>
        </w:rPr>
        <w:t xml:space="preserve">Распоряжений по основной деятельности, выдано </w:t>
      </w:r>
      <w:r w:rsidR="003F2BF4">
        <w:rPr>
          <w:sz w:val="28"/>
          <w:szCs w:val="28"/>
        </w:rPr>
        <w:t>1000</w:t>
      </w:r>
      <w:r w:rsidR="00874AF5" w:rsidRPr="001E70AF">
        <w:rPr>
          <w:sz w:val="28"/>
          <w:szCs w:val="28"/>
        </w:rPr>
        <w:t xml:space="preserve"> справок и </w:t>
      </w:r>
      <w:r w:rsidR="003F2BF4">
        <w:rPr>
          <w:sz w:val="28"/>
          <w:szCs w:val="28"/>
        </w:rPr>
        <w:t>17</w:t>
      </w:r>
      <w:r w:rsidR="004178EB" w:rsidRPr="001E70AF">
        <w:rPr>
          <w:sz w:val="28"/>
          <w:szCs w:val="28"/>
        </w:rPr>
        <w:t xml:space="preserve"> выписок</w:t>
      </w:r>
      <w:r w:rsidR="00FB3D34" w:rsidRPr="001E70AF">
        <w:rPr>
          <w:sz w:val="28"/>
          <w:szCs w:val="28"/>
        </w:rPr>
        <w:t xml:space="preserve"> населению, </w:t>
      </w:r>
      <w:r w:rsidR="003F2BF4">
        <w:rPr>
          <w:sz w:val="28"/>
          <w:szCs w:val="28"/>
        </w:rPr>
        <w:t>22 бытовые</w:t>
      </w:r>
      <w:r w:rsidR="00BA2C4E" w:rsidRPr="001E70AF">
        <w:rPr>
          <w:sz w:val="28"/>
          <w:szCs w:val="28"/>
        </w:rPr>
        <w:t xml:space="preserve"> характеристик</w:t>
      </w:r>
      <w:r w:rsidR="003F2BF4">
        <w:rPr>
          <w:sz w:val="28"/>
          <w:szCs w:val="28"/>
        </w:rPr>
        <w:t>и</w:t>
      </w:r>
      <w:r w:rsidR="00BA2C4E" w:rsidRPr="001E70AF">
        <w:rPr>
          <w:sz w:val="28"/>
          <w:szCs w:val="28"/>
        </w:rPr>
        <w:t>.</w:t>
      </w:r>
    </w:p>
    <w:p w:rsidR="00493D9D" w:rsidRPr="001E70AF" w:rsidRDefault="00493D9D" w:rsidP="001E70AF">
      <w:pPr>
        <w:jc w:val="both"/>
        <w:rPr>
          <w:sz w:val="28"/>
          <w:szCs w:val="28"/>
        </w:rPr>
      </w:pPr>
      <w:r w:rsidRPr="001E70AF">
        <w:rPr>
          <w:sz w:val="28"/>
          <w:szCs w:val="28"/>
        </w:rPr>
        <w:t xml:space="preserve">           Работа по воинскому учету проводилась в соответствии с требованием Федерального закона РФ и осуществлялась по документам первичного воинского учета.</w:t>
      </w:r>
    </w:p>
    <w:p w:rsidR="001E70AF" w:rsidRDefault="00493D9D" w:rsidP="001E70A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1E70AF">
        <w:rPr>
          <w:color w:val="FF0000"/>
          <w:sz w:val="28"/>
          <w:szCs w:val="28"/>
        </w:rPr>
        <w:t xml:space="preserve">            </w:t>
      </w:r>
      <w:r w:rsidRPr="001E70AF">
        <w:rPr>
          <w:sz w:val="28"/>
          <w:szCs w:val="28"/>
        </w:rPr>
        <w:t xml:space="preserve">Количество </w:t>
      </w:r>
      <w:proofErr w:type="gramStart"/>
      <w:r w:rsidRPr="001E70AF">
        <w:rPr>
          <w:sz w:val="28"/>
          <w:szCs w:val="28"/>
        </w:rPr>
        <w:t>граждан</w:t>
      </w:r>
      <w:proofErr w:type="gramEnd"/>
      <w:r w:rsidRPr="001E70AF">
        <w:rPr>
          <w:sz w:val="28"/>
          <w:szCs w:val="28"/>
        </w:rPr>
        <w:t xml:space="preserve"> состоящих на воинском учете в органах местного самоуправления на </w:t>
      </w:r>
      <w:r w:rsidR="000B0210">
        <w:rPr>
          <w:sz w:val="28"/>
          <w:szCs w:val="28"/>
        </w:rPr>
        <w:t>30.06.2019</w:t>
      </w:r>
      <w:r w:rsidRPr="001E70AF">
        <w:rPr>
          <w:sz w:val="28"/>
          <w:szCs w:val="28"/>
        </w:rPr>
        <w:t>года по Администрации Божковского сельског</w:t>
      </w:r>
      <w:r w:rsidR="00FB3D34" w:rsidRPr="001E70AF">
        <w:rPr>
          <w:sz w:val="28"/>
          <w:szCs w:val="28"/>
        </w:rPr>
        <w:t xml:space="preserve">о поселения составило: </w:t>
      </w:r>
    </w:p>
    <w:p w:rsidR="00493D9D" w:rsidRPr="001E70AF" w:rsidRDefault="00FB3D34" w:rsidP="001E70A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1E70AF">
        <w:rPr>
          <w:sz w:val="28"/>
          <w:szCs w:val="28"/>
        </w:rPr>
        <w:t>Всего-</w:t>
      </w:r>
      <w:r w:rsidR="009C7734" w:rsidRPr="001E70AF">
        <w:rPr>
          <w:sz w:val="28"/>
          <w:szCs w:val="28"/>
        </w:rPr>
        <w:t xml:space="preserve"> 687</w:t>
      </w:r>
      <w:r w:rsidRPr="001E70AF">
        <w:rPr>
          <w:sz w:val="28"/>
          <w:szCs w:val="28"/>
        </w:rPr>
        <w:t xml:space="preserve"> </w:t>
      </w:r>
      <w:r w:rsidR="00493D9D" w:rsidRPr="001E70AF">
        <w:rPr>
          <w:sz w:val="28"/>
          <w:szCs w:val="28"/>
        </w:rPr>
        <w:t>человек</w:t>
      </w:r>
    </w:p>
    <w:p w:rsidR="00874AF5" w:rsidRPr="001E70AF" w:rsidRDefault="00493D9D" w:rsidP="00493D9D">
      <w:pPr>
        <w:tabs>
          <w:tab w:val="left" w:pos="3552"/>
        </w:tabs>
        <w:rPr>
          <w:sz w:val="28"/>
          <w:szCs w:val="28"/>
        </w:rPr>
      </w:pPr>
      <w:r w:rsidRPr="001E70AF">
        <w:rPr>
          <w:sz w:val="28"/>
          <w:szCs w:val="28"/>
        </w:rPr>
        <w:t>в том числе:</w:t>
      </w:r>
    </w:p>
    <w:p w:rsidR="00493D9D" w:rsidRPr="001E70AF" w:rsidRDefault="009C7734" w:rsidP="00493D9D">
      <w:pPr>
        <w:tabs>
          <w:tab w:val="left" w:pos="3552"/>
        </w:tabs>
        <w:rPr>
          <w:sz w:val="28"/>
          <w:szCs w:val="28"/>
        </w:rPr>
      </w:pPr>
      <w:r w:rsidRPr="001E70AF">
        <w:rPr>
          <w:sz w:val="28"/>
          <w:szCs w:val="28"/>
        </w:rPr>
        <w:t xml:space="preserve">52 </w:t>
      </w:r>
      <w:r w:rsidR="00874AF5" w:rsidRPr="001E70AF">
        <w:rPr>
          <w:sz w:val="28"/>
          <w:szCs w:val="28"/>
        </w:rPr>
        <w:t>граждан</w:t>
      </w:r>
      <w:r w:rsidRPr="001E70AF">
        <w:rPr>
          <w:sz w:val="28"/>
          <w:szCs w:val="28"/>
        </w:rPr>
        <w:t>ина</w:t>
      </w:r>
      <w:r w:rsidR="00874AF5" w:rsidRPr="001E70AF">
        <w:rPr>
          <w:sz w:val="28"/>
          <w:szCs w:val="28"/>
        </w:rPr>
        <w:t>, подлежащих призыву;</w:t>
      </w:r>
      <w:r w:rsidR="00493D9D" w:rsidRPr="001E70AF">
        <w:rPr>
          <w:sz w:val="28"/>
          <w:szCs w:val="28"/>
        </w:rPr>
        <w:t xml:space="preserve"> </w:t>
      </w:r>
    </w:p>
    <w:p w:rsidR="00493D9D" w:rsidRPr="001E70AF" w:rsidRDefault="00874AF5" w:rsidP="00493D9D">
      <w:pPr>
        <w:tabs>
          <w:tab w:val="left" w:pos="3552"/>
        </w:tabs>
        <w:rPr>
          <w:sz w:val="28"/>
          <w:szCs w:val="28"/>
        </w:rPr>
      </w:pPr>
      <w:r w:rsidRPr="001E70AF">
        <w:rPr>
          <w:sz w:val="28"/>
          <w:szCs w:val="28"/>
        </w:rPr>
        <w:t>14</w:t>
      </w:r>
      <w:r w:rsidR="00493D9D" w:rsidRPr="001E70AF">
        <w:rPr>
          <w:sz w:val="28"/>
          <w:szCs w:val="28"/>
        </w:rPr>
        <w:t xml:space="preserve"> граждан, подлежащих первоначальной постановке на воинский учёт; </w:t>
      </w:r>
    </w:p>
    <w:p w:rsidR="00493D9D" w:rsidRPr="001E70AF" w:rsidRDefault="00874AF5" w:rsidP="00493D9D">
      <w:pPr>
        <w:tabs>
          <w:tab w:val="left" w:pos="3552"/>
        </w:tabs>
        <w:rPr>
          <w:sz w:val="28"/>
          <w:szCs w:val="28"/>
        </w:rPr>
      </w:pPr>
      <w:r w:rsidRPr="001E70AF">
        <w:rPr>
          <w:sz w:val="28"/>
          <w:szCs w:val="28"/>
        </w:rPr>
        <w:t>23</w:t>
      </w:r>
      <w:r w:rsidR="00493D9D" w:rsidRPr="001E70AF">
        <w:rPr>
          <w:sz w:val="28"/>
          <w:szCs w:val="28"/>
        </w:rPr>
        <w:t xml:space="preserve"> офицеров запаса;</w:t>
      </w:r>
    </w:p>
    <w:p w:rsidR="00493D9D" w:rsidRPr="001E70AF" w:rsidRDefault="009C7734" w:rsidP="00493D9D">
      <w:pPr>
        <w:tabs>
          <w:tab w:val="left" w:pos="3552"/>
        </w:tabs>
        <w:rPr>
          <w:sz w:val="28"/>
          <w:szCs w:val="28"/>
        </w:rPr>
      </w:pPr>
      <w:r w:rsidRPr="001E70AF">
        <w:rPr>
          <w:sz w:val="28"/>
          <w:szCs w:val="28"/>
        </w:rPr>
        <w:t>68</w:t>
      </w:r>
      <w:r w:rsidR="00874AF5" w:rsidRPr="001E70AF">
        <w:rPr>
          <w:sz w:val="28"/>
          <w:szCs w:val="28"/>
        </w:rPr>
        <w:t>7</w:t>
      </w:r>
      <w:r w:rsidR="00493D9D" w:rsidRPr="001E70AF">
        <w:rPr>
          <w:sz w:val="28"/>
          <w:szCs w:val="28"/>
          <w:u w:val="single"/>
        </w:rPr>
        <w:t xml:space="preserve"> </w:t>
      </w:r>
      <w:r w:rsidR="00493D9D" w:rsidRPr="001E70AF">
        <w:rPr>
          <w:sz w:val="28"/>
          <w:szCs w:val="28"/>
        </w:rPr>
        <w:t>прапорщиков, мичманов, сержантов, старшин, солдат и матросов запаса.</w:t>
      </w:r>
    </w:p>
    <w:p w:rsidR="00493D9D" w:rsidRPr="001E70AF" w:rsidRDefault="00493D9D" w:rsidP="00493D9D">
      <w:pPr>
        <w:tabs>
          <w:tab w:val="left" w:pos="3552"/>
        </w:tabs>
        <w:rPr>
          <w:sz w:val="28"/>
          <w:szCs w:val="28"/>
        </w:rPr>
      </w:pPr>
    </w:p>
    <w:p w:rsidR="00BA2C4E" w:rsidRPr="001E70AF" w:rsidRDefault="00BA2C4E" w:rsidP="00BA2C4E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1E70AF">
        <w:rPr>
          <w:sz w:val="28"/>
          <w:szCs w:val="28"/>
        </w:rPr>
        <w:t xml:space="preserve">     За </w:t>
      </w:r>
      <w:r w:rsidR="000B0210">
        <w:rPr>
          <w:sz w:val="28"/>
          <w:szCs w:val="28"/>
        </w:rPr>
        <w:t xml:space="preserve">первое полугодие   </w:t>
      </w:r>
      <w:proofErr w:type="gramStart"/>
      <w:r w:rsidR="000B0210">
        <w:rPr>
          <w:sz w:val="28"/>
          <w:szCs w:val="28"/>
        </w:rPr>
        <w:t>2019  года</w:t>
      </w:r>
      <w:proofErr w:type="gramEnd"/>
      <w:r w:rsidR="000B0210">
        <w:rPr>
          <w:sz w:val="28"/>
          <w:szCs w:val="28"/>
        </w:rPr>
        <w:t xml:space="preserve"> </w:t>
      </w:r>
      <w:r w:rsidRPr="001E70AF">
        <w:rPr>
          <w:sz w:val="28"/>
          <w:szCs w:val="28"/>
        </w:rPr>
        <w:t xml:space="preserve">проведено </w:t>
      </w:r>
      <w:r w:rsidR="000B0210">
        <w:rPr>
          <w:sz w:val="28"/>
          <w:szCs w:val="28"/>
        </w:rPr>
        <w:t>12</w:t>
      </w:r>
      <w:r w:rsidRPr="001E70AF">
        <w:rPr>
          <w:sz w:val="28"/>
          <w:szCs w:val="28"/>
        </w:rPr>
        <w:t xml:space="preserve"> сходов граждан, на которых рассматривались вопросы:</w:t>
      </w:r>
    </w:p>
    <w:p w:rsidR="00BA2C4E" w:rsidRPr="001E70AF" w:rsidRDefault="00BA2C4E" w:rsidP="00BA2C4E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1E70AF">
        <w:rPr>
          <w:sz w:val="28"/>
          <w:szCs w:val="28"/>
        </w:rPr>
        <w:t>Отчет Главы</w:t>
      </w:r>
      <w:r w:rsidR="007E6F7C" w:rsidRPr="001E70AF">
        <w:rPr>
          <w:sz w:val="28"/>
          <w:szCs w:val="28"/>
        </w:rPr>
        <w:t xml:space="preserve"> Администрации</w:t>
      </w:r>
      <w:r w:rsidRPr="001E70AF">
        <w:rPr>
          <w:sz w:val="28"/>
          <w:szCs w:val="28"/>
        </w:rPr>
        <w:t xml:space="preserve"> Божковс</w:t>
      </w:r>
      <w:r w:rsidR="000B0210">
        <w:rPr>
          <w:sz w:val="28"/>
          <w:szCs w:val="28"/>
        </w:rPr>
        <w:t>кого сельского поселения за 2018</w:t>
      </w:r>
      <w:r w:rsidR="00FB3D34" w:rsidRPr="001E70AF">
        <w:rPr>
          <w:sz w:val="28"/>
          <w:szCs w:val="28"/>
        </w:rPr>
        <w:t xml:space="preserve"> </w:t>
      </w:r>
      <w:proofErr w:type="gramStart"/>
      <w:r w:rsidR="00FB3D34" w:rsidRPr="001E70AF">
        <w:rPr>
          <w:sz w:val="28"/>
          <w:szCs w:val="28"/>
        </w:rPr>
        <w:t>год</w:t>
      </w:r>
      <w:r w:rsidR="007E6F7C" w:rsidRPr="001E70AF">
        <w:rPr>
          <w:sz w:val="28"/>
          <w:szCs w:val="28"/>
        </w:rPr>
        <w:t xml:space="preserve"> </w:t>
      </w:r>
      <w:r w:rsidR="000B0210">
        <w:rPr>
          <w:sz w:val="28"/>
          <w:szCs w:val="28"/>
        </w:rPr>
        <w:t xml:space="preserve"> </w:t>
      </w:r>
      <w:r w:rsidRPr="001E70AF">
        <w:rPr>
          <w:sz w:val="28"/>
          <w:szCs w:val="28"/>
        </w:rPr>
        <w:t>перед</w:t>
      </w:r>
      <w:proofErr w:type="gramEnd"/>
      <w:r w:rsidRPr="001E70AF">
        <w:rPr>
          <w:sz w:val="28"/>
          <w:szCs w:val="28"/>
        </w:rPr>
        <w:t xml:space="preserve"> населением Божковского сельского поселения.</w:t>
      </w:r>
    </w:p>
    <w:p w:rsidR="00787E5A" w:rsidRPr="001E70AF" w:rsidRDefault="00BA2C4E" w:rsidP="00787E5A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1E70AF">
        <w:rPr>
          <w:sz w:val="28"/>
          <w:szCs w:val="28"/>
        </w:rPr>
        <w:t>Информирование населения о соблюдения правил пожарной безопасности в быту, способы защиты от пожаров.</w:t>
      </w:r>
    </w:p>
    <w:p w:rsidR="00F85360" w:rsidRPr="001E70AF" w:rsidRDefault="00F85360" w:rsidP="00787E5A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1E70AF">
        <w:rPr>
          <w:sz w:val="28"/>
          <w:szCs w:val="28"/>
        </w:rPr>
        <w:t>Информирование населения о соблюдения правил безопасности поведения на водных объектах.</w:t>
      </w:r>
    </w:p>
    <w:p w:rsidR="00001D56" w:rsidRPr="001E70AF" w:rsidRDefault="00001D56" w:rsidP="00BA2C4E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1E70AF">
        <w:rPr>
          <w:sz w:val="28"/>
          <w:szCs w:val="28"/>
        </w:rPr>
        <w:t>Санитарно-эпидемиологическое благополучие населения в условиях весеннего половодья на территории Божковского сельского поселения.</w:t>
      </w:r>
    </w:p>
    <w:p w:rsidR="00001D56" w:rsidRPr="001E70AF" w:rsidRDefault="00001D56" w:rsidP="00BA2C4E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1E70AF">
        <w:rPr>
          <w:sz w:val="28"/>
          <w:szCs w:val="28"/>
        </w:rPr>
        <w:t>О мерах по организации безаварийного пропуска паводковых вод на территории поселения.</w:t>
      </w:r>
    </w:p>
    <w:p w:rsidR="00001D56" w:rsidRPr="001E70AF" w:rsidRDefault="00001D56" w:rsidP="00BA2C4E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1E70AF">
        <w:rPr>
          <w:sz w:val="28"/>
          <w:szCs w:val="28"/>
        </w:rPr>
        <w:t>О подготовке к весенне-летнему пожароопасному периоду.</w:t>
      </w:r>
    </w:p>
    <w:p w:rsidR="00001D56" w:rsidRPr="001E70AF" w:rsidRDefault="00001D56" w:rsidP="00BA2C4E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1E70AF">
        <w:rPr>
          <w:sz w:val="28"/>
          <w:szCs w:val="28"/>
        </w:rPr>
        <w:t>О подготовке к купальному сезону на территории поселения.</w:t>
      </w:r>
    </w:p>
    <w:p w:rsidR="00F85360" w:rsidRPr="001E70AF" w:rsidRDefault="00F85360" w:rsidP="00BA2C4E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1E70AF">
        <w:rPr>
          <w:sz w:val="28"/>
          <w:szCs w:val="28"/>
        </w:rPr>
        <w:t>Информирование населения о соблюдения правил содержания домашних животных.</w:t>
      </w:r>
    </w:p>
    <w:p w:rsidR="00BA2C4E" w:rsidRPr="001E70AF" w:rsidRDefault="00BA2C4E" w:rsidP="00BA2C4E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1E70AF">
        <w:rPr>
          <w:sz w:val="28"/>
          <w:szCs w:val="28"/>
        </w:rPr>
        <w:t xml:space="preserve">Мероприятия по профилактике и недопущению заноса возбудителя африканской чумы свиней, птичьего </w:t>
      </w:r>
      <w:proofErr w:type="gramStart"/>
      <w:r w:rsidRPr="001E70AF">
        <w:rPr>
          <w:sz w:val="28"/>
          <w:szCs w:val="28"/>
        </w:rPr>
        <w:t>гриппа,  бешенства</w:t>
      </w:r>
      <w:proofErr w:type="gramEnd"/>
      <w:r w:rsidRPr="001E70AF">
        <w:rPr>
          <w:sz w:val="28"/>
          <w:szCs w:val="28"/>
        </w:rPr>
        <w:t xml:space="preserve"> животных, сибирской язвы на территорию Божковского сельского поселения </w:t>
      </w:r>
      <w:proofErr w:type="spellStart"/>
      <w:r w:rsidRPr="001E70AF">
        <w:rPr>
          <w:sz w:val="28"/>
          <w:szCs w:val="28"/>
        </w:rPr>
        <w:t>Красносулинского</w:t>
      </w:r>
      <w:proofErr w:type="spellEnd"/>
      <w:r w:rsidRPr="001E70AF">
        <w:rPr>
          <w:sz w:val="28"/>
          <w:szCs w:val="28"/>
        </w:rPr>
        <w:t xml:space="preserve"> района.</w:t>
      </w:r>
    </w:p>
    <w:p w:rsidR="00BA2C4E" w:rsidRPr="001E70AF" w:rsidRDefault="00BA2C4E" w:rsidP="00BA2C4E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1E70AF">
        <w:rPr>
          <w:sz w:val="28"/>
          <w:szCs w:val="28"/>
        </w:rPr>
        <w:t>Отчет УУП МО МВД России «</w:t>
      </w:r>
      <w:proofErr w:type="spellStart"/>
      <w:r w:rsidRPr="001E70AF">
        <w:rPr>
          <w:sz w:val="28"/>
          <w:szCs w:val="28"/>
        </w:rPr>
        <w:t>Красносулинский</w:t>
      </w:r>
      <w:proofErr w:type="spellEnd"/>
      <w:r w:rsidRPr="001E70AF">
        <w:rPr>
          <w:sz w:val="28"/>
          <w:szCs w:val="28"/>
        </w:rPr>
        <w:t>» перед населением.</w:t>
      </w:r>
    </w:p>
    <w:p w:rsidR="00001D56" w:rsidRPr="001E70AF" w:rsidRDefault="00001D56" w:rsidP="00BA2C4E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1E70AF">
        <w:rPr>
          <w:sz w:val="28"/>
          <w:szCs w:val="28"/>
        </w:rPr>
        <w:lastRenderedPageBreak/>
        <w:t>Об обстановке с пожарами на территории поселения и мерах по ее стабилизации.</w:t>
      </w:r>
    </w:p>
    <w:p w:rsidR="00BA2C4E" w:rsidRPr="001E70AF" w:rsidRDefault="00BA2C4E" w:rsidP="00BA2C4E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BA2C4E" w:rsidRPr="001E70AF" w:rsidRDefault="00BA2C4E" w:rsidP="00BA2C4E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1E70AF">
        <w:rPr>
          <w:color w:val="FF0000"/>
          <w:sz w:val="28"/>
          <w:szCs w:val="28"/>
        </w:rPr>
        <w:t xml:space="preserve">  </w:t>
      </w:r>
      <w:r w:rsidR="005337D4" w:rsidRPr="001E70AF">
        <w:rPr>
          <w:sz w:val="28"/>
          <w:szCs w:val="28"/>
        </w:rPr>
        <w:t>За</w:t>
      </w:r>
      <w:r w:rsidR="007E6F7C" w:rsidRPr="001E70AF">
        <w:rPr>
          <w:sz w:val="28"/>
          <w:szCs w:val="28"/>
        </w:rPr>
        <w:t xml:space="preserve"> </w:t>
      </w:r>
      <w:r w:rsidR="000B0210">
        <w:rPr>
          <w:sz w:val="28"/>
          <w:szCs w:val="28"/>
        </w:rPr>
        <w:t xml:space="preserve">первое полугодие   </w:t>
      </w:r>
      <w:proofErr w:type="gramStart"/>
      <w:r w:rsidR="000B0210">
        <w:rPr>
          <w:sz w:val="28"/>
          <w:szCs w:val="28"/>
        </w:rPr>
        <w:t>2019  года</w:t>
      </w:r>
      <w:proofErr w:type="gramEnd"/>
      <w:r w:rsidR="000B0210">
        <w:rPr>
          <w:sz w:val="28"/>
          <w:szCs w:val="28"/>
        </w:rPr>
        <w:t xml:space="preserve"> </w:t>
      </w:r>
      <w:r w:rsidRPr="001E70AF">
        <w:rPr>
          <w:sz w:val="28"/>
          <w:szCs w:val="28"/>
        </w:rPr>
        <w:t>в Администрацию Божковского с</w:t>
      </w:r>
      <w:r w:rsidR="00710C29" w:rsidRPr="001E70AF">
        <w:rPr>
          <w:sz w:val="28"/>
          <w:szCs w:val="28"/>
        </w:rPr>
        <w:t xml:space="preserve">ельского поселения поступило </w:t>
      </w:r>
      <w:r w:rsidR="000B0210">
        <w:rPr>
          <w:sz w:val="28"/>
          <w:szCs w:val="28"/>
        </w:rPr>
        <w:t>5</w:t>
      </w:r>
      <w:r w:rsidR="005337D4" w:rsidRPr="001E70AF">
        <w:rPr>
          <w:sz w:val="28"/>
          <w:szCs w:val="28"/>
        </w:rPr>
        <w:t xml:space="preserve"> обращений граждан, по  вопросам </w:t>
      </w:r>
      <w:r w:rsidR="000B0210">
        <w:rPr>
          <w:sz w:val="28"/>
          <w:szCs w:val="28"/>
        </w:rPr>
        <w:t>вывоза ТКО, ремонту домов</w:t>
      </w:r>
      <w:r w:rsidR="00EF2720" w:rsidRPr="001E70AF">
        <w:rPr>
          <w:sz w:val="28"/>
          <w:szCs w:val="28"/>
        </w:rPr>
        <w:t>.</w:t>
      </w:r>
      <w:r w:rsidR="005337D4" w:rsidRPr="001E70AF">
        <w:rPr>
          <w:sz w:val="28"/>
          <w:szCs w:val="28"/>
        </w:rPr>
        <w:t xml:space="preserve"> По всем вопросам были приняты определенные меры. </w:t>
      </w:r>
    </w:p>
    <w:p w:rsidR="00BA2C4E" w:rsidRPr="001E70AF" w:rsidRDefault="00F4537E" w:rsidP="00653BCD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color w:val="FF0000"/>
          <w:sz w:val="28"/>
          <w:szCs w:val="28"/>
        </w:rPr>
      </w:pPr>
      <w:r w:rsidRPr="001E70AF">
        <w:rPr>
          <w:sz w:val="28"/>
          <w:szCs w:val="28"/>
        </w:rPr>
        <w:t>При администрации работает специалист МФЦ.</w:t>
      </w:r>
      <w:r w:rsidR="003F385A" w:rsidRPr="001E70AF">
        <w:rPr>
          <w:sz w:val="28"/>
          <w:szCs w:val="28"/>
        </w:rPr>
        <w:t xml:space="preserve">  За </w:t>
      </w:r>
      <w:r w:rsidR="00EF2720" w:rsidRPr="001E70AF">
        <w:rPr>
          <w:sz w:val="28"/>
          <w:szCs w:val="28"/>
        </w:rPr>
        <w:t xml:space="preserve"> </w:t>
      </w:r>
      <w:r w:rsidR="007A69C0">
        <w:rPr>
          <w:sz w:val="28"/>
          <w:szCs w:val="28"/>
        </w:rPr>
        <w:t xml:space="preserve"> первое полугодие 2019 года</w:t>
      </w:r>
      <w:r w:rsidR="003F385A" w:rsidRPr="001E70AF">
        <w:rPr>
          <w:sz w:val="28"/>
          <w:szCs w:val="28"/>
        </w:rPr>
        <w:t xml:space="preserve"> за предоставл</w:t>
      </w:r>
      <w:r w:rsidR="00120800" w:rsidRPr="001E70AF">
        <w:rPr>
          <w:sz w:val="28"/>
          <w:szCs w:val="28"/>
        </w:rPr>
        <w:t>ением услуг в МФЦ обратилось</w:t>
      </w:r>
      <w:r w:rsidR="00710C29" w:rsidRPr="001E70AF">
        <w:rPr>
          <w:sz w:val="28"/>
          <w:szCs w:val="28"/>
        </w:rPr>
        <w:t xml:space="preserve"> </w:t>
      </w:r>
      <w:r w:rsidR="000B0210">
        <w:rPr>
          <w:sz w:val="28"/>
          <w:szCs w:val="28"/>
        </w:rPr>
        <w:t>465</w:t>
      </w:r>
      <w:r w:rsidR="00710C29" w:rsidRPr="001E70AF">
        <w:rPr>
          <w:sz w:val="28"/>
          <w:szCs w:val="28"/>
        </w:rPr>
        <w:t xml:space="preserve"> </w:t>
      </w:r>
      <w:r w:rsidR="003F385A" w:rsidRPr="001E70AF">
        <w:rPr>
          <w:sz w:val="28"/>
          <w:szCs w:val="28"/>
        </w:rPr>
        <w:t>человек, которым были предоставлены</w:t>
      </w:r>
      <w:r w:rsidR="000B0210">
        <w:rPr>
          <w:sz w:val="28"/>
          <w:szCs w:val="28"/>
        </w:rPr>
        <w:t xml:space="preserve"> различные </w:t>
      </w:r>
      <w:r w:rsidR="00EF2720" w:rsidRPr="001E70AF">
        <w:rPr>
          <w:sz w:val="28"/>
          <w:szCs w:val="28"/>
        </w:rPr>
        <w:t>услуги, это</w:t>
      </w:r>
      <w:r w:rsidR="003F385A" w:rsidRPr="001E70AF">
        <w:rPr>
          <w:sz w:val="28"/>
          <w:szCs w:val="28"/>
        </w:rPr>
        <w:t xml:space="preserve"> справки о размере пенсии, справки об отсутствии судимости, справки на получение стипендии, оформлены документы на компенсацию ЖКУ, </w:t>
      </w:r>
      <w:proofErr w:type="gramStart"/>
      <w:r w:rsidR="003F385A" w:rsidRPr="001E70AF">
        <w:rPr>
          <w:sz w:val="28"/>
          <w:szCs w:val="28"/>
        </w:rPr>
        <w:t>ЕДВ</w:t>
      </w:r>
      <w:r w:rsidR="00333E95" w:rsidRPr="001E70AF">
        <w:rPr>
          <w:sz w:val="28"/>
          <w:szCs w:val="28"/>
        </w:rPr>
        <w:t xml:space="preserve">, </w:t>
      </w:r>
      <w:r w:rsidR="003F385A" w:rsidRPr="001E70AF">
        <w:rPr>
          <w:sz w:val="28"/>
          <w:szCs w:val="28"/>
        </w:rPr>
        <w:t xml:space="preserve"> по</w:t>
      </w:r>
      <w:proofErr w:type="gramEnd"/>
      <w:r w:rsidR="003F385A" w:rsidRPr="001E70AF">
        <w:rPr>
          <w:sz w:val="28"/>
          <w:szCs w:val="28"/>
        </w:rPr>
        <w:t xml:space="preserve"> уходу за ребенком до 1,5 лет, детские пособия, по постановке на учет в дошкольное учреждение</w:t>
      </w:r>
      <w:r w:rsidR="00710C29" w:rsidRPr="001E70AF">
        <w:rPr>
          <w:sz w:val="28"/>
          <w:szCs w:val="28"/>
        </w:rPr>
        <w:t>, выдача справок о размере пенсий</w:t>
      </w:r>
      <w:r w:rsidR="003F385A" w:rsidRPr="001E70AF">
        <w:rPr>
          <w:sz w:val="28"/>
          <w:szCs w:val="28"/>
        </w:rPr>
        <w:t xml:space="preserve"> и др.</w:t>
      </w:r>
    </w:p>
    <w:p w:rsidR="00BA2C4E" w:rsidRPr="001E70AF" w:rsidRDefault="00BA2C4E" w:rsidP="00BA2C4E">
      <w:pPr>
        <w:spacing w:before="100" w:beforeAutospacing="1" w:after="100" w:afterAutospacing="1"/>
        <w:jc w:val="center"/>
        <w:rPr>
          <w:b/>
          <w:sz w:val="28"/>
          <w:szCs w:val="28"/>
          <w:u w:val="single"/>
        </w:rPr>
      </w:pPr>
      <w:r w:rsidRPr="001E70AF">
        <w:rPr>
          <w:b/>
          <w:sz w:val="28"/>
          <w:szCs w:val="28"/>
          <w:u w:val="single"/>
        </w:rPr>
        <w:t>Культура</w:t>
      </w:r>
    </w:p>
    <w:p w:rsidR="000B0210" w:rsidRDefault="00BA2C4E" w:rsidP="00DE1221">
      <w:pPr>
        <w:jc w:val="both"/>
        <w:rPr>
          <w:sz w:val="28"/>
          <w:szCs w:val="28"/>
        </w:rPr>
      </w:pPr>
      <w:r w:rsidRPr="001E70AF">
        <w:rPr>
          <w:sz w:val="28"/>
          <w:szCs w:val="28"/>
        </w:rPr>
        <w:t xml:space="preserve">      </w:t>
      </w:r>
      <w:r w:rsidR="00C75852" w:rsidRPr="001E70AF">
        <w:rPr>
          <w:sz w:val="28"/>
          <w:szCs w:val="28"/>
        </w:rPr>
        <w:t xml:space="preserve">       </w:t>
      </w:r>
      <w:r w:rsidR="000B0210">
        <w:rPr>
          <w:sz w:val="28"/>
          <w:szCs w:val="28"/>
        </w:rPr>
        <w:t>2019</w:t>
      </w:r>
      <w:r w:rsidR="00C75852" w:rsidRPr="001E70AF">
        <w:rPr>
          <w:sz w:val="28"/>
          <w:szCs w:val="28"/>
        </w:rPr>
        <w:t>год был объявле</w:t>
      </w:r>
      <w:r w:rsidR="007129EC" w:rsidRPr="001E70AF">
        <w:rPr>
          <w:sz w:val="28"/>
          <w:szCs w:val="28"/>
        </w:rPr>
        <w:t xml:space="preserve">н Годом </w:t>
      </w:r>
      <w:r w:rsidR="000B0210">
        <w:rPr>
          <w:sz w:val="28"/>
          <w:szCs w:val="28"/>
        </w:rPr>
        <w:t>народного творчества</w:t>
      </w:r>
      <w:r w:rsidR="004541D1">
        <w:rPr>
          <w:sz w:val="28"/>
          <w:szCs w:val="28"/>
        </w:rPr>
        <w:t xml:space="preserve"> и Годом театра</w:t>
      </w:r>
      <w:r w:rsidR="00607A94" w:rsidRPr="001E70AF">
        <w:rPr>
          <w:sz w:val="28"/>
          <w:szCs w:val="28"/>
        </w:rPr>
        <w:t xml:space="preserve"> в Ростовской области</w:t>
      </w:r>
      <w:r w:rsidR="007129EC" w:rsidRPr="001E70AF">
        <w:rPr>
          <w:sz w:val="28"/>
          <w:szCs w:val="28"/>
        </w:rPr>
        <w:t>,</w:t>
      </w:r>
      <w:r w:rsidR="000B0210">
        <w:rPr>
          <w:sz w:val="28"/>
          <w:szCs w:val="28"/>
        </w:rPr>
        <w:t xml:space="preserve"> в СДК </w:t>
      </w:r>
      <w:proofErr w:type="spellStart"/>
      <w:r w:rsidR="000B0210">
        <w:rPr>
          <w:sz w:val="28"/>
          <w:szCs w:val="28"/>
        </w:rPr>
        <w:t>х.Божковка</w:t>
      </w:r>
      <w:proofErr w:type="spellEnd"/>
      <w:r w:rsidR="000B0210">
        <w:rPr>
          <w:sz w:val="28"/>
          <w:szCs w:val="28"/>
        </w:rPr>
        <w:t xml:space="preserve"> был проведен</w:t>
      </w:r>
      <w:r w:rsidR="004541D1">
        <w:rPr>
          <w:sz w:val="28"/>
          <w:szCs w:val="28"/>
        </w:rPr>
        <w:t xml:space="preserve"> </w:t>
      </w:r>
      <w:proofErr w:type="gramStart"/>
      <w:r w:rsidR="004541D1">
        <w:rPr>
          <w:sz w:val="28"/>
          <w:szCs w:val="28"/>
        </w:rPr>
        <w:t>районный</w:t>
      </w:r>
      <w:r w:rsidR="005B100A">
        <w:rPr>
          <w:sz w:val="28"/>
          <w:szCs w:val="28"/>
        </w:rPr>
        <w:t xml:space="preserve"> </w:t>
      </w:r>
      <w:r w:rsidR="000B0210">
        <w:rPr>
          <w:sz w:val="28"/>
          <w:szCs w:val="28"/>
        </w:rPr>
        <w:t xml:space="preserve"> смотр</w:t>
      </w:r>
      <w:proofErr w:type="gramEnd"/>
      <w:r w:rsidR="005B100A">
        <w:rPr>
          <w:sz w:val="28"/>
          <w:szCs w:val="28"/>
        </w:rPr>
        <w:t>-конкурс</w:t>
      </w:r>
      <w:r w:rsidR="004541D1">
        <w:rPr>
          <w:sz w:val="28"/>
          <w:szCs w:val="28"/>
        </w:rPr>
        <w:t xml:space="preserve"> самодеятельного</w:t>
      </w:r>
      <w:r w:rsidR="000B0210">
        <w:rPr>
          <w:sz w:val="28"/>
          <w:szCs w:val="28"/>
        </w:rPr>
        <w:t xml:space="preserve"> народного творчества</w:t>
      </w:r>
      <w:r w:rsidR="004541D1">
        <w:rPr>
          <w:sz w:val="28"/>
          <w:szCs w:val="28"/>
        </w:rPr>
        <w:t xml:space="preserve"> «Творчество без границ»</w:t>
      </w:r>
      <w:r w:rsidR="000B0210">
        <w:rPr>
          <w:sz w:val="28"/>
          <w:szCs w:val="28"/>
        </w:rPr>
        <w:t xml:space="preserve"> с участием  представителей </w:t>
      </w:r>
      <w:proofErr w:type="spellStart"/>
      <w:r w:rsidR="000B0210">
        <w:rPr>
          <w:sz w:val="28"/>
          <w:szCs w:val="28"/>
        </w:rPr>
        <w:t>Владимировского</w:t>
      </w:r>
      <w:proofErr w:type="spellEnd"/>
      <w:r w:rsidR="000B0210">
        <w:rPr>
          <w:sz w:val="28"/>
          <w:szCs w:val="28"/>
        </w:rPr>
        <w:t xml:space="preserve"> и </w:t>
      </w:r>
      <w:proofErr w:type="spellStart"/>
      <w:r w:rsidR="000B0210">
        <w:rPr>
          <w:sz w:val="28"/>
          <w:szCs w:val="28"/>
        </w:rPr>
        <w:t>Табунщиковского</w:t>
      </w:r>
      <w:proofErr w:type="spellEnd"/>
      <w:r w:rsidR="000B0210">
        <w:rPr>
          <w:sz w:val="28"/>
          <w:szCs w:val="28"/>
        </w:rPr>
        <w:t xml:space="preserve"> сельских поселений</w:t>
      </w:r>
      <w:r w:rsidR="006723C5">
        <w:rPr>
          <w:sz w:val="28"/>
          <w:szCs w:val="28"/>
        </w:rPr>
        <w:t xml:space="preserve">, который получил высокую оценку Начальника отдела культуры и спорта Администрации </w:t>
      </w:r>
      <w:proofErr w:type="spellStart"/>
      <w:r w:rsidR="006723C5">
        <w:rPr>
          <w:sz w:val="28"/>
          <w:szCs w:val="28"/>
        </w:rPr>
        <w:t>Красносулинского</w:t>
      </w:r>
      <w:proofErr w:type="spellEnd"/>
      <w:r w:rsidR="006723C5">
        <w:rPr>
          <w:sz w:val="28"/>
          <w:szCs w:val="28"/>
        </w:rPr>
        <w:t xml:space="preserve"> района Захаровой Л.Х.</w:t>
      </w:r>
    </w:p>
    <w:p w:rsidR="000B0210" w:rsidRDefault="006723C5" w:rsidP="00DE1221">
      <w:pPr>
        <w:jc w:val="both"/>
        <w:rPr>
          <w:sz w:val="28"/>
          <w:szCs w:val="28"/>
        </w:rPr>
      </w:pPr>
      <w:r>
        <w:rPr>
          <w:sz w:val="28"/>
          <w:szCs w:val="28"/>
        </w:rPr>
        <w:t>За участие в районном смотре работники учреждений культуры были награждены грамотами, благодарственными письмами.</w:t>
      </w:r>
    </w:p>
    <w:p w:rsidR="0092426E" w:rsidRPr="001E70AF" w:rsidRDefault="007129EC" w:rsidP="00DE1221">
      <w:pPr>
        <w:jc w:val="both"/>
        <w:rPr>
          <w:sz w:val="28"/>
          <w:szCs w:val="28"/>
        </w:rPr>
      </w:pPr>
      <w:r w:rsidRPr="001E70AF">
        <w:rPr>
          <w:sz w:val="28"/>
          <w:szCs w:val="28"/>
        </w:rPr>
        <w:t xml:space="preserve"> </w:t>
      </w:r>
      <w:r w:rsidR="005B100A">
        <w:rPr>
          <w:sz w:val="28"/>
          <w:szCs w:val="28"/>
        </w:rPr>
        <w:t xml:space="preserve"> В</w:t>
      </w:r>
      <w:r w:rsidR="00C75852" w:rsidRPr="001E70AF">
        <w:rPr>
          <w:sz w:val="28"/>
          <w:szCs w:val="28"/>
        </w:rPr>
        <w:t xml:space="preserve"> СДК п. Тополевый</w:t>
      </w:r>
      <w:r w:rsidRPr="001E70AF">
        <w:rPr>
          <w:sz w:val="28"/>
          <w:szCs w:val="28"/>
        </w:rPr>
        <w:t xml:space="preserve"> занимаются ученики боксерского спортивного клуба «Русич», тренер Бутузов Сергей. В</w:t>
      </w:r>
      <w:r w:rsidR="00C75852" w:rsidRPr="001E70AF">
        <w:rPr>
          <w:sz w:val="28"/>
          <w:szCs w:val="28"/>
        </w:rPr>
        <w:t xml:space="preserve"> феврале</w:t>
      </w:r>
      <w:r w:rsidR="006C0D95" w:rsidRPr="001E70AF">
        <w:rPr>
          <w:sz w:val="28"/>
          <w:szCs w:val="28"/>
        </w:rPr>
        <w:t xml:space="preserve"> месяце</w:t>
      </w:r>
      <w:r w:rsidRPr="001E70AF">
        <w:rPr>
          <w:sz w:val="28"/>
          <w:szCs w:val="28"/>
        </w:rPr>
        <w:t xml:space="preserve"> в </w:t>
      </w:r>
      <w:proofErr w:type="spellStart"/>
      <w:r w:rsidRPr="001E70AF">
        <w:rPr>
          <w:sz w:val="28"/>
          <w:szCs w:val="28"/>
        </w:rPr>
        <w:t>п.Тополевый</w:t>
      </w:r>
      <w:proofErr w:type="spellEnd"/>
      <w:r w:rsidR="006C0D95" w:rsidRPr="001E70AF">
        <w:rPr>
          <w:sz w:val="28"/>
          <w:szCs w:val="28"/>
        </w:rPr>
        <w:t xml:space="preserve"> был проведен открытый</w:t>
      </w:r>
      <w:r w:rsidR="000B0210">
        <w:rPr>
          <w:sz w:val="28"/>
          <w:szCs w:val="28"/>
        </w:rPr>
        <w:t xml:space="preserve"> турнир по боксу, посвященный 76</w:t>
      </w:r>
      <w:r w:rsidR="006C0D95" w:rsidRPr="001E70AF">
        <w:rPr>
          <w:sz w:val="28"/>
          <w:szCs w:val="28"/>
        </w:rPr>
        <w:t>-й годовщине освобождения Божковского сельского поселения от неме</w:t>
      </w:r>
      <w:r w:rsidR="005B100A">
        <w:rPr>
          <w:sz w:val="28"/>
          <w:szCs w:val="28"/>
        </w:rPr>
        <w:t>цко-фашистских захватчиков</w:t>
      </w:r>
      <w:r w:rsidR="0092426E" w:rsidRPr="001E70AF">
        <w:rPr>
          <w:sz w:val="28"/>
          <w:szCs w:val="28"/>
        </w:rPr>
        <w:t>. В открытых турнирах принимали участие члены</w:t>
      </w:r>
      <w:r w:rsidR="006C0D95" w:rsidRPr="001E70AF">
        <w:rPr>
          <w:sz w:val="28"/>
          <w:szCs w:val="28"/>
        </w:rPr>
        <w:t xml:space="preserve"> спортивных клубов </w:t>
      </w:r>
      <w:proofErr w:type="spellStart"/>
      <w:r w:rsidR="006C0D95" w:rsidRPr="001E70AF">
        <w:rPr>
          <w:sz w:val="28"/>
          <w:szCs w:val="28"/>
        </w:rPr>
        <w:t>г.Зверево</w:t>
      </w:r>
      <w:proofErr w:type="spellEnd"/>
      <w:r w:rsidR="006C0D95" w:rsidRPr="001E70AF">
        <w:rPr>
          <w:sz w:val="28"/>
          <w:szCs w:val="28"/>
        </w:rPr>
        <w:t xml:space="preserve">, </w:t>
      </w:r>
      <w:proofErr w:type="spellStart"/>
      <w:r w:rsidR="006C0D95" w:rsidRPr="001E70AF">
        <w:rPr>
          <w:sz w:val="28"/>
          <w:szCs w:val="28"/>
        </w:rPr>
        <w:t>г.Красного</w:t>
      </w:r>
      <w:proofErr w:type="spellEnd"/>
      <w:r w:rsidR="006C0D95" w:rsidRPr="001E70AF">
        <w:rPr>
          <w:sz w:val="28"/>
          <w:szCs w:val="28"/>
        </w:rPr>
        <w:t xml:space="preserve"> Сулина, </w:t>
      </w:r>
      <w:proofErr w:type="spellStart"/>
      <w:r w:rsidR="006C0D95" w:rsidRPr="001E70AF">
        <w:rPr>
          <w:sz w:val="28"/>
          <w:szCs w:val="28"/>
        </w:rPr>
        <w:t>г.Гуково</w:t>
      </w:r>
      <w:proofErr w:type="spellEnd"/>
      <w:r w:rsidR="006C0D95" w:rsidRPr="001E70AF">
        <w:rPr>
          <w:sz w:val="28"/>
          <w:szCs w:val="28"/>
        </w:rPr>
        <w:t xml:space="preserve">, </w:t>
      </w:r>
      <w:proofErr w:type="spellStart"/>
      <w:r w:rsidR="006C0D95" w:rsidRPr="001E70AF">
        <w:rPr>
          <w:sz w:val="28"/>
          <w:szCs w:val="28"/>
        </w:rPr>
        <w:t>г.Шахты</w:t>
      </w:r>
      <w:proofErr w:type="spellEnd"/>
      <w:r w:rsidR="006C0D95" w:rsidRPr="001E70AF">
        <w:rPr>
          <w:sz w:val="28"/>
          <w:szCs w:val="28"/>
        </w:rPr>
        <w:t xml:space="preserve">, </w:t>
      </w:r>
      <w:proofErr w:type="spellStart"/>
      <w:r w:rsidR="006C0D95" w:rsidRPr="001E70AF">
        <w:rPr>
          <w:sz w:val="28"/>
          <w:szCs w:val="28"/>
        </w:rPr>
        <w:t>г.Каменска</w:t>
      </w:r>
      <w:proofErr w:type="spellEnd"/>
      <w:r w:rsidR="006C0D95" w:rsidRPr="001E70AF">
        <w:rPr>
          <w:sz w:val="28"/>
          <w:szCs w:val="28"/>
        </w:rPr>
        <w:t>-Шахтинского</w:t>
      </w:r>
      <w:r w:rsidR="0092426E" w:rsidRPr="001E70AF">
        <w:rPr>
          <w:sz w:val="28"/>
          <w:szCs w:val="28"/>
        </w:rPr>
        <w:t>.</w:t>
      </w:r>
    </w:p>
    <w:p w:rsidR="00C6547E" w:rsidRPr="001E70AF" w:rsidRDefault="0092426E" w:rsidP="005B100A">
      <w:pPr>
        <w:jc w:val="both"/>
        <w:rPr>
          <w:sz w:val="28"/>
          <w:szCs w:val="28"/>
        </w:rPr>
      </w:pPr>
      <w:r w:rsidRPr="001E70AF">
        <w:rPr>
          <w:sz w:val="28"/>
          <w:szCs w:val="28"/>
        </w:rPr>
        <w:t xml:space="preserve">    </w:t>
      </w:r>
      <w:r w:rsidR="007129EC" w:rsidRPr="001E70AF">
        <w:rPr>
          <w:sz w:val="28"/>
          <w:szCs w:val="28"/>
        </w:rPr>
        <w:t xml:space="preserve"> </w:t>
      </w:r>
      <w:r w:rsidR="005B100A">
        <w:rPr>
          <w:sz w:val="28"/>
          <w:szCs w:val="28"/>
        </w:rPr>
        <w:t xml:space="preserve">        </w:t>
      </w:r>
      <w:r w:rsidR="00C6547E" w:rsidRPr="001E70AF">
        <w:rPr>
          <w:sz w:val="28"/>
          <w:szCs w:val="28"/>
        </w:rPr>
        <w:t xml:space="preserve">Расход бюджета поселения в учреждениях культуры за  </w:t>
      </w:r>
      <w:r w:rsidR="007A69C0">
        <w:rPr>
          <w:sz w:val="28"/>
          <w:szCs w:val="28"/>
        </w:rPr>
        <w:t xml:space="preserve"> полугодие 2019 года</w:t>
      </w:r>
      <w:r w:rsidR="00C6547E" w:rsidRPr="001E70AF">
        <w:rPr>
          <w:sz w:val="28"/>
          <w:szCs w:val="28"/>
        </w:rPr>
        <w:t xml:space="preserve"> составил </w:t>
      </w:r>
      <w:r w:rsidR="005B100A">
        <w:rPr>
          <w:sz w:val="28"/>
          <w:szCs w:val="28"/>
        </w:rPr>
        <w:t>1886,6</w:t>
      </w:r>
      <w:r w:rsidR="00C6547E" w:rsidRPr="001E70AF">
        <w:rPr>
          <w:sz w:val="28"/>
          <w:szCs w:val="28"/>
        </w:rPr>
        <w:t xml:space="preserve"> тыс. руб. </w:t>
      </w:r>
    </w:p>
    <w:p w:rsidR="00BA2C4E" w:rsidRPr="001E70AF" w:rsidRDefault="00BA2C4E" w:rsidP="00BA2C4E">
      <w:pPr>
        <w:ind w:firstLine="150"/>
        <w:jc w:val="both"/>
        <w:rPr>
          <w:sz w:val="28"/>
          <w:szCs w:val="28"/>
        </w:rPr>
      </w:pPr>
      <w:r w:rsidRPr="001E70AF">
        <w:rPr>
          <w:sz w:val="28"/>
          <w:szCs w:val="28"/>
        </w:rPr>
        <w:t xml:space="preserve">     При проведение праздничных </w:t>
      </w:r>
      <w:proofErr w:type="gramStart"/>
      <w:r w:rsidRPr="001E70AF">
        <w:rPr>
          <w:sz w:val="28"/>
          <w:szCs w:val="28"/>
        </w:rPr>
        <w:t>мероприятий  в</w:t>
      </w:r>
      <w:proofErr w:type="gramEnd"/>
      <w:r w:rsidRPr="001E70AF">
        <w:rPr>
          <w:sz w:val="28"/>
          <w:szCs w:val="28"/>
        </w:rPr>
        <w:t xml:space="preserve"> честь </w:t>
      </w:r>
      <w:r w:rsidR="00DE1221" w:rsidRPr="001E70AF">
        <w:rPr>
          <w:sz w:val="28"/>
          <w:szCs w:val="28"/>
        </w:rPr>
        <w:t>Дня</w:t>
      </w:r>
      <w:r w:rsidRPr="001E70AF">
        <w:rPr>
          <w:sz w:val="28"/>
          <w:szCs w:val="28"/>
        </w:rPr>
        <w:t xml:space="preserve"> Победы были отремонтированы все памятники на территории поселения, приобретены </w:t>
      </w:r>
      <w:r w:rsidR="00DE1221" w:rsidRPr="001E70AF">
        <w:rPr>
          <w:sz w:val="28"/>
          <w:szCs w:val="28"/>
        </w:rPr>
        <w:t>венки, проведены праздничные «Огоньки</w:t>
      </w:r>
      <w:r w:rsidRPr="001E70AF">
        <w:rPr>
          <w:sz w:val="28"/>
          <w:szCs w:val="28"/>
        </w:rPr>
        <w:t>»</w:t>
      </w:r>
      <w:r w:rsidR="00057FA5" w:rsidRPr="001E70AF">
        <w:rPr>
          <w:sz w:val="28"/>
          <w:szCs w:val="28"/>
        </w:rPr>
        <w:t>.</w:t>
      </w:r>
    </w:p>
    <w:p w:rsidR="00057FA5" w:rsidRPr="001E70AF" w:rsidRDefault="00F85360" w:rsidP="00DE1221">
      <w:pPr>
        <w:ind w:firstLine="150"/>
        <w:jc w:val="both"/>
        <w:rPr>
          <w:sz w:val="28"/>
          <w:szCs w:val="28"/>
        </w:rPr>
      </w:pPr>
      <w:r w:rsidRPr="001E70AF">
        <w:rPr>
          <w:sz w:val="28"/>
          <w:szCs w:val="28"/>
        </w:rPr>
        <w:t xml:space="preserve">     </w:t>
      </w:r>
      <w:r w:rsidR="00C6547E" w:rsidRPr="001E70AF">
        <w:rPr>
          <w:sz w:val="28"/>
          <w:szCs w:val="28"/>
        </w:rPr>
        <w:t xml:space="preserve"> Также </w:t>
      </w:r>
      <w:proofErr w:type="gramStart"/>
      <w:r w:rsidR="00C6547E" w:rsidRPr="001E70AF">
        <w:rPr>
          <w:sz w:val="28"/>
          <w:szCs w:val="28"/>
        </w:rPr>
        <w:t xml:space="preserve">проводились </w:t>
      </w:r>
      <w:r w:rsidR="00BA2C4E" w:rsidRPr="001E70AF">
        <w:rPr>
          <w:sz w:val="28"/>
          <w:szCs w:val="28"/>
        </w:rPr>
        <w:t xml:space="preserve"> праздники</w:t>
      </w:r>
      <w:proofErr w:type="gramEnd"/>
      <w:r w:rsidR="00DE1221" w:rsidRPr="001E70AF">
        <w:rPr>
          <w:sz w:val="28"/>
          <w:szCs w:val="28"/>
        </w:rPr>
        <w:t xml:space="preserve"> День освобождения </w:t>
      </w:r>
      <w:proofErr w:type="spellStart"/>
      <w:r w:rsidR="00DE1221" w:rsidRPr="001E70AF">
        <w:rPr>
          <w:sz w:val="28"/>
          <w:szCs w:val="28"/>
        </w:rPr>
        <w:t>х.Божковки</w:t>
      </w:r>
      <w:proofErr w:type="spellEnd"/>
      <w:r w:rsidR="00DE1221" w:rsidRPr="001E70AF">
        <w:rPr>
          <w:sz w:val="28"/>
          <w:szCs w:val="28"/>
        </w:rPr>
        <w:t>,</w:t>
      </w:r>
      <w:r w:rsidR="00BA2C4E" w:rsidRPr="001E70AF">
        <w:rPr>
          <w:sz w:val="28"/>
          <w:szCs w:val="28"/>
        </w:rPr>
        <w:t xml:space="preserve"> День защитника Отечества, День 8</w:t>
      </w:r>
      <w:r w:rsidR="00DE1221" w:rsidRPr="001E70AF">
        <w:rPr>
          <w:sz w:val="28"/>
          <w:szCs w:val="28"/>
        </w:rPr>
        <w:t xml:space="preserve"> </w:t>
      </w:r>
      <w:r w:rsidR="00BA2C4E" w:rsidRPr="001E70AF">
        <w:rPr>
          <w:sz w:val="28"/>
          <w:szCs w:val="28"/>
        </w:rPr>
        <w:t>Марта,  День Победы, День защиты дет</w:t>
      </w:r>
      <w:r w:rsidR="00C6547E" w:rsidRPr="001E70AF">
        <w:rPr>
          <w:sz w:val="28"/>
          <w:szCs w:val="28"/>
        </w:rPr>
        <w:t xml:space="preserve">ей, День России, </w:t>
      </w:r>
    </w:p>
    <w:p w:rsidR="00C6547E" w:rsidRPr="00C44329" w:rsidRDefault="0030173C" w:rsidP="00DE1221">
      <w:pPr>
        <w:ind w:firstLine="150"/>
        <w:jc w:val="both"/>
        <w:rPr>
          <w:sz w:val="28"/>
          <w:szCs w:val="28"/>
        </w:rPr>
      </w:pPr>
      <w:r w:rsidRPr="001E70AF">
        <w:rPr>
          <w:sz w:val="28"/>
          <w:szCs w:val="28"/>
        </w:rPr>
        <w:t xml:space="preserve">       </w:t>
      </w:r>
      <w:r w:rsidR="00C6547E" w:rsidRPr="001E70AF">
        <w:rPr>
          <w:sz w:val="28"/>
          <w:szCs w:val="28"/>
        </w:rPr>
        <w:tab/>
      </w:r>
      <w:proofErr w:type="spellStart"/>
      <w:r w:rsidR="00C6547E" w:rsidRPr="00C44329">
        <w:rPr>
          <w:sz w:val="28"/>
          <w:szCs w:val="28"/>
        </w:rPr>
        <w:t>Божковский</w:t>
      </w:r>
      <w:proofErr w:type="spellEnd"/>
      <w:r w:rsidR="00C6547E" w:rsidRPr="00C44329">
        <w:rPr>
          <w:sz w:val="28"/>
          <w:szCs w:val="28"/>
        </w:rPr>
        <w:t xml:space="preserve"> </w:t>
      </w:r>
      <w:r w:rsidR="00057FA5" w:rsidRPr="00C44329">
        <w:rPr>
          <w:sz w:val="28"/>
          <w:szCs w:val="28"/>
        </w:rPr>
        <w:t xml:space="preserve">Казачий народный хор участвовал в </w:t>
      </w:r>
      <w:r w:rsidR="004541D1" w:rsidRPr="00C44329">
        <w:rPr>
          <w:sz w:val="28"/>
          <w:szCs w:val="28"/>
        </w:rPr>
        <w:t>областном фестивале «</w:t>
      </w:r>
      <w:proofErr w:type="spellStart"/>
      <w:r w:rsidR="004541D1" w:rsidRPr="00C44329">
        <w:rPr>
          <w:sz w:val="28"/>
          <w:szCs w:val="28"/>
        </w:rPr>
        <w:t>Закруткинская</w:t>
      </w:r>
      <w:proofErr w:type="spellEnd"/>
      <w:r w:rsidR="004541D1" w:rsidRPr="00C44329">
        <w:rPr>
          <w:sz w:val="28"/>
          <w:szCs w:val="28"/>
        </w:rPr>
        <w:t xml:space="preserve"> весна</w:t>
      </w:r>
      <w:r w:rsidR="00057FA5" w:rsidRPr="00C44329">
        <w:rPr>
          <w:sz w:val="28"/>
          <w:szCs w:val="28"/>
        </w:rPr>
        <w:t>», п</w:t>
      </w:r>
      <w:r w:rsidR="004541D1" w:rsidRPr="00C44329">
        <w:rPr>
          <w:sz w:val="28"/>
          <w:szCs w:val="28"/>
        </w:rPr>
        <w:t xml:space="preserve">роходившем в станице </w:t>
      </w:r>
      <w:proofErr w:type="spellStart"/>
      <w:proofErr w:type="gramStart"/>
      <w:r w:rsidR="004541D1" w:rsidRPr="00C44329">
        <w:rPr>
          <w:sz w:val="28"/>
          <w:szCs w:val="28"/>
        </w:rPr>
        <w:t>Кочетовской</w:t>
      </w:r>
      <w:proofErr w:type="spellEnd"/>
      <w:r w:rsidR="00057FA5" w:rsidRPr="00C44329">
        <w:rPr>
          <w:sz w:val="28"/>
          <w:szCs w:val="28"/>
        </w:rPr>
        <w:t>,  принимал</w:t>
      </w:r>
      <w:proofErr w:type="gramEnd"/>
      <w:r w:rsidR="00057FA5" w:rsidRPr="00C44329">
        <w:rPr>
          <w:sz w:val="28"/>
          <w:szCs w:val="28"/>
        </w:rPr>
        <w:t xml:space="preserve"> участие в </w:t>
      </w:r>
      <w:r w:rsidR="004541D1" w:rsidRPr="00C44329">
        <w:rPr>
          <w:sz w:val="28"/>
          <w:szCs w:val="28"/>
        </w:rPr>
        <w:t>районных</w:t>
      </w:r>
      <w:r w:rsidR="00057FA5" w:rsidRPr="00C44329">
        <w:rPr>
          <w:sz w:val="28"/>
          <w:szCs w:val="28"/>
        </w:rPr>
        <w:t xml:space="preserve">  масленичных гуляниях, в </w:t>
      </w:r>
      <w:r w:rsidR="004541D1" w:rsidRPr="00C44329">
        <w:rPr>
          <w:sz w:val="28"/>
          <w:szCs w:val="28"/>
        </w:rPr>
        <w:t xml:space="preserve">районном фестивале «Играй и пой </w:t>
      </w:r>
      <w:proofErr w:type="spellStart"/>
      <w:r w:rsidR="004541D1" w:rsidRPr="00C44329">
        <w:rPr>
          <w:sz w:val="28"/>
          <w:szCs w:val="28"/>
        </w:rPr>
        <w:t>сулинский</w:t>
      </w:r>
      <w:proofErr w:type="spellEnd"/>
      <w:r w:rsidR="004541D1" w:rsidRPr="00C44329">
        <w:rPr>
          <w:sz w:val="28"/>
          <w:szCs w:val="28"/>
        </w:rPr>
        <w:t xml:space="preserve"> мой баян», участвовал в закрытии Года волонтера и  открытии Года театра</w:t>
      </w:r>
      <w:r w:rsidR="00787E5A" w:rsidRPr="00C44329">
        <w:rPr>
          <w:sz w:val="28"/>
          <w:szCs w:val="28"/>
        </w:rPr>
        <w:t>.</w:t>
      </w:r>
      <w:r w:rsidR="004541D1" w:rsidRPr="00C44329">
        <w:rPr>
          <w:sz w:val="28"/>
          <w:szCs w:val="28"/>
        </w:rPr>
        <w:t xml:space="preserve"> На всех мероприятиях хор награждался грамотами</w:t>
      </w:r>
      <w:r w:rsidR="00C44329">
        <w:rPr>
          <w:sz w:val="28"/>
          <w:szCs w:val="28"/>
        </w:rPr>
        <w:t>, благодарственными письмами.</w:t>
      </w:r>
      <w:r w:rsidR="004541D1" w:rsidRPr="00C44329">
        <w:rPr>
          <w:sz w:val="28"/>
          <w:szCs w:val="28"/>
        </w:rPr>
        <w:t xml:space="preserve"> </w:t>
      </w:r>
    </w:p>
    <w:p w:rsidR="00057FA5" w:rsidRPr="001E70AF" w:rsidRDefault="00057FA5" w:rsidP="00787E5A">
      <w:pPr>
        <w:ind w:firstLine="708"/>
        <w:jc w:val="both"/>
        <w:rPr>
          <w:sz w:val="28"/>
          <w:szCs w:val="28"/>
        </w:rPr>
      </w:pPr>
      <w:r w:rsidRPr="00C44329">
        <w:rPr>
          <w:sz w:val="28"/>
          <w:szCs w:val="28"/>
        </w:rPr>
        <w:lastRenderedPageBreak/>
        <w:t>Основными направлениями деятельности</w:t>
      </w:r>
      <w:r w:rsidRPr="001E70AF">
        <w:rPr>
          <w:sz w:val="28"/>
          <w:szCs w:val="28"/>
        </w:rPr>
        <w:t xml:space="preserve"> культуры является обеспечение досуга населения, проведение различных по форме и тематике мероприятий, организация книжных выставок. Были подготовлены митинги, концерты, праздничные «Огоньки», визиты милосердия, детские утренники, представления, спортивно-оздоровительные мероприятия</w:t>
      </w:r>
      <w:r w:rsidR="00787E5A" w:rsidRPr="001E70AF">
        <w:rPr>
          <w:sz w:val="28"/>
          <w:szCs w:val="28"/>
        </w:rPr>
        <w:t xml:space="preserve">. </w:t>
      </w:r>
    </w:p>
    <w:p w:rsidR="001031D1" w:rsidRPr="001E70AF" w:rsidRDefault="001031D1" w:rsidP="00787E5A">
      <w:pPr>
        <w:jc w:val="both"/>
        <w:rPr>
          <w:rFonts w:eastAsia="Calibri" w:cs="Calibri"/>
          <w:kern w:val="1"/>
          <w:sz w:val="28"/>
          <w:szCs w:val="28"/>
        </w:rPr>
      </w:pPr>
    </w:p>
    <w:p w:rsidR="00BA2C4E" w:rsidRPr="001E70AF" w:rsidRDefault="00BA2C4E" w:rsidP="00DE1221">
      <w:pPr>
        <w:tabs>
          <w:tab w:val="left" w:pos="1710"/>
          <w:tab w:val="center" w:pos="4677"/>
        </w:tabs>
        <w:spacing w:before="100" w:beforeAutospacing="1" w:after="100" w:afterAutospacing="1"/>
        <w:jc w:val="center"/>
        <w:rPr>
          <w:b/>
          <w:sz w:val="28"/>
          <w:szCs w:val="28"/>
          <w:u w:val="single"/>
        </w:rPr>
      </w:pPr>
      <w:r w:rsidRPr="001E70AF">
        <w:rPr>
          <w:b/>
          <w:sz w:val="28"/>
          <w:szCs w:val="28"/>
          <w:u w:val="single"/>
        </w:rPr>
        <w:t>Управление земельными участками</w:t>
      </w:r>
    </w:p>
    <w:p w:rsidR="00BA2C4E" w:rsidRPr="001E70AF" w:rsidRDefault="00BA2C4E" w:rsidP="00BA2C4E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1E70AF">
        <w:rPr>
          <w:sz w:val="28"/>
          <w:szCs w:val="28"/>
        </w:rPr>
        <w:t xml:space="preserve">Деятельностью Администрации поселения является управление земельными участками, общая площадь земель на </w:t>
      </w:r>
      <w:proofErr w:type="gramStart"/>
      <w:r w:rsidRPr="001E70AF">
        <w:rPr>
          <w:sz w:val="28"/>
          <w:szCs w:val="28"/>
        </w:rPr>
        <w:t>территории  Божковского</w:t>
      </w:r>
      <w:proofErr w:type="gramEnd"/>
      <w:r w:rsidRPr="001E70AF">
        <w:rPr>
          <w:sz w:val="28"/>
          <w:szCs w:val="28"/>
        </w:rPr>
        <w:t xml:space="preserve"> сельского поселения составляет 28094 га, из них земли сельскохозяйственного назначения составляют 24422га - основную часть этих земель обрабатывают сельскохозяйственные предприятия  по выращиванию зерновых и масленичных культур:  ООО «</w:t>
      </w:r>
      <w:proofErr w:type="spellStart"/>
      <w:r w:rsidRPr="001E70AF">
        <w:rPr>
          <w:sz w:val="28"/>
          <w:szCs w:val="28"/>
        </w:rPr>
        <w:t>Калиновское</w:t>
      </w:r>
      <w:proofErr w:type="spellEnd"/>
      <w:r w:rsidRPr="001E70AF">
        <w:rPr>
          <w:sz w:val="28"/>
          <w:szCs w:val="28"/>
        </w:rPr>
        <w:t>»,</w:t>
      </w:r>
      <w:r w:rsidR="003F2BF4">
        <w:rPr>
          <w:sz w:val="28"/>
          <w:szCs w:val="28"/>
        </w:rPr>
        <w:t xml:space="preserve"> ООО «Донецкий Кряж</w:t>
      </w:r>
      <w:r w:rsidR="00D44DB7" w:rsidRPr="001E70AF">
        <w:rPr>
          <w:sz w:val="28"/>
          <w:szCs w:val="28"/>
        </w:rPr>
        <w:t>»,</w:t>
      </w:r>
      <w:r w:rsidRPr="001E70AF">
        <w:rPr>
          <w:sz w:val="28"/>
          <w:szCs w:val="28"/>
        </w:rPr>
        <w:t xml:space="preserve"> ИП Санников, ИП Власенко, ИП Воеводин, ИП Костюк. Земли используются по назначению, обрабатываются.  </w:t>
      </w:r>
    </w:p>
    <w:p w:rsidR="00BA2C4E" w:rsidRPr="001E70AF" w:rsidRDefault="00BA2C4E" w:rsidP="00BA2C4E">
      <w:pPr>
        <w:spacing w:before="100" w:beforeAutospacing="1" w:after="100" w:afterAutospacing="1"/>
        <w:jc w:val="both"/>
        <w:rPr>
          <w:sz w:val="28"/>
          <w:szCs w:val="28"/>
        </w:rPr>
      </w:pPr>
      <w:r w:rsidRPr="001E70AF">
        <w:rPr>
          <w:sz w:val="28"/>
          <w:szCs w:val="28"/>
        </w:rPr>
        <w:t>             В течение отчетного периода Администрацией проводилась работа по выдаче документов по оформлению прав собственности г</w:t>
      </w:r>
      <w:r w:rsidR="0092426E" w:rsidRPr="001E70AF">
        <w:rPr>
          <w:sz w:val="28"/>
          <w:szCs w:val="28"/>
        </w:rPr>
        <w:t xml:space="preserve">раждан на земельные участки, </w:t>
      </w:r>
      <w:r w:rsidRPr="001E70AF">
        <w:rPr>
          <w:sz w:val="28"/>
          <w:szCs w:val="28"/>
        </w:rPr>
        <w:t xml:space="preserve">всего </w:t>
      </w:r>
      <w:r w:rsidR="004717B5">
        <w:rPr>
          <w:sz w:val="28"/>
          <w:szCs w:val="28"/>
        </w:rPr>
        <w:t>за первое полугодие 2019 года</w:t>
      </w:r>
      <w:r w:rsidR="00D44DB7" w:rsidRPr="001E70AF">
        <w:rPr>
          <w:sz w:val="28"/>
          <w:szCs w:val="28"/>
        </w:rPr>
        <w:t xml:space="preserve"> </w:t>
      </w:r>
      <w:proofErr w:type="gramStart"/>
      <w:r w:rsidRPr="001E70AF">
        <w:rPr>
          <w:sz w:val="28"/>
          <w:szCs w:val="28"/>
        </w:rPr>
        <w:t xml:space="preserve">выдано  </w:t>
      </w:r>
      <w:r w:rsidR="003F2BF4">
        <w:rPr>
          <w:sz w:val="28"/>
          <w:szCs w:val="28"/>
        </w:rPr>
        <w:t>17</w:t>
      </w:r>
      <w:proofErr w:type="gramEnd"/>
      <w:r w:rsidRPr="001E70AF">
        <w:rPr>
          <w:sz w:val="28"/>
          <w:szCs w:val="28"/>
        </w:rPr>
        <w:t> </w:t>
      </w:r>
      <w:r w:rsidR="003F2BF4">
        <w:rPr>
          <w:sz w:val="28"/>
          <w:szCs w:val="28"/>
        </w:rPr>
        <w:t xml:space="preserve"> выписок</w:t>
      </w:r>
      <w:r w:rsidRPr="001E70AF">
        <w:rPr>
          <w:sz w:val="28"/>
          <w:szCs w:val="28"/>
        </w:rPr>
        <w:t xml:space="preserve">  из </w:t>
      </w:r>
      <w:proofErr w:type="spellStart"/>
      <w:r w:rsidRPr="001E70AF">
        <w:rPr>
          <w:sz w:val="28"/>
          <w:szCs w:val="28"/>
        </w:rPr>
        <w:t>похозяйственных</w:t>
      </w:r>
      <w:proofErr w:type="spellEnd"/>
      <w:r w:rsidRPr="001E70AF">
        <w:rPr>
          <w:sz w:val="28"/>
          <w:szCs w:val="28"/>
        </w:rPr>
        <w:t xml:space="preserve"> книг.</w:t>
      </w:r>
      <w:r w:rsidRPr="001E70AF">
        <w:rPr>
          <w:rFonts w:ascii="Arial" w:hAnsi="Arial" w:cs="Arial"/>
          <w:sz w:val="28"/>
          <w:szCs w:val="28"/>
        </w:rPr>
        <w:t xml:space="preserve">      </w:t>
      </w:r>
      <w:r w:rsidRPr="001E70AF">
        <w:rPr>
          <w:sz w:val="28"/>
          <w:szCs w:val="28"/>
        </w:rPr>
        <w:t xml:space="preserve">Администрацией ведется учет всех землевладений и землепользований граждан в бумажном виде – </w:t>
      </w:r>
      <w:proofErr w:type="spellStart"/>
      <w:r w:rsidRPr="001E70AF">
        <w:rPr>
          <w:sz w:val="28"/>
          <w:szCs w:val="28"/>
        </w:rPr>
        <w:t>похозяйственные</w:t>
      </w:r>
      <w:proofErr w:type="spellEnd"/>
      <w:r w:rsidRPr="001E70AF">
        <w:rPr>
          <w:sz w:val="28"/>
          <w:szCs w:val="28"/>
        </w:rPr>
        <w:t xml:space="preserve"> книги и электронном виде работа с программой ПК «ЗУМО»</w:t>
      </w:r>
      <w:r w:rsidR="00316711" w:rsidRPr="001E70AF">
        <w:rPr>
          <w:sz w:val="28"/>
          <w:szCs w:val="28"/>
        </w:rPr>
        <w:t>.</w:t>
      </w:r>
    </w:p>
    <w:p w:rsidR="00693FEA" w:rsidRPr="001E70AF" w:rsidRDefault="00693FEA" w:rsidP="0092426E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1E70AF">
        <w:rPr>
          <w:sz w:val="28"/>
          <w:szCs w:val="28"/>
        </w:rPr>
        <w:t xml:space="preserve">Оформлены документы </w:t>
      </w:r>
      <w:proofErr w:type="gramStart"/>
      <w:r w:rsidRPr="001E70AF">
        <w:rPr>
          <w:sz w:val="28"/>
          <w:szCs w:val="28"/>
        </w:rPr>
        <w:t>на  земел</w:t>
      </w:r>
      <w:r w:rsidR="0092426E" w:rsidRPr="001E70AF">
        <w:rPr>
          <w:sz w:val="28"/>
          <w:szCs w:val="28"/>
        </w:rPr>
        <w:t>ьные</w:t>
      </w:r>
      <w:proofErr w:type="gramEnd"/>
      <w:r w:rsidR="0092426E" w:rsidRPr="001E70AF">
        <w:rPr>
          <w:sz w:val="28"/>
          <w:szCs w:val="28"/>
        </w:rPr>
        <w:t xml:space="preserve"> участки</w:t>
      </w:r>
      <w:r w:rsidR="003F2BF4">
        <w:rPr>
          <w:sz w:val="28"/>
          <w:szCs w:val="28"/>
        </w:rPr>
        <w:t xml:space="preserve"> </w:t>
      </w:r>
      <w:r w:rsidR="0092426E" w:rsidRPr="001E70AF">
        <w:rPr>
          <w:sz w:val="28"/>
          <w:szCs w:val="28"/>
        </w:rPr>
        <w:t xml:space="preserve"> на </w:t>
      </w:r>
      <w:r w:rsidRPr="001E70AF">
        <w:rPr>
          <w:sz w:val="28"/>
          <w:szCs w:val="28"/>
        </w:rPr>
        <w:t xml:space="preserve"> </w:t>
      </w:r>
      <w:r w:rsidR="003F2BF4">
        <w:rPr>
          <w:sz w:val="28"/>
          <w:szCs w:val="28"/>
        </w:rPr>
        <w:t>8 кладбищ.</w:t>
      </w:r>
    </w:p>
    <w:p w:rsidR="0092426E" w:rsidRPr="001E70AF" w:rsidRDefault="003F2BF4" w:rsidP="00BA2C4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A2C4E" w:rsidRPr="001E70AF" w:rsidRDefault="00BA2C4E" w:rsidP="00BA2C4E">
      <w:pPr>
        <w:jc w:val="center"/>
        <w:rPr>
          <w:b/>
          <w:sz w:val="28"/>
          <w:szCs w:val="28"/>
          <w:u w:val="single"/>
        </w:rPr>
      </w:pPr>
      <w:r w:rsidRPr="001E70AF">
        <w:rPr>
          <w:b/>
          <w:sz w:val="28"/>
          <w:szCs w:val="28"/>
          <w:u w:val="single"/>
        </w:rPr>
        <w:t>НАЛИЧИ</w:t>
      </w:r>
      <w:r w:rsidR="00F4537E" w:rsidRPr="001E70AF">
        <w:rPr>
          <w:b/>
          <w:sz w:val="28"/>
          <w:szCs w:val="28"/>
          <w:u w:val="single"/>
        </w:rPr>
        <w:t xml:space="preserve">Е ЖИВОТНЫХ ПО СОСТОЯНИЮ НА </w:t>
      </w:r>
      <w:r w:rsidR="009C7734" w:rsidRPr="001E70AF">
        <w:rPr>
          <w:b/>
          <w:sz w:val="28"/>
          <w:szCs w:val="28"/>
          <w:u w:val="single"/>
        </w:rPr>
        <w:t>31.12</w:t>
      </w:r>
      <w:r w:rsidR="0030173C" w:rsidRPr="001E70AF">
        <w:rPr>
          <w:b/>
          <w:sz w:val="28"/>
          <w:szCs w:val="28"/>
          <w:u w:val="single"/>
        </w:rPr>
        <w:t>.2018г</w:t>
      </w:r>
      <w:r w:rsidRPr="001E70AF">
        <w:rPr>
          <w:b/>
          <w:sz w:val="28"/>
          <w:szCs w:val="28"/>
          <w:u w:val="single"/>
        </w:rPr>
        <w:t>.</w:t>
      </w:r>
    </w:p>
    <w:p w:rsidR="00BA2C4E" w:rsidRPr="001E70AF" w:rsidRDefault="00BA2C4E" w:rsidP="00BA2C4E">
      <w:pPr>
        <w:rPr>
          <w:sz w:val="28"/>
          <w:szCs w:val="28"/>
        </w:rPr>
      </w:pPr>
    </w:p>
    <w:p w:rsidR="00BA2C4E" w:rsidRPr="001E70AF" w:rsidRDefault="005B100A" w:rsidP="001E70AF">
      <w:pPr>
        <w:rPr>
          <w:sz w:val="28"/>
          <w:szCs w:val="28"/>
        </w:rPr>
      </w:pPr>
      <w:r>
        <w:rPr>
          <w:sz w:val="28"/>
          <w:szCs w:val="28"/>
        </w:rPr>
        <w:t>КРС-240</w:t>
      </w:r>
      <w:r w:rsidR="00D44DB7" w:rsidRPr="001E70AF">
        <w:rPr>
          <w:sz w:val="28"/>
          <w:szCs w:val="28"/>
        </w:rPr>
        <w:t xml:space="preserve"> голов, свиньи-</w:t>
      </w:r>
      <w:r>
        <w:rPr>
          <w:sz w:val="28"/>
          <w:szCs w:val="28"/>
        </w:rPr>
        <w:t>15</w:t>
      </w:r>
      <w:r w:rsidR="0030173C" w:rsidRPr="001E70AF">
        <w:rPr>
          <w:sz w:val="28"/>
          <w:szCs w:val="28"/>
        </w:rPr>
        <w:t>0</w:t>
      </w:r>
      <w:r w:rsidR="00F4537E" w:rsidRPr="001E70AF">
        <w:rPr>
          <w:sz w:val="28"/>
          <w:szCs w:val="28"/>
        </w:rPr>
        <w:t xml:space="preserve"> голов</w:t>
      </w:r>
      <w:r>
        <w:rPr>
          <w:sz w:val="28"/>
          <w:szCs w:val="28"/>
        </w:rPr>
        <w:t>, овцы и</w:t>
      </w:r>
      <w:r w:rsidR="00BA2C4E" w:rsidRPr="001E70AF">
        <w:rPr>
          <w:sz w:val="28"/>
          <w:szCs w:val="28"/>
        </w:rPr>
        <w:t xml:space="preserve"> козы-</w:t>
      </w:r>
      <w:r w:rsidR="00F03C5C">
        <w:rPr>
          <w:sz w:val="28"/>
          <w:szCs w:val="28"/>
        </w:rPr>
        <w:t>10</w:t>
      </w:r>
      <w:r w:rsidR="008A0F50" w:rsidRPr="001E70AF">
        <w:rPr>
          <w:sz w:val="28"/>
          <w:szCs w:val="28"/>
        </w:rPr>
        <w:t>5</w:t>
      </w:r>
      <w:r w:rsidR="00F4537E" w:rsidRPr="001E70AF">
        <w:rPr>
          <w:sz w:val="28"/>
          <w:szCs w:val="28"/>
        </w:rPr>
        <w:t>0</w:t>
      </w:r>
      <w:proofErr w:type="gramStart"/>
      <w:r w:rsidR="00F4537E" w:rsidRPr="001E70AF">
        <w:rPr>
          <w:sz w:val="28"/>
          <w:szCs w:val="28"/>
        </w:rPr>
        <w:t>голов</w:t>
      </w:r>
      <w:r w:rsidR="008A0F50" w:rsidRPr="001E70AF">
        <w:rPr>
          <w:sz w:val="28"/>
          <w:szCs w:val="28"/>
        </w:rPr>
        <w:t xml:space="preserve">, </w:t>
      </w:r>
      <w:r w:rsidR="00BA2C4E" w:rsidRPr="001E70AF">
        <w:rPr>
          <w:sz w:val="28"/>
          <w:szCs w:val="28"/>
        </w:rPr>
        <w:t xml:space="preserve"> птица</w:t>
      </w:r>
      <w:proofErr w:type="gramEnd"/>
      <w:r w:rsidR="00BA2C4E" w:rsidRPr="001E70AF">
        <w:rPr>
          <w:sz w:val="28"/>
          <w:szCs w:val="28"/>
        </w:rPr>
        <w:t>-</w:t>
      </w:r>
      <w:r w:rsidR="00F03C5C">
        <w:rPr>
          <w:sz w:val="28"/>
          <w:szCs w:val="28"/>
        </w:rPr>
        <w:t>35</w:t>
      </w:r>
      <w:r w:rsidR="00F4537E" w:rsidRPr="001E70AF">
        <w:rPr>
          <w:sz w:val="28"/>
          <w:szCs w:val="28"/>
        </w:rPr>
        <w:t>00</w:t>
      </w:r>
      <w:r w:rsidR="00BA2C4E" w:rsidRPr="001E70AF">
        <w:rPr>
          <w:sz w:val="28"/>
          <w:szCs w:val="28"/>
        </w:rPr>
        <w:t>голов.</w:t>
      </w:r>
    </w:p>
    <w:p w:rsidR="00BA2C4E" w:rsidRPr="001E70AF" w:rsidRDefault="00BA2C4E" w:rsidP="00BA2C4E">
      <w:pPr>
        <w:spacing w:before="100" w:beforeAutospacing="1" w:after="100" w:afterAutospacing="1"/>
        <w:jc w:val="center"/>
        <w:rPr>
          <w:sz w:val="28"/>
          <w:szCs w:val="28"/>
          <w:u w:val="single"/>
        </w:rPr>
      </w:pPr>
      <w:r w:rsidRPr="001E70AF">
        <w:rPr>
          <w:b/>
          <w:bCs/>
          <w:sz w:val="28"/>
          <w:szCs w:val="28"/>
          <w:u w:val="single"/>
        </w:rPr>
        <w:t>Управление муниципальным имуществом</w:t>
      </w:r>
    </w:p>
    <w:p w:rsidR="009F169C" w:rsidRPr="001E70AF" w:rsidRDefault="00BA2C4E" w:rsidP="001E70AF">
      <w:pPr>
        <w:spacing w:before="100" w:beforeAutospacing="1" w:after="100" w:afterAutospacing="1"/>
        <w:jc w:val="both"/>
        <w:rPr>
          <w:sz w:val="28"/>
          <w:szCs w:val="28"/>
        </w:rPr>
      </w:pPr>
      <w:r w:rsidRPr="001E70AF">
        <w:rPr>
          <w:b/>
          <w:bCs/>
          <w:sz w:val="28"/>
          <w:szCs w:val="28"/>
        </w:rPr>
        <w:t> </w:t>
      </w:r>
      <w:r w:rsidRPr="001E70AF">
        <w:rPr>
          <w:sz w:val="28"/>
          <w:szCs w:val="28"/>
        </w:rPr>
        <w:t xml:space="preserve">         В </w:t>
      </w:r>
      <w:proofErr w:type="gramStart"/>
      <w:r w:rsidRPr="001E70AF">
        <w:rPr>
          <w:sz w:val="28"/>
          <w:szCs w:val="28"/>
        </w:rPr>
        <w:t>течение  отчетного</w:t>
      </w:r>
      <w:proofErr w:type="gramEnd"/>
      <w:r w:rsidRPr="001E70AF">
        <w:rPr>
          <w:sz w:val="28"/>
          <w:szCs w:val="28"/>
        </w:rPr>
        <w:t xml:space="preserve">  периода Администрацией поселения осуществлялась  планомерная работа   в сфере управления и распоряжения муниципальным имуществом. </w:t>
      </w:r>
    </w:p>
    <w:p w:rsidR="009F169C" w:rsidRPr="001E70AF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28"/>
          <w:szCs w:val="28"/>
          <w:u w:val="single"/>
        </w:rPr>
      </w:pPr>
      <w:r w:rsidRPr="001E70AF">
        <w:rPr>
          <w:b/>
          <w:i/>
          <w:sz w:val="28"/>
          <w:szCs w:val="28"/>
          <w:u w:val="single"/>
        </w:rPr>
        <w:t>ГО ЧС и ПБ</w:t>
      </w:r>
    </w:p>
    <w:p w:rsidR="009F169C" w:rsidRPr="001E70AF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center"/>
        <w:rPr>
          <w:b/>
          <w:i/>
          <w:sz w:val="28"/>
          <w:szCs w:val="28"/>
          <w:u w:val="single"/>
        </w:rPr>
      </w:pPr>
    </w:p>
    <w:p w:rsidR="009F169C" w:rsidRPr="001E70AF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1E70AF">
        <w:rPr>
          <w:sz w:val="28"/>
          <w:szCs w:val="28"/>
        </w:rPr>
        <w:t xml:space="preserve"> Работа Администрации </w:t>
      </w:r>
      <w:proofErr w:type="gramStart"/>
      <w:r w:rsidRPr="001E70AF">
        <w:rPr>
          <w:sz w:val="28"/>
          <w:szCs w:val="28"/>
        </w:rPr>
        <w:t>поселения  в</w:t>
      </w:r>
      <w:proofErr w:type="gramEnd"/>
      <w:r w:rsidRPr="001E70AF">
        <w:rPr>
          <w:sz w:val="28"/>
          <w:szCs w:val="28"/>
        </w:rPr>
        <w:t xml:space="preserve"> области  гражданской обороны, защиты населения и территории от ЧС, обеспечению пожарной безопасности и безопасности людей на водных объектах ведется в соответствии с Планом основных мероприятий Божковского сельского поселения в области гражданской обороны, предупреждения и ликвидации чрезвычайных </w:t>
      </w:r>
      <w:r w:rsidRPr="001E70AF">
        <w:rPr>
          <w:sz w:val="28"/>
          <w:szCs w:val="28"/>
        </w:rPr>
        <w:lastRenderedPageBreak/>
        <w:t xml:space="preserve">ситуаций, обеспечения пожарной безопасности и безопасности </w:t>
      </w:r>
      <w:r w:rsidR="00F4537E" w:rsidRPr="001E70AF">
        <w:rPr>
          <w:sz w:val="28"/>
          <w:szCs w:val="28"/>
        </w:rPr>
        <w:t>людей</w:t>
      </w:r>
      <w:r w:rsidR="00D44DB7" w:rsidRPr="001E70AF">
        <w:rPr>
          <w:sz w:val="28"/>
          <w:szCs w:val="28"/>
        </w:rPr>
        <w:t xml:space="preserve"> на водных объектах на</w:t>
      </w:r>
      <w:r w:rsidR="007A69C0">
        <w:rPr>
          <w:sz w:val="28"/>
          <w:szCs w:val="28"/>
        </w:rPr>
        <w:t xml:space="preserve"> первое полугодие 2019 года</w:t>
      </w:r>
      <w:r w:rsidRPr="001E70AF">
        <w:rPr>
          <w:sz w:val="28"/>
          <w:szCs w:val="28"/>
        </w:rPr>
        <w:t>.</w:t>
      </w:r>
    </w:p>
    <w:p w:rsidR="009F169C" w:rsidRPr="001E70AF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1E70AF">
        <w:rPr>
          <w:sz w:val="28"/>
          <w:szCs w:val="28"/>
        </w:rPr>
        <w:t xml:space="preserve">   Администрацией Божковского поселения ведется работа по приведению нормативно-правовой базы в области гражданской обороны, защиты населения и территории от ЧС, обеспечению пожарной безопасности и безопасности людей на водных объектах в соответствие с действующим законодательством. </w:t>
      </w:r>
    </w:p>
    <w:p w:rsidR="009F169C" w:rsidRPr="001E70AF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1E70AF">
        <w:rPr>
          <w:sz w:val="28"/>
          <w:szCs w:val="28"/>
        </w:rPr>
        <w:t>Так</w:t>
      </w:r>
      <w:r w:rsidR="008A0F50" w:rsidRPr="001E70AF">
        <w:rPr>
          <w:sz w:val="28"/>
          <w:szCs w:val="28"/>
        </w:rPr>
        <w:t xml:space="preserve">, </w:t>
      </w:r>
      <w:r w:rsidR="004717B5">
        <w:rPr>
          <w:sz w:val="28"/>
          <w:szCs w:val="28"/>
        </w:rPr>
        <w:t xml:space="preserve">за первое полугодие 2019 </w:t>
      </w:r>
      <w:proofErr w:type="gramStart"/>
      <w:r w:rsidR="004717B5">
        <w:rPr>
          <w:sz w:val="28"/>
          <w:szCs w:val="28"/>
        </w:rPr>
        <w:t>года</w:t>
      </w:r>
      <w:r w:rsidRPr="001E70AF">
        <w:rPr>
          <w:sz w:val="28"/>
          <w:szCs w:val="28"/>
        </w:rPr>
        <w:t xml:space="preserve">  Администрацией</w:t>
      </w:r>
      <w:proofErr w:type="gramEnd"/>
      <w:r w:rsidRPr="001E70AF">
        <w:rPr>
          <w:sz w:val="28"/>
          <w:szCs w:val="28"/>
        </w:rPr>
        <w:t xml:space="preserve"> Божковского сельского поселения принято </w:t>
      </w:r>
      <w:r w:rsidR="00F03C5C">
        <w:rPr>
          <w:sz w:val="28"/>
          <w:szCs w:val="28"/>
        </w:rPr>
        <w:t>5</w:t>
      </w:r>
      <w:r w:rsidRPr="001E70AF">
        <w:rPr>
          <w:sz w:val="28"/>
          <w:szCs w:val="28"/>
        </w:rPr>
        <w:t xml:space="preserve"> Постановлений в области гражданской обороны, защиты населения и территории от ЧС, обеспечению пожарной безопасности и безопасности людей на водных объектах. </w:t>
      </w:r>
    </w:p>
    <w:p w:rsidR="000B0A99" w:rsidRPr="001E70AF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1E70AF">
        <w:rPr>
          <w:sz w:val="28"/>
          <w:szCs w:val="28"/>
        </w:rPr>
        <w:t xml:space="preserve">    Обучение населения в области ГО ЧС И ПБ осуществляется путем проведения сходов граждан, организуются беседы по информированию населения о мерах противопожарной безопасности, совместно с ПЧ 208 организованы и проведены комплексные занятия в школах. На информационных стендах поселения размещаются нормативно-правовые акты в области ГО ЧС и ПБ. Среди населения распространяются памятки и листовки по пожарной безопасности и защите </w:t>
      </w:r>
      <w:proofErr w:type="gramStart"/>
      <w:r w:rsidRPr="001E70AF">
        <w:rPr>
          <w:sz w:val="28"/>
          <w:szCs w:val="28"/>
        </w:rPr>
        <w:t>от  чрезвычайных</w:t>
      </w:r>
      <w:proofErr w:type="gramEnd"/>
      <w:r w:rsidRPr="001E70AF">
        <w:rPr>
          <w:sz w:val="28"/>
          <w:szCs w:val="28"/>
        </w:rPr>
        <w:t xml:space="preserve"> ситуаций</w:t>
      </w:r>
      <w:r w:rsidR="000B0A99" w:rsidRPr="001E70AF">
        <w:rPr>
          <w:sz w:val="28"/>
          <w:szCs w:val="28"/>
        </w:rPr>
        <w:t>.</w:t>
      </w:r>
    </w:p>
    <w:p w:rsidR="008A0F50" w:rsidRPr="001E70AF" w:rsidRDefault="009F169C" w:rsidP="009665D3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1E70AF">
        <w:rPr>
          <w:sz w:val="28"/>
          <w:szCs w:val="28"/>
        </w:rPr>
        <w:t xml:space="preserve">      </w:t>
      </w:r>
      <w:r w:rsidR="008A0F50" w:rsidRPr="001E70AF">
        <w:rPr>
          <w:sz w:val="28"/>
          <w:szCs w:val="28"/>
        </w:rPr>
        <w:t>На территории поселения проживают</w:t>
      </w:r>
      <w:r w:rsidR="0072626C" w:rsidRPr="001E70AF">
        <w:rPr>
          <w:sz w:val="28"/>
          <w:szCs w:val="28"/>
        </w:rPr>
        <w:t xml:space="preserve"> 38 многодетных семей, в целях обеспечения пожарной безопасности в жилых помещениях в которых проживают многодетные малоимущие семьи</w:t>
      </w:r>
      <w:r w:rsidR="009149EA" w:rsidRPr="001E70AF">
        <w:rPr>
          <w:sz w:val="28"/>
          <w:szCs w:val="28"/>
        </w:rPr>
        <w:t xml:space="preserve">, Администрацией поселения были приобретены и установлены автономные пожарные </w:t>
      </w:r>
      <w:proofErr w:type="spellStart"/>
      <w:r w:rsidR="009149EA" w:rsidRPr="001E70AF">
        <w:rPr>
          <w:sz w:val="28"/>
          <w:szCs w:val="28"/>
        </w:rPr>
        <w:t>извещатели</w:t>
      </w:r>
      <w:proofErr w:type="spellEnd"/>
      <w:r w:rsidR="009149EA" w:rsidRPr="001E70AF">
        <w:rPr>
          <w:sz w:val="28"/>
          <w:szCs w:val="28"/>
        </w:rPr>
        <w:t>.</w:t>
      </w:r>
    </w:p>
    <w:p w:rsidR="009F169C" w:rsidRPr="001E70AF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1E70AF">
        <w:rPr>
          <w:sz w:val="28"/>
          <w:szCs w:val="28"/>
        </w:rPr>
        <w:t>В целях предупреждения чре</w:t>
      </w:r>
      <w:r w:rsidR="00F03C5C">
        <w:rPr>
          <w:sz w:val="28"/>
          <w:szCs w:val="28"/>
        </w:rPr>
        <w:t xml:space="preserve">звычайных ситуаций в </w:t>
      </w:r>
      <w:proofErr w:type="spellStart"/>
      <w:r w:rsidR="00F03C5C">
        <w:rPr>
          <w:sz w:val="28"/>
          <w:szCs w:val="28"/>
        </w:rPr>
        <w:t>Божковском</w:t>
      </w:r>
      <w:proofErr w:type="spellEnd"/>
      <w:r w:rsidRPr="001E70AF">
        <w:rPr>
          <w:sz w:val="28"/>
          <w:szCs w:val="28"/>
        </w:rPr>
        <w:t xml:space="preserve"> сельском поселении </w:t>
      </w:r>
      <w:r w:rsidR="001A221C" w:rsidRPr="001E70AF">
        <w:rPr>
          <w:sz w:val="28"/>
          <w:szCs w:val="28"/>
        </w:rPr>
        <w:t>работает</w:t>
      </w:r>
      <w:r w:rsidRPr="001E70AF">
        <w:rPr>
          <w:sz w:val="28"/>
          <w:szCs w:val="28"/>
        </w:rPr>
        <w:t xml:space="preserve"> комиссия по предупреждению и ликвидации чрезвычайных ситуаций и обеспечению пожарной б</w:t>
      </w:r>
      <w:r w:rsidR="00903ADF" w:rsidRPr="001E70AF">
        <w:rPr>
          <w:sz w:val="28"/>
          <w:szCs w:val="28"/>
        </w:rPr>
        <w:t xml:space="preserve">езопасности. За </w:t>
      </w:r>
      <w:r w:rsidR="008E24F9" w:rsidRPr="001E70AF">
        <w:rPr>
          <w:sz w:val="28"/>
          <w:szCs w:val="28"/>
        </w:rPr>
        <w:t xml:space="preserve"> </w:t>
      </w:r>
      <w:r w:rsidR="007A69C0">
        <w:rPr>
          <w:sz w:val="28"/>
          <w:szCs w:val="28"/>
        </w:rPr>
        <w:t xml:space="preserve"> первое полугодие 2019 </w:t>
      </w:r>
      <w:proofErr w:type="gramStart"/>
      <w:r w:rsidR="007A69C0">
        <w:rPr>
          <w:sz w:val="28"/>
          <w:szCs w:val="28"/>
        </w:rPr>
        <w:t>года</w:t>
      </w:r>
      <w:r w:rsidR="001A221C" w:rsidRPr="001E70AF">
        <w:rPr>
          <w:sz w:val="28"/>
          <w:szCs w:val="28"/>
        </w:rPr>
        <w:t xml:space="preserve">  </w:t>
      </w:r>
      <w:r w:rsidR="002F446F" w:rsidRPr="001E70AF">
        <w:rPr>
          <w:sz w:val="28"/>
          <w:szCs w:val="28"/>
        </w:rPr>
        <w:t>проведено</w:t>
      </w:r>
      <w:proofErr w:type="gramEnd"/>
      <w:r w:rsidR="002F446F" w:rsidRPr="001E70AF">
        <w:rPr>
          <w:sz w:val="28"/>
          <w:szCs w:val="28"/>
        </w:rPr>
        <w:t xml:space="preserve"> </w:t>
      </w:r>
      <w:r w:rsidR="00F03C5C">
        <w:rPr>
          <w:sz w:val="28"/>
          <w:szCs w:val="28"/>
        </w:rPr>
        <w:t>6 заседаний комиссии</w:t>
      </w:r>
      <w:r w:rsidRPr="001E70AF">
        <w:rPr>
          <w:sz w:val="28"/>
          <w:szCs w:val="28"/>
        </w:rPr>
        <w:t>, на которых рассматривались следующие вопросы:</w:t>
      </w:r>
    </w:p>
    <w:p w:rsidR="00797355" w:rsidRDefault="009F169C" w:rsidP="00F03801">
      <w:pPr>
        <w:pStyle w:val="af"/>
        <w:numPr>
          <w:ilvl w:val="0"/>
          <w:numId w:val="2"/>
        </w:numPr>
        <w:tabs>
          <w:tab w:val="left" w:pos="708"/>
          <w:tab w:val="center" w:pos="4677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7355">
        <w:rPr>
          <w:rFonts w:ascii="Times New Roman" w:hAnsi="Times New Roman" w:cs="Times New Roman"/>
          <w:sz w:val="28"/>
          <w:szCs w:val="28"/>
        </w:rPr>
        <w:t>О мерах по организации безаварийного пропуска паводковых вод на территории. Утверждение плана работы комиссии Божковс</w:t>
      </w:r>
      <w:r w:rsidR="002F57BB" w:rsidRPr="00797355">
        <w:rPr>
          <w:rFonts w:ascii="Times New Roman" w:hAnsi="Times New Roman" w:cs="Times New Roman"/>
          <w:sz w:val="28"/>
          <w:szCs w:val="28"/>
        </w:rPr>
        <w:t>кого сельск</w:t>
      </w:r>
      <w:r w:rsidR="00BE6C80" w:rsidRPr="00797355">
        <w:rPr>
          <w:rFonts w:ascii="Times New Roman" w:hAnsi="Times New Roman" w:cs="Times New Roman"/>
          <w:sz w:val="28"/>
          <w:szCs w:val="28"/>
        </w:rPr>
        <w:t>ого поселения на</w:t>
      </w:r>
      <w:r w:rsidR="007A69C0" w:rsidRPr="00797355">
        <w:rPr>
          <w:rFonts w:ascii="Times New Roman" w:hAnsi="Times New Roman" w:cs="Times New Roman"/>
          <w:sz w:val="28"/>
          <w:szCs w:val="28"/>
        </w:rPr>
        <w:t xml:space="preserve"> первое полугодие 2019 года</w:t>
      </w:r>
      <w:r w:rsidRPr="00797355">
        <w:rPr>
          <w:rFonts w:ascii="Times New Roman" w:hAnsi="Times New Roman" w:cs="Times New Roman"/>
          <w:sz w:val="28"/>
          <w:szCs w:val="28"/>
        </w:rPr>
        <w:t>.</w:t>
      </w:r>
    </w:p>
    <w:p w:rsidR="00797355" w:rsidRDefault="00797355" w:rsidP="00F03801">
      <w:pPr>
        <w:pStyle w:val="af"/>
        <w:numPr>
          <w:ilvl w:val="0"/>
          <w:numId w:val="2"/>
        </w:numPr>
        <w:tabs>
          <w:tab w:val="left" w:pos="708"/>
          <w:tab w:val="center" w:pos="4677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состоянии пожарной безопасности в жилом секторе и задачах по подготовке к пожароопасному периоду 2019 года.</w:t>
      </w:r>
    </w:p>
    <w:p w:rsidR="001A221C" w:rsidRPr="00797355" w:rsidRDefault="001A221C" w:rsidP="00F03801">
      <w:pPr>
        <w:pStyle w:val="af"/>
        <w:numPr>
          <w:ilvl w:val="0"/>
          <w:numId w:val="2"/>
        </w:numPr>
        <w:tabs>
          <w:tab w:val="left" w:pos="708"/>
          <w:tab w:val="center" w:pos="4677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7355">
        <w:rPr>
          <w:rFonts w:ascii="Times New Roman" w:hAnsi="Times New Roman" w:cs="Times New Roman"/>
          <w:sz w:val="28"/>
          <w:szCs w:val="28"/>
        </w:rPr>
        <w:t>Санитарно-эпидемиологическое благополучие населения в условиях весеннего половодья.</w:t>
      </w:r>
    </w:p>
    <w:p w:rsidR="009F169C" w:rsidRPr="001E70AF" w:rsidRDefault="001A221C" w:rsidP="001A221C">
      <w:pPr>
        <w:pStyle w:val="af"/>
        <w:numPr>
          <w:ilvl w:val="0"/>
          <w:numId w:val="2"/>
        </w:numPr>
        <w:tabs>
          <w:tab w:val="left" w:pos="708"/>
          <w:tab w:val="center" w:pos="4677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70AF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1E70AF">
        <w:rPr>
          <w:rFonts w:ascii="Times New Roman" w:hAnsi="Times New Roman" w:cs="Times New Roman"/>
          <w:sz w:val="28"/>
          <w:szCs w:val="28"/>
        </w:rPr>
        <w:t>подготовке  к</w:t>
      </w:r>
      <w:proofErr w:type="gramEnd"/>
      <w:r w:rsidRPr="001E70AF">
        <w:rPr>
          <w:rFonts w:ascii="Times New Roman" w:hAnsi="Times New Roman" w:cs="Times New Roman"/>
          <w:sz w:val="28"/>
          <w:szCs w:val="28"/>
        </w:rPr>
        <w:t xml:space="preserve"> весенне-летнему пожароопасному периоду </w:t>
      </w:r>
      <w:r w:rsidR="00F03C5C">
        <w:rPr>
          <w:rFonts w:ascii="Times New Roman" w:hAnsi="Times New Roman" w:cs="Times New Roman"/>
          <w:sz w:val="28"/>
          <w:szCs w:val="28"/>
        </w:rPr>
        <w:t>2019</w:t>
      </w:r>
      <w:r w:rsidRPr="001E70AF">
        <w:rPr>
          <w:rFonts w:ascii="Times New Roman" w:hAnsi="Times New Roman" w:cs="Times New Roman"/>
          <w:sz w:val="28"/>
          <w:szCs w:val="28"/>
        </w:rPr>
        <w:t>г.</w:t>
      </w:r>
    </w:p>
    <w:p w:rsidR="001A221C" w:rsidRPr="001E70AF" w:rsidRDefault="001A221C" w:rsidP="001A221C">
      <w:pPr>
        <w:pStyle w:val="af"/>
        <w:numPr>
          <w:ilvl w:val="0"/>
          <w:numId w:val="2"/>
        </w:numPr>
        <w:tabs>
          <w:tab w:val="left" w:pos="708"/>
          <w:tab w:val="center" w:pos="4677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70AF">
        <w:rPr>
          <w:rFonts w:ascii="Times New Roman" w:hAnsi="Times New Roman" w:cs="Times New Roman"/>
          <w:sz w:val="28"/>
          <w:szCs w:val="28"/>
        </w:rPr>
        <w:t>О мерах по предотвращению ландшафтных пожаров и готовности сил и средств для их тушения.</w:t>
      </w:r>
    </w:p>
    <w:p w:rsidR="009F169C" w:rsidRPr="00797355" w:rsidRDefault="009F169C" w:rsidP="00797355">
      <w:pPr>
        <w:pStyle w:val="af"/>
        <w:numPr>
          <w:ilvl w:val="0"/>
          <w:numId w:val="2"/>
        </w:numPr>
        <w:tabs>
          <w:tab w:val="left" w:pos="708"/>
          <w:tab w:val="center" w:pos="4677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7355">
        <w:rPr>
          <w:rFonts w:ascii="Times New Roman" w:hAnsi="Times New Roman" w:cs="Times New Roman"/>
          <w:sz w:val="28"/>
          <w:szCs w:val="28"/>
        </w:rPr>
        <w:t>Подготовка к купальному сезону и снижению ЧС на водоемах.</w:t>
      </w:r>
    </w:p>
    <w:p w:rsidR="00797355" w:rsidRPr="00797355" w:rsidRDefault="00797355" w:rsidP="00797355">
      <w:pPr>
        <w:pStyle w:val="af"/>
        <w:numPr>
          <w:ilvl w:val="0"/>
          <w:numId w:val="2"/>
        </w:numPr>
        <w:tabs>
          <w:tab w:val="left" w:pos="708"/>
          <w:tab w:val="center" w:pos="4677"/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7355">
        <w:rPr>
          <w:rFonts w:ascii="Times New Roman" w:hAnsi="Times New Roman" w:cs="Times New Roman"/>
          <w:sz w:val="28"/>
          <w:szCs w:val="28"/>
        </w:rPr>
        <w:t xml:space="preserve">Об обеспечении пожарной безопасности в летний пожароопасный период 2019 </w:t>
      </w:r>
      <w:proofErr w:type="gramStart"/>
      <w:r w:rsidRPr="00797355">
        <w:rPr>
          <w:rFonts w:ascii="Times New Roman" w:hAnsi="Times New Roman" w:cs="Times New Roman"/>
          <w:sz w:val="28"/>
          <w:szCs w:val="28"/>
        </w:rPr>
        <w:t>года  и</w:t>
      </w:r>
      <w:proofErr w:type="gramEnd"/>
      <w:r w:rsidRPr="00797355">
        <w:rPr>
          <w:rFonts w:ascii="Times New Roman" w:hAnsi="Times New Roman" w:cs="Times New Roman"/>
          <w:sz w:val="28"/>
          <w:szCs w:val="28"/>
        </w:rPr>
        <w:t xml:space="preserve"> выполнении первичных мер пожарной безопасности в период прохождения пожароопасного </w:t>
      </w:r>
      <w:proofErr w:type="spellStart"/>
      <w:r w:rsidRPr="00797355">
        <w:rPr>
          <w:rFonts w:ascii="Times New Roman" w:hAnsi="Times New Roman" w:cs="Times New Roman"/>
          <w:sz w:val="28"/>
          <w:szCs w:val="28"/>
        </w:rPr>
        <w:t>периода.О</w:t>
      </w:r>
      <w:proofErr w:type="spellEnd"/>
      <w:r w:rsidRPr="00797355">
        <w:rPr>
          <w:rFonts w:ascii="Times New Roman" w:hAnsi="Times New Roman" w:cs="Times New Roman"/>
          <w:sz w:val="28"/>
          <w:szCs w:val="28"/>
        </w:rPr>
        <w:t xml:space="preserve"> своевременном установлении  особого противопожарного режима.</w:t>
      </w:r>
    </w:p>
    <w:p w:rsidR="009F169C" w:rsidRPr="001E70AF" w:rsidRDefault="00797355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9F169C" w:rsidRPr="001E70AF">
        <w:rPr>
          <w:sz w:val="28"/>
          <w:szCs w:val="28"/>
        </w:rPr>
        <w:t>) Проведение инвентаризации и проверка состояния источников наружного противопожарного водоснабжения.</w:t>
      </w:r>
    </w:p>
    <w:p w:rsidR="009665D3" w:rsidRPr="001E70AF" w:rsidRDefault="00797355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665D3" w:rsidRPr="001E70AF">
        <w:rPr>
          <w:sz w:val="28"/>
          <w:szCs w:val="28"/>
        </w:rPr>
        <w:t>екомендовано руководителям сельхозпредприятий произвести опашку полей, производственных зданий, складских помещений и их территорий.</w:t>
      </w:r>
    </w:p>
    <w:p w:rsidR="005E2A7B" w:rsidRDefault="00797355" w:rsidP="00D067DF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2019 году создана межведомственная группа по контролю за недопущением выжигания сухой травянистой растите</w:t>
      </w:r>
      <w:r w:rsidR="00136354">
        <w:rPr>
          <w:sz w:val="28"/>
          <w:szCs w:val="28"/>
        </w:rPr>
        <w:t xml:space="preserve">льности на территории </w:t>
      </w:r>
      <w:proofErr w:type="gramStart"/>
      <w:r w:rsidR="00136354">
        <w:rPr>
          <w:sz w:val="28"/>
          <w:szCs w:val="28"/>
        </w:rPr>
        <w:t>поселения,  которая</w:t>
      </w:r>
      <w:proofErr w:type="gramEnd"/>
      <w:r w:rsidR="00136354">
        <w:rPr>
          <w:sz w:val="28"/>
          <w:szCs w:val="28"/>
        </w:rPr>
        <w:t xml:space="preserve"> в период  действия пожароопасного периода осуществляет регулярное патрулирование территории.</w:t>
      </w:r>
    </w:p>
    <w:p w:rsidR="00D067DF" w:rsidRPr="00A77FFC" w:rsidRDefault="00A77FFC" w:rsidP="00A77FFC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6354">
        <w:rPr>
          <w:sz w:val="28"/>
          <w:szCs w:val="28"/>
        </w:rPr>
        <w:t>Кроме того, на территории поселения работает</w:t>
      </w:r>
      <w:r w:rsidR="009665D3" w:rsidRPr="00A77FFC">
        <w:rPr>
          <w:sz w:val="28"/>
          <w:szCs w:val="28"/>
        </w:rPr>
        <w:t xml:space="preserve"> мобильная группа по предупреждению и ликвидации ЧС и ПБ для оперативного реагирования на ландшафтные и другие возгорания. С их помощью ведется мон</w:t>
      </w:r>
      <w:r w:rsidR="00D067DF" w:rsidRPr="00A77FFC">
        <w:rPr>
          <w:sz w:val="28"/>
          <w:szCs w:val="28"/>
        </w:rPr>
        <w:t xml:space="preserve">иторинг и патрулирование в течении всего светового времени суток. </w:t>
      </w:r>
      <w:r w:rsidR="00797355">
        <w:rPr>
          <w:sz w:val="28"/>
          <w:szCs w:val="28"/>
        </w:rPr>
        <w:t>Создана и работает добровольная</w:t>
      </w:r>
      <w:r w:rsidR="00D067DF" w:rsidRPr="00A77FFC">
        <w:rPr>
          <w:sz w:val="28"/>
          <w:szCs w:val="28"/>
        </w:rPr>
        <w:t xml:space="preserve"> пожарная </w:t>
      </w:r>
      <w:proofErr w:type="gramStart"/>
      <w:r w:rsidR="00D067DF" w:rsidRPr="00A77FFC">
        <w:rPr>
          <w:sz w:val="28"/>
          <w:szCs w:val="28"/>
        </w:rPr>
        <w:t>охрана  из</w:t>
      </w:r>
      <w:proofErr w:type="gramEnd"/>
      <w:r w:rsidR="00D067DF" w:rsidRPr="00A77FFC">
        <w:rPr>
          <w:sz w:val="28"/>
          <w:szCs w:val="28"/>
        </w:rPr>
        <w:t xml:space="preserve"> 15 человек, которая осна</w:t>
      </w:r>
      <w:r w:rsidR="00EF024C" w:rsidRPr="00A77FFC">
        <w:rPr>
          <w:sz w:val="28"/>
          <w:szCs w:val="28"/>
        </w:rPr>
        <w:t>щена ранцевыми  огнетушителями и хлопушками.</w:t>
      </w:r>
    </w:p>
    <w:p w:rsidR="009665D3" w:rsidRPr="00A77FFC" w:rsidRDefault="00D067DF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A77FFC">
        <w:rPr>
          <w:sz w:val="28"/>
          <w:szCs w:val="28"/>
        </w:rPr>
        <w:t xml:space="preserve"> Сжигание мусора, веток, выжигание сухой растительности и разведение открытого огня на территории поселения запрещено. На это обращаю отдельное внимание, так как штрафы на нарушителей возросли в несколько раз, а самое </w:t>
      </w:r>
      <w:proofErr w:type="gramStart"/>
      <w:r w:rsidRPr="00A77FFC">
        <w:rPr>
          <w:sz w:val="28"/>
          <w:szCs w:val="28"/>
        </w:rPr>
        <w:t>главное  -</w:t>
      </w:r>
      <w:proofErr w:type="gramEnd"/>
      <w:r w:rsidRPr="00A77FFC">
        <w:rPr>
          <w:sz w:val="28"/>
          <w:szCs w:val="28"/>
        </w:rPr>
        <w:t xml:space="preserve"> не нанести себе либо соседям материального ущерба и тем более не допустить гибели людей.</w:t>
      </w:r>
    </w:p>
    <w:p w:rsidR="009F169C" w:rsidRPr="00A77FFC" w:rsidRDefault="009F169C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A77FFC">
        <w:rPr>
          <w:sz w:val="28"/>
          <w:szCs w:val="28"/>
        </w:rPr>
        <w:t xml:space="preserve">     Одним из важнейших направлений деятельности Администрации поселения в сфере защиты населения и территории от чрезвычайных ситуаций является обеспечение безопасности на водны</w:t>
      </w:r>
      <w:r w:rsidR="002F446F" w:rsidRPr="00A77FFC">
        <w:rPr>
          <w:sz w:val="28"/>
          <w:szCs w:val="28"/>
        </w:rPr>
        <w:t>х объектах. Кроме того про</w:t>
      </w:r>
      <w:r w:rsidRPr="00A77FFC">
        <w:rPr>
          <w:sz w:val="28"/>
          <w:szCs w:val="28"/>
        </w:rPr>
        <w:t xml:space="preserve">водится разъяснительная работа с собственниками </w:t>
      </w:r>
      <w:proofErr w:type="gramStart"/>
      <w:r w:rsidRPr="00A77FFC">
        <w:rPr>
          <w:sz w:val="28"/>
          <w:szCs w:val="28"/>
        </w:rPr>
        <w:t>ГТС  о</w:t>
      </w:r>
      <w:proofErr w:type="gramEnd"/>
      <w:r w:rsidRPr="00A77FFC">
        <w:rPr>
          <w:sz w:val="28"/>
          <w:szCs w:val="28"/>
        </w:rPr>
        <w:t xml:space="preserve"> необходимости соблюдать   действующее законодательство  в сфере охраны водных объектов и обеспечения безопасности ГТС,  в летний период собственникам ГТС было рекомендовано установить знаки о запрете купания.</w:t>
      </w:r>
    </w:p>
    <w:p w:rsidR="00C44329" w:rsidRDefault="00E83B2F" w:rsidP="00C44329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 w:rsidRPr="00A77FFC">
        <w:rPr>
          <w:sz w:val="28"/>
          <w:szCs w:val="28"/>
        </w:rPr>
        <w:t xml:space="preserve">В </w:t>
      </w:r>
      <w:r w:rsidR="002F57BB" w:rsidRPr="00A77FFC">
        <w:rPr>
          <w:sz w:val="28"/>
          <w:szCs w:val="28"/>
        </w:rPr>
        <w:t xml:space="preserve"> </w:t>
      </w:r>
      <w:r w:rsidR="007A69C0">
        <w:rPr>
          <w:sz w:val="28"/>
          <w:szCs w:val="28"/>
        </w:rPr>
        <w:t xml:space="preserve"> </w:t>
      </w:r>
      <w:r w:rsidR="00136354">
        <w:rPr>
          <w:sz w:val="28"/>
          <w:szCs w:val="28"/>
        </w:rPr>
        <w:t>первом</w:t>
      </w:r>
      <w:r w:rsidR="007A69C0">
        <w:rPr>
          <w:sz w:val="28"/>
          <w:szCs w:val="28"/>
        </w:rPr>
        <w:t xml:space="preserve"> </w:t>
      </w:r>
      <w:r w:rsidR="00136354">
        <w:rPr>
          <w:sz w:val="28"/>
          <w:szCs w:val="28"/>
        </w:rPr>
        <w:t>полугодии</w:t>
      </w:r>
      <w:r w:rsidR="007A69C0">
        <w:rPr>
          <w:sz w:val="28"/>
          <w:szCs w:val="28"/>
        </w:rPr>
        <w:t xml:space="preserve"> 2019 </w:t>
      </w:r>
      <w:proofErr w:type="gramStart"/>
      <w:r w:rsidR="007A69C0">
        <w:rPr>
          <w:sz w:val="28"/>
          <w:szCs w:val="28"/>
        </w:rPr>
        <w:t>года</w:t>
      </w:r>
      <w:r w:rsidR="00BE6C80" w:rsidRPr="00A77FFC">
        <w:rPr>
          <w:sz w:val="28"/>
          <w:szCs w:val="28"/>
        </w:rPr>
        <w:t xml:space="preserve"> </w:t>
      </w:r>
      <w:r w:rsidRPr="00A77FFC">
        <w:rPr>
          <w:sz w:val="28"/>
          <w:szCs w:val="28"/>
        </w:rPr>
        <w:t xml:space="preserve"> </w:t>
      </w:r>
      <w:r w:rsidR="002F57BB" w:rsidRPr="00A77FFC">
        <w:rPr>
          <w:sz w:val="28"/>
          <w:szCs w:val="28"/>
        </w:rPr>
        <w:t>зафиксировано</w:t>
      </w:r>
      <w:proofErr w:type="gramEnd"/>
      <w:r w:rsidR="002F57BB" w:rsidRPr="00A77FFC">
        <w:rPr>
          <w:sz w:val="28"/>
          <w:szCs w:val="28"/>
        </w:rPr>
        <w:t xml:space="preserve"> и ликвидировано </w:t>
      </w:r>
      <w:r w:rsidR="00136354">
        <w:rPr>
          <w:sz w:val="28"/>
          <w:szCs w:val="28"/>
        </w:rPr>
        <w:t>4 случая</w:t>
      </w:r>
      <w:r w:rsidR="009F169C" w:rsidRPr="00A77FFC">
        <w:rPr>
          <w:sz w:val="28"/>
          <w:szCs w:val="28"/>
        </w:rPr>
        <w:t xml:space="preserve"> во</w:t>
      </w:r>
      <w:r w:rsidR="00413492" w:rsidRPr="00A77FFC">
        <w:rPr>
          <w:sz w:val="28"/>
          <w:szCs w:val="28"/>
        </w:rPr>
        <w:t>згорания</w:t>
      </w:r>
      <w:r w:rsidR="00136354">
        <w:rPr>
          <w:sz w:val="28"/>
          <w:szCs w:val="28"/>
        </w:rPr>
        <w:t xml:space="preserve">, из них  3 </w:t>
      </w:r>
      <w:r w:rsidR="005337D4" w:rsidRPr="00A77FFC">
        <w:rPr>
          <w:sz w:val="28"/>
          <w:szCs w:val="28"/>
        </w:rPr>
        <w:t>-</w:t>
      </w:r>
      <w:r w:rsidR="00136354">
        <w:rPr>
          <w:sz w:val="28"/>
          <w:szCs w:val="28"/>
        </w:rPr>
        <w:t xml:space="preserve"> </w:t>
      </w:r>
      <w:r w:rsidR="005337D4" w:rsidRPr="00A77FFC">
        <w:rPr>
          <w:sz w:val="28"/>
          <w:szCs w:val="28"/>
        </w:rPr>
        <w:t>мусор</w:t>
      </w:r>
      <w:r w:rsidR="00136354">
        <w:rPr>
          <w:sz w:val="28"/>
          <w:szCs w:val="28"/>
        </w:rPr>
        <w:t>, 1 пожар</w:t>
      </w:r>
      <w:r w:rsidR="009F169C" w:rsidRPr="00A77FFC">
        <w:rPr>
          <w:sz w:val="28"/>
          <w:szCs w:val="28"/>
        </w:rPr>
        <w:t xml:space="preserve"> в жилом секторе.</w:t>
      </w:r>
      <w:r w:rsidR="00C44329" w:rsidRPr="00C44329">
        <w:rPr>
          <w:sz w:val="28"/>
          <w:szCs w:val="28"/>
        </w:rPr>
        <w:t xml:space="preserve"> </w:t>
      </w:r>
      <w:r w:rsidR="00C44329">
        <w:rPr>
          <w:sz w:val="28"/>
          <w:szCs w:val="28"/>
        </w:rPr>
        <w:t>Составлено 4 протокола об административных правонарушениях.</w:t>
      </w:r>
    </w:p>
    <w:p w:rsidR="008A0F50" w:rsidRDefault="00C44329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первом полугодии 2018 года было</w:t>
      </w:r>
      <w:r w:rsidRPr="00C44329">
        <w:rPr>
          <w:sz w:val="28"/>
          <w:szCs w:val="28"/>
        </w:rPr>
        <w:t xml:space="preserve"> </w:t>
      </w:r>
      <w:r>
        <w:rPr>
          <w:sz w:val="28"/>
          <w:szCs w:val="28"/>
        </w:rPr>
        <w:t>зафиксировано и ликвидировано 15 возгораний, из них</w:t>
      </w:r>
      <w:r w:rsidRPr="00C443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11 - мусор, 2- сухая трава, 2 -  пожара в жилом секторе.  Что свидетельствует о сознательности граждан.</w:t>
      </w:r>
    </w:p>
    <w:p w:rsidR="00C44329" w:rsidRDefault="00C44329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136354" w:rsidRPr="00A77FFC" w:rsidRDefault="00E73FD7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Хочу доложить вам, что по программе устранения цифрового неравенства проложено 9,2</w:t>
      </w:r>
      <w:proofErr w:type="gramStart"/>
      <w:r>
        <w:rPr>
          <w:sz w:val="28"/>
          <w:szCs w:val="28"/>
        </w:rPr>
        <w:t>км  оптико</w:t>
      </w:r>
      <w:proofErr w:type="gramEnd"/>
      <w:r>
        <w:rPr>
          <w:sz w:val="28"/>
          <w:szCs w:val="28"/>
        </w:rPr>
        <w:t xml:space="preserve">-волоконного кабеля от </w:t>
      </w:r>
      <w:proofErr w:type="spellStart"/>
      <w:r>
        <w:rPr>
          <w:sz w:val="28"/>
          <w:szCs w:val="28"/>
        </w:rPr>
        <w:t>п.Тополевый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х.Чернецов</w:t>
      </w:r>
      <w:proofErr w:type="spellEnd"/>
      <w:r>
        <w:rPr>
          <w:sz w:val="28"/>
          <w:szCs w:val="28"/>
        </w:rPr>
        <w:t xml:space="preserve">  для установления высокоскоростного Интернета. В дальнейшем кабель будет проложен и к хуторам </w:t>
      </w:r>
      <w:r w:rsidR="00774429">
        <w:rPr>
          <w:sz w:val="28"/>
          <w:szCs w:val="28"/>
        </w:rPr>
        <w:t xml:space="preserve">Обухов-4, </w:t>
      </w:r>
      <w:proofErr w:type="spellStart"/>
      <w:r w:rsidR="00774429">
        <w:rPr>
          <w:sz w:val="28"/>
          <w:szCs w:val="28"/>
        </w:rPr>
        <w:t>Божковка</w:t>
      </w:r>
      <w:proofErr w:type="spellEnd"/>
      <w:r w:rsidR="00774429">
        <w:rPr>
          <w:sz w:val="28"/>
          <w:szCs w:val="28"/>
        </w:rPr>
        <w:t>, Володарский для обеспечения социальных объектов и жителей поселения высокоскоростным Интернетом.</w:t>
      </w:r>
    </w:p>
    <w:p w:rsidR="00B55B98" w:rsidRPr="00A77FFC" w:rsidRDefault="00B55B98" w:rsidP="009F169C">
      <w:pPr>
        <w:tabs>
          <w:tab w:val="left" w:pos="708"/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</w:p>
    <w:p w:rsidR="00B55B98" w:rsidRPr="001032D4" w:rsidRDefault="00B55B98" w:rsidP="00B55B98">
      <w:pPr>
        <w:rPr>
          <w:sz w:val="28"/>
          <w:szCs w:val="28"/>
        </w:rPr>
      </w:pPr>
      <w:r w:rsidRPr="00A77FFC">
        <w:rPr>
          <w:color w:val="FF0000"/>
          <w:sz w:val="28"/>
          <w:szCs w:val="28"/>
        </w:rPr>
        <w:t xml:space="preserve"> </w:t>
      </w:r>
      <w:r w:rsidRPr="00A77FFC">
        <w:rPr>
          <w:color w:val="FF0000"/>
          <w:sz w:val="28"/>
          <w:szCs w:val="28"/>
        </w:rPr>
        <w:tab/>
      </w:r>
      <w:r w:rsidRPr="001032D4">
        <w:rPr>
          <w:sz w:val="28"/>
          <w:szCs w:val="28"/>
        </w:rPr>
        <w:t>Администрацией поселения в</w:t>
      </w:r>
      <w:r w:rsidR="00136354" w:rsidRPr="001032D4">
        <w:rPr>
          <w:sz w:val="28"/>
          <w:szCs w:val="28"/>
        </w:rPr>
        <w:t xml:space="preserve"> первом полугодии</w:t>
      </w:r>
      <w:r w:rsidR="007A69C0" w:rsidRPr="001032D4">
        <w:rPr>
          <w:sz w:val="28"/>
          <w:szCs w:val="28"/>
        </w:rPr>
        <w:t xml:space="preserve"> 2019 года</w:t>
      </w:r>
      <w:r w:rsidRPr="001032D4">
        <w:rPr>
          <w:sz w:val="28"/>
          <w:szCs w:val="28"/>
        </w:rPr>
        <w:t xml:space="preserve"> проделана большая работа, но есть </w:t>
      </w:r>
      <w:proofErr w:type="gramStart"/>
      <w:r w:rsidRPr="001032D4">
        <w:rPr>
          <w:sz w:val="28"/>
          <w:szCs w:val="28"/>
        </w:rPr>
        <w:t>еще  задачи</w:t>
      </w:r>
      <w:proofErr w:type="gramEnd"/>
      <w:r w:rsidRPr="001032D4">
        <w:rPr>
          <w:sz w:val="28"/>
          <w:szCs w:val="28"/>
        </w:rPr>
        <w:t>, кото</w:t>
      </w:r>
      <w:r w:rsidR="00136354" w:rsidRPr="001032D4">
        <w:rPr>
          <w:sz w:val="28"/>
          <w:szCs w:val="28"/>
        </w:rPr>
        <w:t xml:space="preserve">рые необходимо решить </w:t>
      </w:r>
      <w:r w:rsidRPr="001032D4">
        <w:rPr>
          <w:sz w:val="28"/>
          <w:szCs w:val="28"/>
        </w:rPr>
        <w:t>, а именно:</w:t>
      </w:r>
    </w:p>
    <w:p w:rsidR="00B55B98" w:rsidRPr="001032D4" w:rsidRDefault="00B55B98" w:rsidP="00B55B98">
      <w:pPr>
        <w:rPr>
          <w:sz w:val="28"/>
          <w:szCs w:val="28"/>
        </w:rPr>
      </w:pPr>
      <w:r w:rsidRPr="001032D4">
        <w:rPr>
          <w:sz w:val="28"/>
          <w:szCs w:val="28"/>
        </w:rPr>
        <w:tab/>
        <w:t xml:space="preserve">1.Произвести ремонт </w:t>
      </w:r>
      <w:proofErr w:type="gramStart"/>
      <w:r w:rsidRPr="001032D4">
        <w:rPr>
          <w:sz w:val="28"/>
          <w:szCs w:val="28"/>
        </w:rPr>
        <w:t>дор</w:t>
      </w:r>
      <w:r w:rsidR="00BF71C0" w:rsidRPr="001032D4">
        <w:rPr>
          <w:sz w:val="28"/>
          <w:szCs w:val="28"/>
        </w:rPr>
        <w:t xml:space="preserve">ог </w:t>
      </w:r>
      <w:r w:rsidRPr="001032D4">
        <w:rPr>
          <w:sz w:val="28"/>
          <w:szCs w:val="28"/>
        </w:rPr>
        <w:t xml:space="preserve"> в</w:t>
      </w:r>
      <w:proofErr w:type="gramEnd"/>
      <w:r w:rsidRPr="001032D4">
        <w:rPr>
          <w:sz w:val="28"/>
          <w:szCs w:val="28"/>
        </w:rPr>
        <w:t xml:space="preserve"> </w:t>
      </w:r>
      <w:proofErr w:type="spellStart"/>
      <w:r w:rsidRPr="001032D4">
        <w:rPr>
          <w:sz w:val="28"/>
          <w:szCs w:val="28"/>
        </w:rPr>
        <w:t>х.Чекунов</w:t>
      </w:r>
      <w:proofErr w:type="spellEnd"/>
      <w:r w:rsidRPr="001032D4">
        <w:rPr>
          <w:sz w:val="28"/>
          <w:szCs w:val="28"/>
        </w:rPr>
        <w:t xml:space="preserve"> по</w:t>
      </w:r>
      <w:r w:rsidR="00CF59E2" w:rsidRPr="001032D4">
        <w:rPr>
          <w:sz w:val="28"/>
          <w:szCs w:val="28"/>
        </w:rPr>
        <w:t xml:space="preserve"> </w:t>
      </w:r>
      <w:proofErr w:type="spellStart"/>
      <w:r w:rsidR="00CF59E2" w:rsidRPr="001032D4">
        <w:rPr>
          <w:sz w:val="28"/>
          <w:szCs w:val="28"/>
        </w:rPr>
        <w:t>ул.Мира</w:t>
      </w:r>
      <w:proofErr w:type="spellEnd"/>
      <w:r w:rsidR="00CF59E2" w:rsidRPr="001032D4">
        <w:rPr>
          <w:sz w:val="28"/>
          <w:szCs w:val="28"/>
        </w:rPr>
        <w:t xml:space="preserve">, в </w:t>
      </w:r>
      <w:proofErr w:type="spellStart"/>
      <w:r w:rsidR="00CF59E2" w:rsidRPr="001032D4">
        <w:rPr>
          <w:sz w:val="28"/>
          <w:szCs w:val="28"/>
        </w:rPr>
        <w:t>х.Володарский</w:t>
      </w:r>
      <w:proofErr w:type="spellEnd"/>
      <w:r w:rsidR="00CF59E2" w:rsidRPr="001032D4">
        <w:rPr>
          <w:sz w:val="28"/>
          <w:szCs w:val="28"/>
        </w:rPr>
        <w:t xml:space="preserve"> дороги</w:t>
      </w:r>
      <w:r w:rsidRPr="001032D4">
        <w:rPr>
          <w:sz w:val="28"/>
          <w:szCs w:val="28"/>
        </w:rPr>
        <w:t xml:space="preserve"> к </w:t>
      </w:r>
      <w:proofErr w:type="spellStart"/>
      <w:r w:rsidRPr="001032D4">
        <w:rPr>
          <w:sz w:val="28"/>
          <w:szCs w:val="28"/>
        </w:rPr>
        <w:t>ул.Чапаева</w:t>
      </w:r>
      <w:proofErr w:type="spellEnd"/>
      <w:r w:rsidRPr="001032D4">
        <w:rPr>
          <w:sz w:val="28"/>
          <w:szCs w:val="28"/>
        </w:rPr>
        <w:t>.</w:t>
      </w:r>
    </w:p>
    <w:p w:rsidR="00B55B98" w:rsidRPr="001032D4" w:rsidRDefault="00B55B98" w:rsidP="00B55B98">
      <w:pPr>
        <w:rPr>
          <w:sz w:val="28"/>
          <w:szCs w:val="28"/>
        </w:rPr>
      </w:pPr>
      <w:r w:rsidRPr="001032D4">
        <w:rPr>
          <w:sz w:val="28"/>
          <w:szCs w:val="28"/>
        </w:rPr>
        <w:tab/>
      </w:r>
      <w:r w:rsidR="005609DC" w:rsidRPr="001032D4">
        <w:rPr>
          <w:sz w:val="28"/>
          <w:szCs w:val="28"/>
        </w:rPr>
        <w:t>2.Продолжить работу по улучшению водоснабжения</w:t>
      </w:r>
      <w:r w:rsidRPr="001032D4">
        <w:rPr>
          <w:sz w:val="28"/>
          <w:szCs w:val="28"/>
        </w:rPr>
        <w:t xml:space="preserve"> </w:t>
      </w:r>
      <w:proofErr w:type="spellStart"/>
      <w:r w:rsidRPr="001032D4">
        <w:rPr>
          <w:sz w:val="28"/>
          <w:szCs w:val="28"/>
        </w:rPr>
        <w:t>п.Тополевый</w:t>
      </w:r>
      <w:proofErr w:type="spellEnd"/>
      <w:r w:rsidRPr="001032D4">
        <w:rPr>
          <w:sz w:val="28"/>
          <w:szCs w:val="28"/>
        </w:rPr>
        <w:t>.</w:t>
      </w:r>
    </w:p>
    <w:p w:rsidR="00B55B98" w:rsidRPr="001032D4" w:rsidRDefault="00BF71C0" w:rsidP="00B55B98">
      <w:pPr>
        <w:rPr>
          <w:sz w:val="28"/>
          <w:szCs w:val="28"/>
        </w:rPr>
      </w:pPr>
      <w:r w:rsidRPr="001032D4">
        <w:rPr>
          <w:sz w:val="28"/>
          <w:szCs w:val="28"/>
        </w:rPr>
        <w:lastRenderedPageBreak/>
        <w:tab/>
        <w:t>3.У</w:t>
      </w:r>
      <w:r w:rsidR="00B55B98" w:rsidRPr="001032D4">
        <w:rPr>
          <w:sz w:val="28"/>
          <w:szCs w:val="28"/>
        </w:rPr>
        <w:t>становить</w:t>
      </w:r>
      <w:r w:rsidRPr="001032D4">
        <w:rPr>
          <w:sz w:val="28"/>
          <w:szCs w:val="28"/>
        </w:rPr>
        <w:t xml:space="preserve"> 12</w:t>
      </w:r>
      <w:r w:rsidR="005E2A7B" w:rsidRPr="001032D4">
        <w:rPr>
          <w:sz w:val="28"/>
          <w:szCs w:val="28"/>
        </w:rPr>
        <w:t xml:space="preserve"> </w:t>
      </w:r>
      <w:proofErr w:type="spellStart"/>
      <w:r w:rsidR="005E2A7B" w:rsidRPr="001032D4">
        <w:rPr>
          <w:sz w:val="28"/>
          <w:szCs w:val="28"/>
        </w:rPr>
        <w:t>мусоросборочных</w:t>
      </w:r>
      <w:proofErr w:type="spellEnd"/>
      <w:r w:rsidR="005E2A7B" w:rsidRPr="001032D4">
        <w:rPr>
          <w:sz w:val="28"/>
          <w:szCs w:val="28"/>
        </w:rPr>
        <w:t xml:space="preserve"> контейнера</w:t>
      </w:r>
      <w:r w:rsidR="00CF59E2" w:rsidRPr="001032D4">
        <w:rPr>
          <w:sz w:val="28"/>
          <w:szCs w:val="28"/>
        </w:rPr>
        <w:t>, обустроить контейнерные площадки.</w:t>
      </w:r>
    </w:p>
    <w:p w:rsidR="005E2A7B" w:rsidRPr="00A77FFC" w:rsidRDefault="00CF59E2" w:rsidP="00774429">
      <w:pPr>
        <w:ind w:firstLine="708"/>
        <w:rPr>
          <w:sz w:val="28"/>
          <w:szCs w:val="28"/>
        </w:rPr>
      </w:pPr>
      <w:r w:rsidRPr="001032D4">
        <w:rPr>
          <w:sz w:val="28"/>
          <w:szCs w:val="28"/>
        </w:rPr>
        <w:t xml:space="preserve">4.Принять участие в устройстве модульного </w:t>
      </w:r>
      <w:proofErr w:type="spellStart"/>
      <w:r w:rsidRPr="001032D4">
        <w:rPr>
          <w:sz w:val="28"/>
          <w:szCs w:val="28"/>
        </w:rPr>
        <w:t>ФАПа</w:t>
      </w:r>
      <w:proofErr w:type="spellEnd"/>
      <w:r w:rsidRPr="001032D4">
        <w:rPr>
          <w:sz w:val="28"/>
          <w:szCs w:val="28"/>
        </w:rPr>
        <w:t xml:space="preserve"> в </w:t>
      </w:r>
      <w:proofErr w:type="spellStart"/>
      <w:r w:rsidRPr="001032D4">
        <w:rPr>
          <w:sz w:val="28"/>
          <w:szCs w:val="28"/>
        </w:rPr>
        <w:t>х.Божковка</w:t>
      </w:r>
      <w:proofErr w:type="spellEnd"/>
      <w:r w:rsidR="005E2A7B" w:rsidRPr="001032D4">
        <w:rPr>
          <w:sz w:val="28"/>
          <w:szCs w:val="28"/>
        </w:rPr>
        <w:t>.</w:t>
      </w:r>
      <w:r w:rsidR="005E2A7B" w:rsidRPr="00A77FFC">
        <w:rPr>
          <w:rFonts w:eastAsia="SimSun" w:cs="Mangal"/>
          <w:kern w:val="2"/>
          <w:sz w:val="28"/>
          <w:szCs w:val="28"/>
          <w:lang w:bidi="hi-IN"/>
        </w:rPr>
        <w:t xml:space="preserve"> </w:t>
      </w:r>
    </w:p>
    <w:p w:rsidR="00774429" w:rsidRDefault="00774429" w:rsidP="00A77FFC">
      <w:pPr>
        <w:widowControl w:val="0"/>
        <w:ind w:firstLine="426"/>
        <w:jc w:val="both"/>
        <w:rPr>
          <w:sz w:val="28"/>
          <w:szCs w:val="28"/>
        </w:rPr>
      </w:pPr>
    </w:p>
    <w:p w:rsidR="001E70AF" w:rsidRPr="00A77FFC" w:rsidRDefault="005E2A7B" w:rsidP="00A77FFC">
      <w:pPr>
        <w:widowControl w:val="0"/>
        <w:ind w:firstLine="426"/>
        <w:jc w:val="both"/>
        <w:rPr>
          <w:sz w:val="28"/>
          <w:szCs w:val="28"/>
        </w:rPr>
      </w:pPr>
      <w:bookmarkStart w:id="0" w:name="_GoBack"/>
      <w:bookmarkEnd w:id="0"/>
      <w:r w:rsidRPr="00A77FFC">
        <w:rPr>
          <w:rFonts w:eastAsia="SimSun" w:cs="Mangal"/>
          <w:kern w:val="2"/>
          <w:sz w:val="28"/>
          <w:szCs w:val="28"/>
          <w:lang w:bidi="hi-IN"/>
        </w:rPr>
        <w:t>Искренне желаю всем крепкого зд</w:t>
      </w:r>
      <w:r w:rsidR="00A77FFC">
        <w:rPr>
          <w:rFonts w:eastAsia="SimSun" w:cs="Mangal"/>
          <w:kern w:val="2"/>
          <w:sz w:val="28"/>
          <w:szCs w:val="28"/>
          <w:lang w:bidi="hi-IN"/>
        </w:rPr>
        <w:t>оровья и тесного сотрудничества</w:t>
      </w:r>
    </w:p>
    <w:p w:rsidR="00A77FFC" w:rsidRPr="00A77FFC" w:rsidRDefault="00A77FFC" w:rsidP="009F169C">
      <w:pPr>
        <w:spacing w:before="100" w:beforeAutospacing="1" w:after="100" w:afterAutospacing="1"/>
        <w:jc w:val="both"/>
        <w:rPr>
          <w:sz w:val="28"/>
          <w:szCs w:val="28"/>
        </w:rPr>
      </w:pPr>
      <w:r w:rsidRPr="00A77FFC">
        <w:rPr>
          <w:sz w:val="28"/>
          <w:szCs w:val="28"/>
        </w:rPr>
        <w:t>Глава Администрации</w:t>
      </w:r>
    </w:p>
    <w:p w:rsidR="00A77FFC" w:rsidRPr="00A77FFC" w:rsidRDefault="00A77FFC" w:rsidP="009F169C">
      <w:pPr>
        <w:spacing w:before="100" w:beforeAutospacing="1" w:after="100" w:afterAutospacing="1"/>
        <w:jc w:val="both"/>
        <w:rPr>
          <w:sz w:val="28"/>
          <w:szCs w:val="28"/>
        </w:rPr>
      </w:pPr>
      <w:r w:rsidRPr="00A77FFC">
        <w:rPr>
          <w:sz w:val="28"/>
          <w:szCs w:val="28"/>
        </w:rPr>
        <w:t xml:space="preserve">Божковского сельского поселения                       </w:t>
      </w:r>
      <w:proofErr w:type="spellStart"/>
      <w:r w:rsidRPr="00A77FFC">
        <w:rPr>
          <w:sz w:val="28"/>
          <w:szCs w:val="28"/>
        </w:rPr>
        <w:t>В.Д.Гуцалюк</w:t>
      </w:r>
      <w:proofErr w:type="spellEnd"/>
    </w:p>
    <w:p w:rsidR="00A77FFC" w:rsidRPr="00A77FFC" w:rsidRDefault="00A77FFC" w:rsidP="009F169C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A77FFC" w:rsidRDefault="00A77FFC" w:rsidP="009F169C">
      <w:pPr>
        <w:spacing w:before="100" w:beforeAutospacing="1" w:after="100" w:afterAutospacing="1"/>
        <w:jc w:val="both"/>
        <w:rPr>
          <w:sz w:val="32"/>
          <w:szCs w:val="32"/>
        </w:rPr>
      </w:pPr>
    </w:p>
    <w:p w:rsidR="00A77FFC" w:rsidRDefault="00A77FFC" w:rsidP="009F169C">
      <w:pPr>
        <w:spacing w:before="100" w:beforeAutospacing="1" w:after="100" w:afterAutospacing="1"/>
        <w:jc w:val="both"/>
        <w:rPr>
          <w:sz w:val="32"/>
          <w:szCs w:val="32"/>
        </w:rPr>
      </w:pPr>
    </w:p>
    <w:p w:rsidR="00727968" w:rsidRDefault="00727968" w:rsidP="009F169C">
      <w:pPr>
        <w:ind w:firstLine="720"/>
        <w:jc w:val="both"/>
        <w:rPr>
          <w:sz w:val="32"/>
          <w:szCs w:val="32"/>
        </w:rPr>
      </w:pPr>
    </w:p>
    <w:p w:rsidR="00727968" w:rsidRDefault="00727968" w:rsidP="009F169C">
      <w:pPr>
        <w:ind w:firstLine="720"/>
        <w:jc w:val="both"/>
        <w:rPr>
          <w:sz w:val="32"/>
          <w:szCs w:val="32"/>
        </w:rPr>
      </w:pPr>
    </w:p>
    <w:p w:rsidR="00727968" w:rsidRDefault="00727968" w:rsidP="009F169C">
      <w:pPr>
        <w:ind w:firstLine="720"/>
        <w:jc w:val="both"/>
        <w:rPr>
          <w:sz w:val="32"/>
          <w:szCs w:val="32"/>
        </w:rPr>
      </w:pPr>
    </w:p>
    <w:p w:rsidR="00727968" w:rsidRDefault="00727968" w:rsidP="009F169C">
      <w:pPr>
        <w:ind w:firstLine="720"/>
        <w:jc w:val="both"/>
        <w:rPr>
          <w:sz w:val="32"/>
          <w:szCs w:val="32"/>
        </w:rPr>
      </w:pPr>
    </w:p>
    <w:p w:rsidR="00727968" w:rsidRDefault="00727968" w:rsidP="009F169C">
      <w:pPr>
        <w:ind w:firstLine="720"/>
        <w:jc w:val="both"/>
        <w:rPr>
          <w:sz w:val="32"/>
          <w:szCs w:val="32"/>
        </w:rPr>
      </w:pPr>
    </w:p>
    <w:p w:rsidR="00727968" w:rsidRDefault="00727968" w:rsidP="009F169C">
      <w:pPr>
        <w:ind w:firstLine="720"/>
        <w:jc w:val="both"/>
        <w:rPr>
          <w:sz w:val="32"/>
          <w:szCs w:val="32"/>
        </w:rPr>
      </w:pPr>
    </w:p>
    <w:p w:rsidR="00727968" w:rsidRDefault="00727968" w:rsidP="009F169C">
      <w:pPr>
        <w:ind w:firstLine="720"/>
        <w:jc w:val="both"/>
        <w:rPr>
          <w:sz w:val="32"/>
          <w:szCs w:val="32"/>
        </w:rPr>
      </w:pPr>
    </w:p>
    <w:p w:rsidR="00727968" w:rsidRDefault="00727968" w:rsidP="009F169C">
      <w:pPr>
        <w:ind w:firstLine="720"/>
        <w:jc w:val="both"/>
        <w:rPr>
          <w:sz w:val="32"/>
          <w:szCs w:val="32"/>
        </w:rPr>
      </w:pPr>
    </w:p>
    <w:p w:rsidR="00727968" w:rsidRDefault="00727968" w:rsidP="009F169C">
      <w:pPr>
        <w:ind w:firstLine="720"/>
        <w:jc w:val="both"/>
        <w:rPr>
          <w:sz w:val="32"/>
          <w:szCs w:val="32"/>
        </w:rPr>
      </w:pPr>
    </w:p>
    <w:p w:rsidR="00727968" w:rsidRPr="00795D0F" w:rsidRDefault="00727968" w:rsidP="009F169C">
      <w:pPr>
        <w:ind w:firstLine="720"/>
        <w:jc w:val="both"/>
        <w:rPr>
          <w:sz w:val="32"/>
          <w:szCs w:val="32"/>
        </w:rPr>
      </w:pPr>
    </w:p>
    <w:p w:rsidR="00231607" w:rsidRPr="00BA2C4E" w:rsidRDefault="00231607">
      <w:pPr>
        <w:tabs>
          <w:tab w:val="right" w:pos="9923"/>
        </w:tabs>
        <w:snapToGrid w:val="0"/>
        <w:spacing w:after="120"/>
        <w:jc w:val="both"/>
        <w:rPr>
          <w:sz w:val="32"/>
          <w:szCs w:val="32"/>
        </w:rPr>
      </w:pPr>
    </w:p>
    <w:sectPr w:rsidR="00231607" w:rsidRPr="00BA2C4E" w:rsidSect="00EA710A">
      <w:headerReference w:type="default" r:id="rId8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B4F" w:rsidRDefault="00E23B4F" w:rsidP="00706FAD">
      <w:r>
        <w:separator/>
      </w:r>
    </w:p>
  </w:endnote>
  <w:endnote w:type="continuationSeparator" w:id="0">
    <w:p w:rsidR="00E23B4F" w:rsidRDefault="00E23B4F" w:rsidP="0070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B4F" w:rsidRDefault="00E23B4F" w:rsidP="00706FAD">
      <w:r>
        <w:separator/>
      </w:r>
    </w:p>
  </w:footnote>
  <w:footnote w:type="continuationSeparator" w:id="0">
    <w:p w:rsidR="00E23B4F" w:rsidRDefault="00E23B4F" w:rsidP="00706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C0" w:rsidRDefault="007A69C0" w:rsidP="007A69C0">
    <w:pPr>
      <w:pStyle w:val="ad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42C9F"/>
    <w:multiLevelType w:val="hybridMultilevel"/>
    <w:tmpl w:val="88382B5C"/>
    <w:lvl w:ilvl="0" w:tplc="045A555E">
      <w:start w:val="1"/>
      <w:numFmt w:val="decimal"/>
      <w:lvlText w:val="%1)"/>
      <w:lvlJc w:val="left"/>
      <w:pPr>
        <w:ind w:left="975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D16CAB"/>
    <w:multiLevelType w:val="hybridMultilevel"/>
    <w:tmpl w:val="3F340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12"/>
    <w:rsid w:val="00001D56"/>
    <w:rsid w:val="00015CDE"/>
    <w:rsid w:val="00017697"/>
    <w:rsid w:val="00040697"/>
    <w:rsid w:val="00057FA5"/>
    <w:rsid w:val="0006772F"/>
    <w:rsid w:val="00072C6B"/>
    <w:rsid w:val="00076D34"/>
    <w:rsid w:val="00094049"/>
    <w:rsid w:val="000A64A7"/>
    <w:rsid w:val="000B0210"/>
    <w:rsid w:val="000B0A99"/>
    <w:rsid w:val="000B6407"/>
    <w:rsid w:val="000C2C0C"/>
    <w:rsid w:val="000D2381"/>
    <w:rsid w:val="000E00FC"/>
    <w:rsid w:val="000E2021"/>
    <w:rsid w:val="000F1779"/>
    <w:rsid w:val="001031D1"/>
    <w:rsid w:val="001032D4"/>
    <w:rsid w:val="0010452F"/>
    <w:rsid w:val="00120800"/>
    <w:rsid w:val="00126DDE"/>
    <w:rsid w:val="00136354"/>
    <w:rsid w:val="00154E0A"/>
    <w:rsid w:val="001714FB"/>
    <w:rsid w:val="001853FB"/>
    <w:rsid w:val="00197C9F"/>
    <w:rsid w:val="001A221C"/>
    <w:rsid w:val="001A48A9"/>
    <w:rsid w:val="001B3F93"/>
    <w:rsid w:val="001C0916"/>
    <w:rsid w:val="001E18EF"/>
    <w:rsid w:val="001E70AF"/>
    <w:rsid w:val="00211C32"/>
    <w:rsid w:val="00227A94"/>
    <w:rsid w:val="00231607"/>
    <w:rsid w:val="0023495E"/>
    <w:rsid w:val="0024237E"/>
    <w:rsid w:val="0025439D"/>
    <w:rsid w:val="0026315D"/>
    <w:rsid w:val="0026499C"/>
    <w:rsid w:val="002916DF"/>
    <w:rsid w:val="002C1428"/>
    <w:rsid w:val="002C7ED8"/>
    <w:rsid w:val="002F446F"/>
    <w:rsid w:val="002F57BB"/>
    <w:rsid w:val="00300EA5"/>
    <w:rsid w:val="0030173C"/>
    <w:rsid w:val="00316711"/>
    <w:rsid w:val="00333E95"/>
    <w:rsid w:val="00344E71"/>
    <w:rsid w:val="00353346"/>
    <w:rsid w:val="00374E36"/>
    <w:rsid w:val="00380784"/>
    <w:rsid w:val="003842C7"/>
    <w:rsid w:val="00395164"/>
    <w:rsid w:val="003C443B"/>
    <w:rsid w:val="003D768C"/>
    <w:rsid w:val="003F2BF4"/>
    <w:rsid w:val="003F385A"/>
    <w:rsid w:val="00400AD3"/>
    <w:rsid w:val="00413492"/>
    <w:rsid w:val="004178EB"/>
    <w:rsid w:val="00441DCE"/>
    <w:rsid w:val="0045246F"/>
    <w:rsid w:val="004541D1"/>
    <w:rsid w:val="004717B5"/>
    <w:rsid w:val="00493D9D"/>
    <w:rsid w:val="004A1C2A"/>
    <w:rsid w:val="004C79B4"/>
    <w:rsid w:val="004D6CAD"/>
    <w:rsid w:val="004D7A58"/>
    <w:rsid w:val="004E0F03"/>
    <w:rsid w:val="004F2540"/>
    <w:rsid w:val="00506921"/>
    <w:rsid w:val="00520683"/>
    <w:rsid w:val="0052321C"/>
    <w:rsid w:val="005246C9"/>
    <w:rsid w:val="00525B2A"/>
    <w:rsid w:val="005337D4"/>
    <w:rsid w:val="00535CB7"/>
    <w:rsid w:val="00543C46"/>
    <w:rsid w:val="005609DC"/>
    <w:rsid w:val="00565B9F"/>
    <w:rsid w:val="00566ADC"/>
    <w:rsid w:val="005775E5"/>
    <w:rsid w:val="00585588"/>
    <w:rsid w:val="005939A9"/>
    <w:rsid w:val="0059414B"/>
    <w:rsid w:val="0059585B"/>
    <w:rsid w:val="005B100A"/>
    <w:rsid w:val="005C0410"/>
    <w:rsid w:val="005C0A5F"/>
    <w:rsid w:val="005E2A7B"/>
    <w:rsid w:val="005F1662"/>
    <w:rsid w:val="00607A94"/>
    <w:rsid w:val="00615F21"/>
    <w:rsid w:val="00616CD8"/>
    <w:rsid w:val="006243AC"/>
    <w:rsid w:val="0064687C"/>
    <w:rsid w:val="00653BCD"/>
    <w:rsid w:val="006541A4"/>
    <w:rsid w:val="006614DC"/>
    <w:rsid w:val="006723C5"/>
    <w:rsid w:val="00676DF5"/>
    <w:rsid w:val="00682A76"/>
    <w:rsid w:val="006839E3"/>
    <w:rsid w:val="00686E48"/>
    <w:rsid w:val="00686FC2"/>
    <w:rsid w:val="00693FEA"/>
    <w:rsid w:val="006A2662"/>
    <w:rsid w:val="006B3E60"/>
    <w:rsid w:val="006B42AA"/>
    <w:rsid w:val="006C0D95"/>
    <w:rsid w:val="006C10C5"/>
    <w:rsid w:val="006C4829"/>
    <w:rsid w:val="006C5970"/>
    <w:rsid w:val="006D0125"/>
    <w:rsid w:val="006D4C82"/>
    <w:rsid w:val="006D5E42"/>
    <w:rsid w:val="006E2D28"/>
    <w:rsid w:val="00704072"/>
    <w:rsid w:val="00706FAD"/>
    <w:rsid w:val="00710C29"/>
    <w:rsid w:val="007129EC"/>
    <w:rsid w:val="0072626C"/>
    <w:rsid w:val="00727968"/>
    <w:rsid w:val="00747BD9"/>
    <w:rsid w:val="00757EF8"/>
    <w:rsid w:val="00760A66"/>
    <w:rsid w:val="00762AE2"/>
    <w:rsid w:val="007637D2"/>
    <w:rsid w:val="00774429"/>
    <w:rsid w:val="00783EF5"/>
    <w:rsid w:val="00787E5A"/>
    <w:rsid w:val="00795D0F"/>
    <w:rsid w:val="00797355"/>
    <w:rsid w:val="007A1FBD"/>
    <w:rsid w:val="007A5CB1"/>
    <w:rsid w:val="007A69C0"/>
    <w:rsid w:val="007B3C1A"/>
    <w:rsid w:val="007B4E3E"/>
    <w:rsid w:val="007B7512"/>
    <w:rsid w:val="007C4AAE"/>
    <w:rsid w:val="007E57C1"/>
    <w:rsid w:val="007E6F7C"/>
    <w:rsid w:val="007F1513"/>
    <w:rsid w:val="007F1DF1"/>
    <w:rsid w:val="008259EA"/>
    <w:rsid w:val="00862138"/>
    <w:rsid w:val="00867E8E"/>
    <w:rsid w:val="00874AF5"/>
    <w:rsid w:val="008858E8"/>
    <w:rsid w:val="008A0F50"/>
    <w:rsid w:val="008A10EB"/>
    <w:rsid w:val="008B0047"/>
    <w:rsid w:val="008B5685"/>
    <w:rsid w:val="008D289F"/>
    <w:rsid w:val="008E24F9"/>
    <w:rsid w:val="008F328E"/>
    <w:rsid w:val="00903ADF"/>
    <w:rsid w:val="009149EA"/>
    <w:rsid w:val="0092426E"/>
    <w:rsid w:val="00931C70"/>
    <w:rsid w:val="009325E9"/>
    <w:rsid w:val="00950E2B"/>
    <w:rsid w:val="00956007"/>
    <w:rsid w:val="009665D3"/>
    <w:rsid w:val="0098286D"/>
    <w:rsid w:val="009B471E"/>
    <w:rsid w:val="009C6A92"/>
    <w:rsid w:val="009C7734"/>
    <w:rsid w:val="009F169C"/>
    <w:rsid w:val="00A32698"/>
    <w:rsid w:val="00A339FC"/>
    <w:rsid w:val="00A37AB6"/>
    <w:rsid w:val="00A475A3"/>
    <w:rsid w:val="00A50246"/>
    <w:rsid w:val="00A6145D"/>
    <w:rsid w:val="00A61522"/>
    <w:rsid w:val="00A77FFC"/>
    <w:rsid w:val="00A840FE"/>
    <w:rsid w:val="00AA0D04"/>
    <w:rsid w:val="00AA5CE6"/>
    <w:rsid w:val="00AC7993"/>
    <w:rsid w:val="00AD0F34"/>
    <w:rsid w:val="00AD32E5"/>
    <w:rsid w:val="00AD3831"/>
    <w:rsid w:val="00AE3E11"/>
    <w:rsid w:val="00B26A41"/>
    <w:rsid w:val="00B4647B"/>
    <w:rsid w:val="00B55B98"/>
    <w:rsid w:val="00B61588"/>
    <w:rsid w:val="00B836C1"/>
    <w:rsid w:val="00B872CD"/>
    <w:rsid w:val="00B91159"/>
    <w:rsid w:val="00B918C0"/>
    <w:rsid w:val="00BA0E64"/>
    <w:rsid w:val="00BA279A"/>
    <w:rsid w:val="00BA2C4E"/>
    <w:rsid w:val="00BA7E25"/>
    <w:rsid w:val="00BD0F58"/>
    <w:rsid w:val="00BE2D88"/>
    <w:rsid w:val="00BE6C80"/>
    <w:rsid w:val="00BF65CD"/>
    <w:rsid w:val="00BF71C0"/>
    <w:rsid w:val="00C0250F"/>
    <w:rsid w:val="00C12376"/>
    <w:rsid w:val="00C15BFD"/>
    <w:rsid w:val="00C34EE7"/>
    <w:rsid w:val="00C44329"/>
    <w:rsid w:val="00C4653D"/>
    <w:rsid w:val="00C46AA5"/>
    <w:rsid w:val="00C577EF"/>
    <w:rsid w:val="00C60FD0"/>
    <w:rsid w:val="00C6547E"/>
    <w:rsid w:val="00C70CBC"/>
    <w:rsid w:val="00C753F3"/>
    <w:rsid w:val="00C7583A"/>
    <w:rsid w:val="00C75852"/>
    <w:rsid w:val="00C86A87"/>
    <w:rsid w:val="00CA384E"/>
    <w:rsid w:val="00CD0854"/>
    <w:rsid w:val="00CF59E2"/>
    <w:rsid w:val="00D045CD"/>
    <w:rsid w:val="00D04C4B"/>
    <w:rsid w:val="00D067DF"/>
    <w:rsid w:val="00D16013"/>
    <w:rsid w:val="00D44DB7"/>
    <w:rsid w:val="00D52CAB"/>
    <w:rsid w:val="00D5589F"/>
    <w:rsid w:val="00D619EE"/>
    <w:rsid w:val="00D66520"/>
    <w:rsid w:val="00D66D64"/>
    <w:rsid w:val="00D7103C"/>
    <w:rsid w:val="00D824C7"/>
    <w:rsid w:val="00DB6DB8"/>
    <w:rsid w:val="00DE1221"/>
    <w:rsid w:val="00DE408D"/>
    <w:rsid w:val="00E02B9F"/>
    <w:rsid w:val="00E079DC"/>
    <w:rsid w:val="00E15A3C"/>
    <w:rsid w:val="00E17017"/>
    <w:rsid w:val="00E20C2D"/>
    <w:rsid w:val="00E23B4F"/>
    <w:rsid w:val="00E55A03"/>
    <w:rsid w:val="00E62DEA"/>
    <w:rsid w:val="00E66C0A"/>
    <w:rsid w:val="00E73FD7"/>
    <w:rsid w:val="00E83B2F"/>
    <w:rsid w:val="00E92838"/>
    <w:rsid w:val="00EA1F54"/>
    <w:rsid w:val="00EA710A"/>
    <w:rsid w:val="00EB6375"/>
    <w:rsid w:val="00EC08B1"/>
    <w:rsid w:val="00EC2B46"/>
    <w:rsid w:val="00EC6287"/>
    <w:rsid w:val="00EC6AF1"/>
    <w:rsid w:val="00EF024C"/>
    <w:rsid w:val="00EF2720"/>
    <w:rsid w:val="00EF3F46"/>
    <w:rsid w:val="00EF3FE4"/>
    <w:rsid w:val="00F03C5C"/>
    <w:rsid w:val="00F06367"/>
    <w:rsid w:val="00F11429"/>
    <w:rsid w:val="00F13557"/>
    <w:rsid w:val="00F25EA2"/>
    <w:rsid w:val="00F4537E"/>
    <w:rsid w:val="00F52007"/>
    <w:rsid w:val="00F8114F"/>
    <w:rsid w:val="00F85360"/>
    <w:rsid w:val="00F91CF9"/>
    <w:rsid w:val="00FB2DA5"/>
    <w:rsid w:val="00FB3D34"/>
    <w:rsid w:val="00FB5C6D"/>
    <w:rsid w:val="00FC1EAB"/>
    <w:rsid w:val="00FC2123"/>
    <w:rsid w:val="00FF7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5932910-E8AA-401E-867B-13E9D22A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1C0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A50246"/>
    <w:pPr>
      <w:keepNext/>
      <w:suppressAutoHyphens w:val="0"/>
      <w:ind w:left="720"/>
      <w:outlineLvl w:val="3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A710A"/>
    <w:rPr>
      <w:rFonts w:ascii="Symbol" w:hAnsi="Symbol" w:cs="OpenSymbol"/>
    </w:rPr>
  </w:style>
  <w:style w:type="character" w:customStyle="1" w:styleId="Absatz-Standardschriftart">
    <w:name w:val="Absatz-Standardschriftart"/>
    <w:rsid w:val="00EA710A"/>
  </w:style>
  <w:style w:type="character" w:customStyle="1" w:styleId="WW-Absatz-Standardschriftart">
    <w:name w:val="WW-Absatz-Standardschriftart"/>
    <w:rsid w:val="00EA710A"/>
  </w:style>
  <w:style w:type="character" w:customStyle="1" w:styleId="WW-Absatz-Standardschriftart1">
    <w:name w:val="WW-Absatz-Standardschriftart1"/>
    <w:rsid w:val="00EA710A"/>
  </w:style>
  <w:style w:type="character" w:customStyle="1" w:styleId="WW-Absatz-Standardschriftart11">
    <w:name w:val="WW-Absatz-Standardschriftart11"/>
    <w:rsid w:val="00EA710A"/>
  </w:style>
  <w:style w:type="character" w:customStyle="1" w:styleId="WW-Absatz-Standardschriftart111">
    <w:name w:val="WW-Absatz-Standardschriftart111"/>
    <w:rsid w:val="00EA710A"/>
  </w:style>
  <w:style w:type="character" w:customStyle="1" w:styleId="WW-Absatz-Standardschriftart1111">
    <w:name w:val="WW-Absatz-Standardschriftart1111"/>
    <w:rsid w:val="00EA710A"/>
  </w:style>
  <w:style w:type="character" w:customStyle="1" w:styleId="WW-Absatz-Standardschriftart11111">
    <w:name w:val="WW-Absatz-Standardschriftart11111"/>
    <w:rsid w:val="00EA710A"/>
  </w:style>
  <w:style w:type="character" w:customStyle="1" w:styleId="1">
    <w:name w:val="Основной шрифт абзаца1"/>
    <w:rsid w:val="00EA710A"/>
  </w:style>
  <w:style w:type="character" w:customStyle="1" w:styleId="a3">
    <w:name w:val="Маркеры списка"/>
    <w:rsid w:val="00EA710A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EA710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EA710A"/>
    <w:pPr>
      <w:spacing w:after="120"/>
    </w:pPr>
  </w:style>
  <w:style w:type="paragraph" w:styleId="a6">
    <w:name w:val="List"/>
    <w:basedOn w:val="a5"/>
    <w:rsid w:val="00EA710A"/>
    <w:rPr>
      <w:rFonts w:cs="Tahoma"/>
    </w:rPr>
  </w:style>
  <w:style w:type="paragraph" w:customStyle="1" w:styleId="10">
    <w:name w:val="Название1"/>
    <w:basedOn w:val="a"/>
    <w:rsid w:val="00EA710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EA710A"/>
    <w:pPr>
      <w:suppressLineNumbers/>
    </w:pPr>
    <w:rPr>
      <w:rFonts w:cs="Tahoma"/>
    </w:rPr>
  </w:style>
  <w:style w:type="paragraph" w:styleId="a7">
    <w:name w:val="Title"/>
    <w:basedOn w:val="a4"/>
    <w:next w:val="a8"/>
    <w:qFormat/>
    <w:rsid w:val="00EA710A"/>
  </w:style>
  <w:style w:type="paragraph" w:styleId="a8">
    <w:name w:val="Subtitle"/>
    <w:basedOn w:val="a4"/>
    <w:next w:val="a5"/>
    <w:qFormat/>
    <w:rsid w:val="00EA710A"/>
    <w:pPr>
      <w:jc w:val="center"/>
    </w:pPr>
    <w:rPr>
      <w:i/>
      <w:iCs/>
    </w:rPr>
  </w:style>
  <w:style w:type="paragraph" w:styleId="a9">
    <w:name w:val="Balloon Text"/>
    <w:basedOn w:val="a"/>
    <w:rsid w:val="00EA710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EA710A"/>
    <w:pPr>
      <w:suppressLineNumbers/>
    </w:pPr>
  </w:style>
  <w:style w:type="paragraph" w:customStyle="1" w:styleId="ab">
    <w:name w:val="Заголовок таблицы"/>
    <w:basedOn w:val="aa"/>
    <w:rsid w:val="00EA710A"/>
    <w:pPr>
      <w:jc w:val="center"/>
    </w:pPr>
    <w:rPr>
      <w:b/>
      <w:bCs/>
    </w:rPr>
  </w:style>
  <w:style w:type="paragraph" w:styleId="ac">
    <w:name w:val="Normal (Web)"/>
    <w:basedOn w:val="a"/>
    <w:uiPriority w:val="99"/>
    <w:unhideWhenUsed/>
    <w:rsid w:val="00EC6287"/>
    <w:pPr>
      <w:suppressAutoHyphens w:val="0"/>
      <w:spacing w:before="100" w:beforeAutospacing="1" w:after="119"/>
    </w:pPr>
    <w:rPr>
      <w:lang w:eastAsia="ru-RU"/>
    </w:rPr>
  </w:style>
  <w:style w:type="paragraph" w:styleId="ad">
    <w:name w:val="header"/>
    <w:basedOn w:val="a"/>
    <w:link w:val="ae"/>
    <w:semiHidden/>
    <w:rsid w:val="00A50246"/>
    <w:pPr>
      <w:tabs>
        <w:tab w:val="center" w:pos="4677"/>
        <w:tab w:val="right" w:pos="9355"/>
      </w:tabs>
      <w:suppressAutoHyphens w:val="0"/>
      <w:ind w:firstLine="567"/>
      <w:jc w:val="both"/>
    </w:pPr>
    <w:rPr>
      <w:lang w:eastAsia="ru-RU"/>
    </w:rPr>
  </w:style>
  <w:style w:type="character" w:customStyle="1" w:styleId="ae">
    <w:name w:val="Верхний колонтитул Знак"/>
    <w:basedOn w:val="a0"/>
    <w:link w:val="ad"/>
    <w:semiHidden/>
    <w:rsid w:val="00A50246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A50246"/>
    <w:rPr>
      <w:sz w:val="28"/>
      <w:szCs w:val="24"/>
    </w:rPr>
  </w:style>
  <w:style w:type="paragraph" w:styleId="af">
    <w:name w:val="List Paragraph"/>
    <w:basedOn w:val="a"/>
    <w:uiPriority w:val="34"/>
    <w:qFormat/>
    <w:rsid w:val="00316711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Без интервала1"/>
    <w:rsid w:val="00F91CF9"/>
    <w:rPr>
      <w:rFonts w:ascii="Calibri" w:hAnsi="Calibri" w:cs="Calibri"/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706FA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06FAD"/>
    <w:rPr>
      <w:sz w:val="24"/>
      <w:szCs w:val="24"/>
      <w:lang w:eastAsia="ar-SA"/>
    </w:rPr>
  </w:style>
  <w:style w:type="character" w:styleId="af2">
    <w:name w:val="Hyperlink"/>
    <w:basedOn w:val="a0"/>
    <w:uiPriority w:val="99"/>
    <w:semiHidden/>
    <w:unhideWhenUsed/>
    <w:rsid w:val="00653BCD"/>
    <w:rPr>
      <w:color w:val="0000FF"/>
      <w:u w:val="single"/>
    </w:rPr>
  </w:style>
  <w:style w:type="paragraph" w:styleId="af3">
    <w:name w:val="No Spacing"/>
    <w:uiPriority w:val="99"/>
    <w:qFormat/>
    <w:rsid w:val="00653BCD"/>
    <w:rPr>
      <w:rFonts w:ascii="Calibri" w:hAnsi="Calibri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6C48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4829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0B618-6FAB-441E-B9A9-7EB53A37E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2972</Words>
  <Characters>16947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19880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Администрация</dc:creator>
  <cp:keywords/>
  <dc:description/>
  <cp:lastModifiedBy>User</cp:lastModifiedBy>
  <cp:revision>8</cp:revision>
  <cp:lastPrinted>2019-07-11T11:19:00Z</cp:lastPrinted>
  <dcterms:created xsi:type="dcterms:W3CDTF">2019-07-10T11:41:00Z</dcterms:created>
  <dcterms:modified xsi:type="dcterms:W3CDTF">2019-07-11T12:58:00Z</dcterms:modified>
</cp:coreProperties>
</file>